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9D728C" w:rsidRPr="00853BAF" w:rsidTr="004A34B9">
        <w:tc>
          <w:tcPr>
            <w:tcW w:w="9923" w:type="dxa"/>
          </w:tcPr>
          <w:p w:rsidR="009D728C" w:rsidRPr="00853BAF" w:rsidRDefault="009D728C" w:rsidP="009D728C">
            <w:pPr>
              <w:ind w:left="4536" w:firstLine="0"/>
              <w:outlineLvl w:val="0"/>
            </w:pPr>
            <w:r>
              <w:rPr>
                <w:noProof/>
                <w:sz w:val="12"/>
              </w:rPr>
              <w:drawing>
                <wp:inline distT="0" distB="0" distL="0" distR="0">
                  <wp:extent cx="514350" cy="514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p>
          <w:p w:rsidR="009D728C" w:rsidRPr="00853BAF" w:rsidRDefault="009D728C" w:rsidP="009D728C">
            <w:pPr>
              <w:ind w:firstLine="0"/>
              <w:jc w:val="center"/>
              <w:outlineLvl w:val="0"/>
              <w:rPr>
                <w:b/>
                <w:bCs/>
                <w:spacing w:val="60"/>
                <w:sz w:val="16"/>
                <w:szCs w:val="16"/>
              </w:rPr>
            </w:pPr>
          </w:p>
          <w:p w:rsidR="009D728C" w:rsidRPr="00853BAF" w:rsidRDefault="009D728C" w:rsidP="009D728C">
            <w:pPr>
              <w:ind w:left="2098" w:firstLine="0"/>
              <w:outlineLvl w:val="0"/>
              <w:rPr>
                <w:b/>
                <w:bCs/>
                <w:spacing w:val="20"/>
                <w:sz w:val="30"/>
                <w:szCs w:val="30"/>
              </w:rPr>
            </w:pPr>
            <w:r w:rsidRPr="00853BAF">
              <w:rPr>
                <w:b/>
                <w:bCs/>
                <w:spacing w:val="20"/>
                <w:sz w:val="30"/>
                <w:szCs w:val="30"/>
              </w:rPr>
              <w:t>МЭРИЯ ГОРОДА НОВОСИБИРСКА</w:t>
            </w:r>
          </w:p>
          <w:p w:rsidR="009D728C" w:rsidRPr="00853BAF" w:rsidRDefault="009D728C" w:rsidP="009D728C">
            <w:pPr>
              <w:ind w:firstLine="0"/>
              <w:jc w:val="center"/>
              <w:outlineLvl w:val="0"/>
              <w:rPr>
                <w:b/>
                <w:bCs/>
                <w:spacing w:val="60"/>
                <w:sz w:val="14"/>
                <w:szCs w:val="14"/>
              </w:rPr>
            </w:pPr>
          </w:p>
          <w:p w:rsidR="009D728C" w:rsidRPr="00853BAF" w:rsidRDefault="009D728C" w:rsidP="009D728C">
            <w:pPr>
              <w:ind w:left="2778" w:firstLine="0"/>
              <w:outlineLvl w:val="0"/>
              <w:rPr>
                <w:b/>
                <w:bCs/>
                <w:spacing w:val="40"/>
                <w:sz w:val="40"/>
                <w:szCs w:val="40"/>
              </w:rPr>
            </w:pPr>
            <w:r w:rsidRPr="00853BAF">
              <w:rPr>
                <w:b/>
                <w:bCs/>
                <w:spacing w:val="40"/>
                <w:sz w:val="40"/>
                <w:szCs w:val="40"/>
              </w:rPr>
              <w:t>ПОСТАНОВЛЕНИЕ</w:t>
            </w:r>
          </w:p>
          <w:p w:rsidR="009D728C" w:rsidRPr="00853BAF" w:rsidRDefault="009D728C" w:rsidP="009D728C">
            <w:pPr>
              <w:ind w:firstLine="0"/>
              <w:jc w:val="center"/>
              <w:outlineLvl w:val="0"/>
              <w:rPr>
                <w:sz w:val="18"/>
                <w:szCs w:val="18"/>
              </w:rPr>
            </w:pPr>
          </w:p>
          <w:p w:rsidR="009D728C" w:rsidRPr="00853BAF" w:rsidRDefault="009D728C" w:rsidP="009D728C">
            <w:pPr>
              <w:tabs>
                <w:tab w:val="left" w:pos="540"/>
                <w:tab w:val="left" w:pos="2160"/>
                <w:tab w:val="left" w:pos="7797"/>
                <w:tab w:val="left" w:pos="9781"/>
              </w:tabs>
              <w:ind w:firstLine="0"/>
            </w:pPr>
            <w:r w:rsidRPr="00CF205B">
              <w:rPr>
                <w:b/>
                <w:szCs w:val="28"/>
              </w:rPr>
              <w:t>От</w:t>
            </w:r>
            <w:r w:rsidRPr="00CF205B">
              <w:rPr>
                <w:szCs w:val="28"/>
              </w:rPr>
              <w:t xml:space="preserve">  </w:t>
            </w:r>
            <w:r w:rsidRPr="00CF205B">
              <w:rPr>
                <w:szCs w:val="28"/>
              </w:rPr>
              <w:tab/>
            </w:r>
            <w:r w:rsidRPr="00CF205B">
              <w:rPr>
                <w:szCs w:val="28"/>
                <w:u w:val="single"/>
              </w:rPr>
              <w:t xml:space="preserve">  </w:t>
            </w:r>
            <w:r w:rsidR="00833C6C">
              <w:rPr>
                <w:szCs w:val="28"/>
                <w:u w:val="single"/>
              </w:rPr>
              <w:t>22.08.2018</w:t>
            </w:r>
            <w:r w:rsidRPr="00CF205B">
              <w:rPr>
                <w:szCs w:val="28"/>
                <w:u w:val="single"/>
              </w:rPr>
              <w:tab/>
            </w:r>
            <w:r w:rsidRPr="00853BAF">
              <w:tab/>
            </w:r>
            <w:r w:rsidRPr="00CF205B">
              <w:rPr>
                <w:b/>
                <w:szCs w:val="28"/>
              </w:rPr>
              <w:t>№</w:t>
            </w:r>
            <w:r w:rsidRPr="00CF205B">
              <w:rPr>
                <w:szCs w:val="28"/>
              </w:rPr>
              <w:t xml:space="preserve">  </w:t>
            </w:r>
            <w:r w:rsidRPr="00CF205B">
              <w:rPr>
                <w:szCs w:val="28"/>
                <w:u w:val="single"/>
              </w:rPr>
              <w:t xml:space="preserve">        </w:t>
            </w:r>
            <w:r w:rsidR="00833C6C">
              <w:rPr>
                <w:szCs w:val="28"/>
                <w:u w:val="single"/>
              </w:rPr>
              <w:t>3041</w:t>
            </w:r>
            <w:r w:rsidRPr="00CF205B">
              <w:rPr>
                <w:szCs w:val="28"/>
                <w:u w:val="single"/>
              </w:rPr>
              <w:tab/>
            </w:r>
          </w:p>
          <w:p w:rsidR="009D728C" w:rsidRPr="00853BAF" w:rsidRDefault="009D728C" w:rsidP="009D728C">
            <w:pPr>
              <w:tabs>
                <w:tab w:val="left" w:pos="3960"/>
                <w:tab w:val="left" w:pos="7740"/>
              </w:tabs>
              <w:ind w:firstLine="0"/>
            </w:pPr>
          </w:p>
        </w:tc>
      </w:tr>
    </w:tbl>
    <w:tbl>
      <w:tblPr>
        <w:tblW w:w="0" w:type="auto"/>
        <w:tblLook w:val="00A0"/>
      </w:tblPr>
      <w:tblGrid>
        <w:gridCol w:w="9464"/>
      </w:tblGrid>
      <w:tr w:rsidR="00D004CA" w:rsidRPr="009D728C" w:rsidTr="00F614EB">
        <w:tc>
          <w:tcPr>
            <w:tcW w:w="9464" w:type="dxa"/>
            <w:hideMark/>
          </w:tcPr>
          <w:p w:rsidR="00D004CA" w:rsidRPr="009D728C" w:rsidRDefault="00D004CA" w:rsidP="008A004B">
            <w:pPr>
              <w:tabs>
                <w:tab w:val="left" w:pos="303"/>
              </w:tabs>
              <w:spacing w:line="240" w:lineRule="atLeast"/>
              <w:ind w:firstLine="0"/>
              <w:rPr>
                <w:sz w:val="27"/>
                <w:szCs w:val="27"/>
              </w:rPr>
            </w:pPr>
            <w:r w:rsidRPr="009D728C">
              <w:rPr>
                <w:sz w:val="27"/>
                <w:szCs w:val="27"/>
              </w:rPr>
              <w:t xml:space="preserve">О </w:t>
            </w:r>
            <w:r w:rsidR="00457DD1" w:rsidRPr="009D728C">
              <w:rPr>
                <w:sz w:val="27"/>
                <w:szCs w:val="27"/>
              </w:rPr>
              <w:t>проведении</w:t>
            </w:r>
            <w:r w:rsidRPr="009D728C">
              <w:rPr>
                <w:sz w:val="27"/>
                <w:szCs w:val="27"/>
              </w:rPr>
              <w:t xml:space="preserve"> </w:t>
            </w:r>
            <w:r w:rsidR="00453D67" w:rsidRPr="009D728C">
              <w:rPr>
                <w:rFonts w:eastAsia="Calibri"/>
                <w:sz w:val="27"/>
                <w:szCs w:val="27"/>
              </w:rPr>
              <w:t>публичных слушаний</w:t>
            </w:r>
            <w:r w:rsidR="00B5325E" w:rsidRPr="009D728C">
              <w:rPr>
                <w:sz w:val="27"/>
                <w:szCs w:val="27"/>
              </w:rPr>
              <w:t xml:space="preserve"> </w:t>
            </w:r>
            <w:r w:rsidRPr="009D728C">
              <w:rPr>
                <w:sz w:val="27"/>
                <w:szCs w:val="27"/>
              </w:rPr>
              <w:t>по проекту</w:t>
            </w:r>
            <w:r w:rsidR="0084185A" w:rsidRPr="009D728C">
              <w:rPr>
                <w:sz w:val="27"/>
                <w:szCs w:val="27"/>
              </w:rPr>
              <w:t xml:space="preserve"> </w:t>
            </w:r>
            <w:r w:rsidRPr="009D728C">
              <w:rPr>
                <w:sz w:val="27"/>
                <w:szCs w:val="27"/>
              </w:rPr>
              <w:t>постановления мэрии города Новосибирска «</w:t>
            </w:r>
            <w:r w:rsidR="00C77A65" w:rsidRPr="009D728C">
              <w:rPr>
                <w:sz w:val="27"/>
                <w:szCs w:val="27"/>
              </w:rPr>
              <w:t xml:space="preserve">О проекте </w:t>
            </w:r>
            <w:r w:rsidR="00453D67" w:rsidRPr="009D728C">
              <w:rPr>
                <w:sz w:val="27"/>
                <w:szCs w:val="27"/>
              </w:rPr>
              <w:t xml:space="preserve">планировки </w:t>
            </w:r>
            <w:r w:rsidR="00B24E0F" w:rsidRPr="009D728C">
              <w:rPr>
                <w:sz w:val="27"/>
                <w:szCs w:val="27"/>
              </w:rPr>
              <w:t>и проект</w:t>
            </w:r>
            <w:r w:rsidR="008A004B">
              <w:rPr>
                <w:sz w:val="27"/>
                <w:szCs w:val="27"/>
              </w:rPr>
              <w:t>е</w:t>
            </w:r>
            <w:r w:rsidR="00B24E0F" w:rsidRPr="009D728C">
              <w:rPr>
                <w:sz w:val="27"/>
                <w:szCs w:val="27"/>
              </w:rPr>
              <w:t xml:space="preserve"> межевания территории, </w:t>
            </w:r>
            <w:r w:rsidR="001A0A8D" w:rsidRPr="009D728C">
              <w:rPr>
                <w:sz w:val="27"/>
                <w:szCs w:val="27"/>
              </w:rPr>
              <w:t>огр</w:t>
            </w:r>
            <w:r w:rsidR="001A0A8D" w:rsidRPr="009D728C">
              <w:rPr>
                <w:sz w:val="27"/>
                <w:szCs w:val="27"/>
              </w:rPr>
              <w:t>а</w:t>
            </w:r>
            <w:r w:rsidR="001A0A8D" w:rsidRPr="009D728C">
              <w:rPr>
                <w:sz w:val="27"/>
                <w:szCs w:val="27"/>
              </w:rPr>
              <w:t xml:space="preserve">ниченной полосой отвода </w:t>
            </w:r>
            <w:proofErr w:type="spellStart"/>
            <w:r w:rsidR="001A0A8D" w:rsidRPr="009D728C">
              <w:rPr>
                <w:sz w:val="27"/>
                <w:szCs w:val="27"/>
              </w:rPr>
              <w:t>Западно-Сибирской</w:t>
            </w:r>
            <w:proofErr w:type="spellEnd"/>
            <w:r w:rsidR="001A0A8D" w:rsidRPr="009D728C">
              <w:rPr>
                <w:sz w:val="27"/>
                <w:szCs w:val="27"/>
              </w:rPr>
              <w:t xml:space="preserve"> железной дороги, рекой Обью, дамбой Октябрьского моста, перспективной магистральной улицей общегоро</w:t>
            </w:r>
            <w:r w:rsidR="001A0A8D" w:rsidRPr="009D728C">
              <w:rPr>
                <w:sz w:val="27"/>
                <w:szCs w:val="27"/>
              </w:rPr>
              <w:t>д</w:t>
            </w:r>
            <w:r w:rsidR="001A0A8D" w:rsidRPr="009D728C">
              <w:rPr>
                <w:sz w:val="27"/>
                <w:szCs w:val="27"/>
              </w:rPr>
              <w:t xml:space="preserve">ского значения непрерывного движения, </w:t>
            </w:r>
            <w:proofErr w:type="gramStart"/>
            <w:r w:rsidR="001A0A8D" w:rsidRPr="009D728C">
              <w:rPr>
                <w:sz w:val="27"/>
                <w:szCs w:val="27"/>
              </w:rPr>
              <w:t>в</w:t>
            </w:r>
            <w:proofErr w:type="gramEnd"/>
            <w:r w:rsidR="001A0A8D" w:rsidRPr="009D728C">
              <w:rPr>
                <w:sz w:val="27"/>
                <w:szCs w:val="27"/>
              </w:rPr>
              <w:t xml:space="preserve"> </w:t>
            </w:r>
            <w:proofErr w:type="gramStart"/>
            <w:r w:rsidR="001A0A8D" w:rsidRPr="009D728C">
              <w:rPr>
                <w:sz w:val="27"/>
                <w:szCs w:val="27"/>
              </w:rPr>
              <w:t>Ленинском</w:t>
            </w:r>
            <w:proofErr w:type="gramEnd"/>
            <w:r w:rsidR="001A0A8D" w:rsidRPr="009D728C">
              <w:rPr>
                <w:sz w:val="27"/>
                <w:szCs w:val="27"/>
              </w:rPr>
              <w:t xml:space="preserve"> районе</w:t>
            </w:r>
            <w:r w:rsidRPr="009D728C">
              <w:rPr>
                <w:sz w:val="27"/>
                <w:szCs w:val="27"/>
              </w:rPr>
              <w:t>»</w:t>
            </w:r>
          </w:p>
        </w:tc>
      </w:tr>
    </w:tbl>
    <w:p w:rsidR="00D004CA" w:rsidRPr="009D728C" w:rsidRDefault="00D004CA" w:rsidP="00E93E6D">
      <w:pPr>
        <w:ind w:firstLine="700"/>
        <w:rPr>
          <w:sz w:val="27"/>
          <w:szCs w:val="27"/>
        </w:rPr>
      </w:pPr>
    </w:p>
    <w:p w:rsidR="009678E2" w:rsidRPr="009D728C" w:rsidRDefault="009678E2" w:rsidP="00E93E6D">
      <w:pPr>
        <w:ind w:firstLine="700"/>
        <w:rPr>
          <w:sz w:val="27"/>
          <w:szCs w:val="27"/>
        </w:rPr>
      </w:pPr>
    </w:p>
    <w:p w:rsidR="00D004CA" w:rsidRPr="009D728C" w:rsidRDefault="00D004CA" w:rsidP="00E93E6D">
      <w:pPr>
        <w:tabs>
          <w:tab w:val="left" w:pos="303"/>
        </w:tabs>
        <w:spacing w:line="240" w:lineRule="atLeast"/>
        <w:ind w:right="-1"/>
        <w:rPr>
          <w:rFonts w:eastAsia="Calibri"/>
          <w:sz w:val="27"/>
          <w:szCs w:val="27"/>
        </w:rPr>
      </w:pPr>
      <w:proofErr w:type="gramStart"/>
      <w:r w:rsidRPr="009D728C">
        <w:rPr>
          <w:rFonts w:eastAsia="Calibri"/>
          <w:sz w:val="27"/>
          <w:szCs w:val="27"/>
        </w:rPr>
        <w:t>В целях выявления и учета мнения и интересов жителей города Новосибирска по проекту постановлен</w:t>
      </w:r>
      <w:r w:rsidR="00403F8B" w:rsidRPr="009D728C">
        <w:rPr>
          <w:rFonts w:eastAsia="Calibri"/>
          <w:sz w:val="27"/>
          <w:szCs w:val="27"/>
        </w:rPr>
        <w:t>ия мэрии города Новосибирска «</w:t>
      </w:r>
      <w:r w:rsidR="00B24E0F" w:rsidRPr="009D728C">
        <w:rPr>
          <w:sz w:val="27"/>
          <w:szCs w:val="27"/>
        </w:rPr>
        <w:t>О проекте планировки и проект</w:t>
      </w:r>
      <w:r w:rsidR="008A004B">
        <w:rPr>
          <w:sz w:val="27"/>
          <w:szCs w:val="27"/>
        </w:rPr>
        <w:t>е</w:t>
      </w:r>
      <w:r w:rsidR="00B24E0F" w:rsidRPr="009D728C">
        <w:rPr>
          <w:sz w:val="27"/>
          <w:szCs w:val="27"/>
        </w:rPr>
        <w:t xml:space="preserve"> межевания территории, </w:t>
      </w:r>
      <w:r w:rsidR="001A0A8D" w:rsidRPr="009D728C">
        <w:rPr>
          <w:sz w:val="27"/>
          <w:szCs w:val="27"/>
        </w:rPr>
        <w:t xml:space="preserve">ограниченной полосой отвода </w:t>
      </w:r>
      <w:proofErr w:type="spellStart"/>
      <w:r w:rsidR="001A0A8D" w:rsidRPr="009D728C">
        <w:rPr>
          <w:sz w:val="27"/>
          <w:szCs w:val="27"/>
        </w:rPr>
        <w:t>Западно-Сибирской</w:t>
      </w:r>
      <w:proofErr w:type="spellEnd"/>
      <w:r w:rsidR="001A0A8D" w:rsidRPr="009D728C">
        <w:rPr>
          <w:sz w:val="27"/>
          <w:szCs w:val="27"/>
        </w:rPr>
        <w:t xml:space="preserve"> железной дороги, рекой Обью, дамбой Октябрьского моста, перспективной магис</w:t>
      </w:r>
      <w:r w:rsidR="001A0A8D" w:rsidRPr="009D728C">
        <w:rPr>
          <w:sz w:val="27"/>
          <w:szCs w:val="27"/>
        </w:rPr>
        <w:t>т</w:t>
      </w:r>
      <w:r w:rsidR="001A0A8D" w:rsidRPr="009D728C">
        <w:rPr>
          <w:sz w:val="27"/>
          <w:szCs w:val="27"/>
        </w:rPr>
        <w:t>ральной улицей общегородского значения непрерывного движения, в Ленинском районе</w:t>
      </w:r>
      <w:r w:rsidRPr="009D728C">
        <w:rPr>
          <w:rFonts w:eastAsia="Calibri"/>
          <w:sz w:val="27"/>
          <w:szCs w:val="27"/>
        </w:rPr>
        <w:t>», в соответствии с Градостроительным кодексом Российской Фе</w:t>
      </w:r>
      <w:r w:rsidR="008F6959" w:rsidRPr="009D728C">
        <w:rPr>
          <w:rFonts w:eastAsia="Calibri"/>
          <w:sz w:val="27"/>
          <w:szCs w:val="27"/>
        </w:rPr>
        <w:t>дерации, Ф</w:t>
      </w:r>
      <w:r w:rsidR="008F6959" w:rsidRPr="009D728C">
        <w:rPr>
          <w:rFonts w:eastAsia="Calibri"/>
          <w:sz w:val="27"/>
          <w:szCs w:val="27"/>
        </w:rPr>
        <w:t>е</w:t>
      </w:r>
      <w:r w:rsidR="008F6959" w:rsidRPr="009D728C">
        <w:rPr>
          <w:rFonts w:eastAsia="Calibri"/>
          <w:sz w:val="27"/>
          <w:szCs w:val="27"/>
        </w:rPr>
        <w:t xml:space="preserve">деральным законом от </w:t>
      </w:r>
      <w:r w:rsidRPr="009D728C">
        <w:rPr>
          <w:rFonts w:eastAsia="Calibri"/>
          <w:sz w:val="27"/>
          <w:szCs w:val="27"/>
        </w:rPr>
        <w:t>06.10.2003 № 131-ФЗ «Об общих принципах</w:t>
      </w:r>
      <w:proofErr w:type="gramEnd"/>
      <w:r w:rsidRPr="009D728C">
        <w:rPr>
          <w:rFonts w:eastAsia="Calibri"/>
          <w:sz w:val="27"/>
          <w:szCs w:val="27"/>
        </w:rPr>
        <w:t xml:space="preserve"> </w:t>
      </w:r>
      <w:proofErr w:type="gramStart"/>
      <w:r w:rsidRPr="009D728C">
        <w:rPr>
          <w:rFonts w:eastAsia="Calibri"/>
          <w:sz w:val="27"/>
          <w:szCs w:val="27"/>
        </w:rPr>
        <w:t>организации м</w:t>
      </w:r>
      <w:r w:rsidRPr="009D728C">
        <w:rPr>
          <w:rFonts w:eastAsia="Calibri"/>
          <w:sz w:val="27"/>
          <w:szCs w:val="27"/>
        </w:rPr>
        <w:t>е</w:t>
      </w:r>
      <w:r w:rsidRPr="009D728C">
        <w:rPr>
          <w:rFonts w:eastAsia="Calibri"/>
          <w:sz w:val="27"/>
          <w:szCs w:val="27"/>
        </w:rPr>
        <w:t>стного самоуправления в Российской Федерации», решением городского Совета Н</w:t>
      </w:r>
      <w:r w:rsidRPr="009D728C">
        <w:rPr>
          <w:rFonts w:eastAsia="Calibri"/>
          <w:sz w:val="27"/>
          <w:szCs w:val="27"/>
        </w:rPr>
        <w:t>о</w:t>
      </w:r>
      <w:r w:rsidRPr="009D728C">
        <w:rPr>
          <w:rFonts w:eastAsia="Calibri"/>
          <w:sz w:val="27"/>
          <w:szCs w:val="27"/>
        </w:rPr>
        <w:t>во</w:t>
      </w:r>
      <w:r w:rsidR="00E93E6D" w:rsidRPr="009D728C">
        <w:rPr>
          <w:rFonts w:eastAsia="Calibri"/>
          <w:sz w:val="27"/>
          <w:szCs w:val="27"/>
        </w:rPr>
        <w:t xml:space="preserve">сибирска от </w:t>
      </w:r>
      <w:r w:rsidR="00B5325E" w:rsidRPr="009D728C">
        <w:rPr>
          <w:rFonts w:eastAsia="Calibri"/>
          <w:sz w:val="27"/>
          <w:szCs w:val="27"/>
        </w:rPr>
        <w:t>20</w:t>
      </w:r>
      <w:r w:rsidR="00E93E6D" w:rsidRPr="009D728C">
        <w:rPr>
          <w:rFonts w:eastAsia="Calibri"/>
          <w:sz w:val="27"/>
          <w:szCs w:val="27"/>
        </w:rPr>
        <w:t>.0</w:t>
      </w:r>
      <w:r w:rsidR="00B5325E" w:rsidRPr="009D728C">
        <w:rPr>
          <w:rFonts w:eastAsia="Calibri"/>
          <w:sz w:val="27"/>
          <w:szCs w:val="27"/>
        </w:rPr>
        <w:t>6</w:t>
      </w:r>
      <w:r w:rsidR="00E93E6D" w:rsidRPr="009D728C">
        <w:rPr>
          <w:rFonts w:eastAsia="Calibri"/>
          <w:sz w:val="27"/>
          <w:szCs w:val="27"/>
        </w:rPr>
        <w:t>.20</w:t>
      </w:r>
      <w:r w:rsidR="00B5325E" w:rsidRPr="009D728C">
        <w:rPr>
          <w:rFonts w:eastAsia="Calibri"/>
          <w:sz w:val="27"/>
          <w:szCs w:val="27"/>
        </w:rPr>
        <w:t>18</w:t>
      </w:r>
      <w:r w:rsidR="00E93E6D" w:rsidRPr="009D728C">
        <w:rPr>
          <w:rFonts w:eastAsia="Calibri"/>
          <w:sz w:val="27"/>
          <w:szCs w:val="27"/>
        </w:rPr>
        <w:t xml:space="preserve"> № </w:t>
      </w:r>
      <w:r w:rsidR="00B5261D" w:rsidRPr="009D728C">
        <w:rPr>
          <w:rFonts w:eastAsia="Calibri"/>
          <w:sz w:val="27"/>
          <w:szCs w:val="27"/>
        </w:rPr>
        <w:t xml:space="preserve"> 640</w:t>
      </w:r>
      <w:r w:rsidR="00E93E6D" w:rsidRPr="009D728C">
        <w:rPr>
          <w:rFonts w:eastAsia="Calibri"/>
          <w:sz w:val="27"/>
          <w:szCs w:val="27"/>
        </w:rPr>
        <w:t xml:space="preserve"> «</w:t>
      </w:r>
      <w:r w:rsidR="00B24E0F" w:rsidRPr="009D728C">
        <w:rPr>
          <w:rFonts w:eastAsia="Calibri"/>
          <w:sz w:val="27"/>
          <w:szCs w:val="27"/>
        </w:rPr>
        <w:t>О </w:t>
      </w:r>
      <w:r w:rsidR="00B5325E" w:rsidRPr="009D728C">
        <w:rPr>
          <w:rFonts w:eastAsia="Calibri"/>
          <w:sz w:val="27"/>
          <w:szCs w:val="27"/>
        </w:rPr>
        <w:t>Порядке организации и проведения в городе Н</w:t>
      </w:r>
      <w:r w:rsidR="00B5325E" w:rsidRPr="009D728C">
        <w:rPr>
          <w:rFonts w:eastAsia="Calibri"/>
          <w:sz w:val="27"/>
          <w:szCs w:val="27"/>
        </w:rPr>
        <w:t>о</w:t>
      </w:r>
      <w:r w:rsidR="00B5325E" w:rsidRPr="009D728C">
        <w:rPr>
          <w:rFonts w:eastAsia="Calibri"/>
          <w:sz w:val="27"/>
          <w:szCs w:val="27"/>
        </w:rPr>
        <w:t xml:space="preserve">восибирске общественных обсуждений и публичных слушаний в соответствии с </w:t>
      </w:r>
      <w:hyperlink r:id="rId9" w:history="1">
        <w:r w:rsidR="00B5325E" w:rsidRPr="009D728C">
          <w:rPr>
            <w:rFonts w:eastAsia="Calibri"/>
            <w:sz w:val="27"/>
            <w:szCs w:val="27"/>
          </w:rPr>
          <w:t>з</w:t>
        </w:r>
        <w:r w:rsidR="00B5325E" w:rsidRPr="009D728C">
          <w:rPr>
            <w:rFonts w:eastAsia="Calibri"/>
            <w:sz w:val="27"/>
            <w:szCs w:val="27"/>
          </w:rPr>
          <w:t>а</w:t>
        </w:r>
        <w:r w:rsidR="00B5325E" w:rsidRPr="009D728C">
          <w:rPr>
            <w:rFonts w:eastAsia="Calibri"/>
            <w:sz w:val="27"/>
            <w:szCs w:val="27"/>
          </w:rPr>
          <w:t>конодательством</w:t>
        </w:r>
      </w:hyperlink>
      <w:r w:rsidR="00B5325E" w:rsidRPr="009D728C">
        <w:rPr>
          <w:rFonts w:eastAsia="Calibri"/>
          <w:sz w:val="27"/>
          <w:szCs w:val="27"/>
        </w:rPr>
        <w:t xml:space="preserve"> о градостроительной деятельности</w:t>
      </w:r>
      <w:r w:rsidRPr="009D728C">
        <w:rPr>
          <w:rFonts w:eastAsia="Calibri"/>
          <w:sz w:val="27"/>
          <w:szCs w:val="27"/>
        </w:rPr>
        <w:t>», постановлени</w:t>
      </w:r>
      <w:r w:rsidR="00457DD1" w:rsidRPr="009D728C">
        <w:rPr>
          <w:rFonts w:eastAsia="Calibri"/>
          <w:sz w:val="27"/>
          <w:szCs w:val="27"/>
        </w:rPr>
        <w:t>ем</w:t>
      </w:r>
      <w:r w:rsidRPr="009D728C">
        <w:rPr>
          <w:rFonts w:eastAsia="Calibri"/>
          <w:sz w:val="27"/>
          <w:szCs w:val="27"/>
        </w:rPr>
        <w:t xml:space="preserve"> мэрии города Новосибирска от </w:t>
      </w:r>
      <w:r w:rsidR="00224E2E" w:rsidRPr="009D728C">
        <w:rPr>
          <w:rFonts w:eastAsia="Calibri"/>
          <w:sz w:val="27"/>
          <w:szCs w:val="27"/>
        </w:rPr>
        <w:t>03.05</w:t>
      </w:r>
      <w:r w:rsidR="00B24E0F" w:rsidRPr="009D728C">
        <w:rPr>
          <w:rFonts w:eastAsia="Calibri"/>
          <w:sz w:val="27"/>
          <w:szCs w:val="27"/>
        </w:rPr>
        <w:t>.2018 № </w:t>
      </w:r>
      <w:r w:rsidR="00224E2E" w:rsidRPr="009D728C">
        <w:rPr>
          <w:rFonts w:eastAsia="Calibri"/>
          <w:sz w:val="27"/>
          <w:szCs w:val="27"/>
        </w:rPr>
        <w:t>1574</w:t>
      </w:r>
      <w:r w:rsidR="00B24E0F" w:rsidRPr="009D728C">
        <w:rPr>
          <w:rFonts w:eastAsia="Calibri"/>
          <w:sz w:val="27"/>
          <w:szCs w:val="27"/>
        </w:rPr>
        <w:t xml:space="preserve"> </w:t>
      </w:r>
      <w:r w:rsidRPr="009D728C">
        <w:rPr>
          <w:rFonts w:eastAsia="Calibri"/>
          <w:sz w:val="27"/>
          <w:szCs w:val="27"/>
        </w:rPr>
        <w:t>«</w:t>
      </w:r>
      <w:r w:rsidR="001A0A8D" w:rsidRPr="009D728C">
        <w:rPr>
          <w:sz w:val="27"/>
          <w:szCs w:val="27"/>
        </w:rPr>
        <w:t>О подготовке проекта планировки и проект</w:t>
      </w:r>
      <w:r w:rsidR="008A004B">
        <w:rPr>
          <w:sz w:val="27"/>
          <w:szCs w:val="27"/>
        </w:rPr>
        <w:t>а</w:t>
      </w:r>
      <w:r w:rsidR="001A0A8D" w:rsidRPr="009D728C">
        <w:rPr>
          <w:sz w:val="27"/>
          <w:szCs w:val="27"/>
        </w:rPr>
        <w:t xml:space="preserve"> межевания территории, ограниченной полосой отвода </w:t>
      </w:r>
      <w:proofErr w:type="spellStart"/>
      <w:r w:rsidR="001A0A8D" w:rsidRPr="009D728C">
        <w:rPr>
          <w:sz w:val="27"/>
          <w:szCs w:val="27"/>
        </w:rPr>
        <w:t>Западно-Сибирской</w:t>
      </w:r>
      <w:proofErr w:type="spellEnd"/>
      <w:r w:rsidR="001A0A8D" w:rsidRPr="009D728C">
        <w:rPr>
          <w:sz w:val="27"/>
          <w:szCs w:val="27"/>
        </w:rPr>
        <w:t xml:space="preserve"> железной дороги, рекой Обью, дамбой Октябрьского моста, перспективной</w:t>
      </w:r>
      <w:proofErr w:type="gramEnd"/>
      <w:r w:rsidR="001A0A8D" w:rsidRPr="009D728C">
        <w:rPr>
          <w:sz w:val="27"/>
          <w:szCs w:val="27"/>
        </w:rPr>
        <w:t xml:space="preserve"> магистральной улицей общегородского значения непрерывного движения, в Ленинском районе</w:t>
      </w:r>
      <w:r w:rsidR="00457DD1" w:rsidRPr="009D728C">
        <w:rPr>
          <w:rFonts w:eastAsia="Calibri"/>
          <w:sz w:val="27"/>
          <w:szCs w:val="27"/>
        </w:rPr>
        <w:t>»</w:t>
      </w:r>
      <w:r w:rsidR="008F6959" w:rsidRPr="009D728C">
        <w:rPr>
          <w:rFonts w:eastAsia="Calibri"/>
          <w:sz w:val="27"/>
          <w:szCs w:val="27"/>
        </w:rPr>
        <w:t>,</w:t>
      </w:r>
      <w:r w:rsidR="00FD4B45" w:rsidRPr="009D728C">
        <w:rPr>
          <w:rFonts w:eastAsia="Calibri"/>
          <w:sz w:val="27"/>
          <w:szCs w:val="27"/>
        </w:rPr>
        <w:t xml:space="preserve"> руководствуясь Уставом города Новосибирска</w:t>
      </w:r>
      <w:r w:rsidR="00457DD1" w:rsidRPr="009D728C">
        <w:rPr>
          <w:rFonts w:eastAsia="Calibri"/>
          <w:sz w:val="27"/>
          <w:szCs w:val="27"/>
        </w:rPr>
        <w:t>,</w:t>
      </w:r>
      <w:r w:rsidR="00C16DD9" w:rsidRPr="009D728C">
        <w:rPr>
          <w:rFonts w:eastAsia="Calibri"/>
          <w:sz w:val="27"/>
          <w:szCs w:val="27"/>
        </w:rPr>
        <w:t> </w:t>
      </w:r>
      <w:r w:rsidRPr="009D728C">
        <w:rPr>
          <w:rFonts w:eastAsia="Calibri"/>
          <w:sz w:val="27"/>
          <w:szCs w:val="27"/>
        </w:rPr>
        <w:t>ПОСТАНОВЛЯЮ:</w:t>
      </w:r>
    </w:p>
    <w:p w:rsidR="00063287" w:rsidRPr="009D728C" w:rsidRDefault="00457DD1" w:rsidP="00063287">
      <w:pPr>
        <w:ind w:firstLine="700"/>
        <w:rPr>
          <w:sz w:val="27"/>
          <w:szCs w:val="27"/>
        </w:rPr>
      </w:pPr>
      <w:r w:rsidRPr="009D728C">
        <w:rPr>
          <w:sz w:val="27"/>
          <w:szCs w:val="27"/>
        </w:rPr>
        <w:t>1</w:t>
      </w:r>
      <w:r w:rsidR="00063287" w:rsidRPr="009D728C">
        <w:rPr>
          <w:sz w:val="27"/>
          <w:szCs w:val="27"/>
        </w:rPr>
        <w:t>. Провести</w:t>
      </w:r>
      <w:r w:rsidRPr="009D728C">
        <w:rPr>
          <w:sz w:val="27"/>
          <w:szCs w:val="27"/>
        </w:rPr>
        <w:t xml:space="preserve"> </w:t>
      </w:r>
      <w:r w:rsidR="00B24E0F" w:rsidRPr="009D728C">
        <w:rPr>
          <w:sz w:val="27"/>
          <w:szCs w:val="27"/>
        </w:rPr>
        <w:t>14</w:t>
      </w:r>
      <w:r w:rsidR="007A2786" w:rsidRPr="009D728C">
        <w:rPr>
          <w:sz w:val="27"/>
          <w:szCs w:val="27"/>
        </w:rPr>
        <w:t>.</w:t>
      </w:r>
      <w:r w:rsidR="009F613E" w:rsidRPr="009D728C">
        <w:rPr>
          <w:sz w:val="27"/>
          <w:szCs w:val="27"/>
        </w:rPr>
        <w:t>09</w:t>
      </w:r>
      <w:r w:rsidR="007A2786" w:rsidRPr="009D728C">
        <w:rPr>
          <w:sz w:val="27"/>
          <w:szCs w:val="27"/>
        </w:rPr>
        <w:t xml:space="preserve">.2018 в </w:t>
      </w:r>
      <w:r w:rsidR="00D071D1" w:rsidRPr="009D728C">
        <w:rPr>
          <w:sz w:val="27"/>
          <w:szCs w:val="27"/>
        </w:rPr>
        <w:t>14</w:t>
      </w:r>
      <w:r w:rsidR="007A2786" w:rsidRPr="009D728C">
        <w:rPr>
          <w:sz w:val="27"/>
          <w:szCs w:val="27"/>
        </w:rPr>
        <w:t>.00 час</w:t>
      </w:r>
      <w:proofErr w:type="gramStart"/>
      <w:r w:rsidR="007A2786" w:rsidRPr="009D728C">
        <w:rPr>
          <w:sz w:val="27"/>
          <w:szCs w:val="27"/>
        </w:rPr>
        <w:t>.</w:t>
      </w:r>
      <w:proofErr w:type="gramEnd"/>
      <w:r w:rsidR="007A2786" w:rsidRPr="009D728C">
        <w:rPr>
          <w:sz w:val="27"/>
          <w:szCs w:val="27"/>
        </w:rPr>
        <w:t xml:space="preserve"> </w:t>
      </w:r>
      <w:proofErr w:type="gramStart"/>
      <w:r w:rsidRPr="009D728C">
        <w:rPr>
          <w:sz w:val="27"/>
          <w:szCs w:val="27"/>
        </w:rPr>
        <w:t>с</w:t>
      </w:r>
      <w:proofErr w:type="gramEnd"/>
      <w:r w:rsidRPr="009D728C">
        <w:rPr>
          <w:sz w:val="27"/>
          <w:szCs w:val="27"/>
        </w:rPr>
        <w:t>обрание участников публичных слушаний</w:t>
      </w:r>
      <w:r w:rsidR="00063287" w:rsidRPr="009D728C">
        <w:rPr>
          <w:sz w:val="27"/>
          <w:szCs w:val="27"/>
        </w:rPr>
        <w:t xml:space="preserve"> </w:t>
      </w:r>
      <w:r w:rsidRPr="009D728C">
        <w:rPr>
          <w:sz w:val="27"/>
          <w:szCs w:val="27"/>
        </w:rPr>
        <w:t>по проекту постановления мэрии города Новосибирска «</w:t>
      </w:r>
      <w:r w:rsidR="00B24E0F" w:rsidRPr="009D728C">
        <w:rPr>
          <w:sz w:val="27"/>
          <w:szCs w:val="27"/>
        </w:rPr>
        <w:t>О проекте планировки и проект</w:t>
      </w:r>
      <w:r w:rsidR="008A004B">
        <w:rPr>
          <w:sz w:val="27"/>
          <w:szCs w:val="27"/>
        </w:rPr>
        <w:t>е</w:t>
      </w:r>
      <w:r w:rsidR="00B24E0F" w:rsidRPr="009D728C">
        <w:rPr>
          <w:sz w:val="27"/>
          <w:szCs w:val="27"/>
        </w:rPr>
        <w:t xml:space="preserve"> межевания территории, </w:t>
      </w:r>
      <w:r w:rsidR="00224E2E" w:rsidRPr="009D728C">
        <w:rPr>
          <w:sz w:val="27"/>
          <w:szCs w:val="27"/>
        </w:rPr>
        <w:t xml:space="preserve">ограниченной полосой отвода </w:t>
      </w:r>
      <w:proofErr w:type="spellStart"/>
      <w:r w:rsidR="00224E2E" w:rsidRPr="009D728C">
        <w:rPr>
          <w:sz w:val="27"/>
          <w:szCs w:val="27"/>
        </w:rPr>
        <w:t>Западно-Сибирской</w:t>
      </w:r>
      <w:proofErr w:type="spellEnd"/>
      <w:r w:rsidR="00224E2E" w:rsidRPr="009D728C">
        <w:rPr>
          <w:sz w:val="27"/>
          <w:szCs w:val="27"/>
        </w:rPr>
        <w:t xml:space="preserve"> железной дороги, рекой Обью, дамбой Октябрьского моста, перспективной магис</w:t>
      </w:r>
      <w:r w:rsidR="00224E2E" w:rsidRPr="009D728C">
        <w:rPr>
          <w:sz w:val="27"/>
          <w:szCs w:val="27"/>
        </w:rPr>
        <w:t>т</w:t>
      </w:r>
      <w:r w:rsidR="00224E2E" w:rsidRPr="009D728C">
        <w:rPr>
          <w:sz w:val="27"/>
          <w:szCs w:val="27"/>
        </w:rPr>
        <w:t>ральной улицей общегородского значения непрерывного движения, в Ленинском районе</w:t>
      </w:r>
      <w:r w:rsidRPr="009D728C">
        <w:rPr>
          <w:sz w:val="27"/>
          <w:szCs w:val="27"/>
        </w:rPr>
        <w:t>»</w:t>
      </w:r>
      <w:r w:rsidR="007A2786" w:rsidRPr="009D728C">
        <w:rPr>
          <w:sz w:val="27"/>
          <w:szCs w:val="27"/>
        </w:rPr>
        <w:t xml:space="preserve"> (далее – проект) </w:t>
      </w:r>
      <w:r w:rsidR="00AE5C64" w:rsidRPr="009D728C">
        <w:rPr>
          <w:sz w:val="27"/>
          <w:szCs w:val="27"/>
        </w:rPr>
        <w:t xml:space="preserve">(приложение) </w:t>
      </w:r>
      <w:r w:rsidR="00063287" w:rsidRPr="009D728C">
        <w:rPr>
          <w:sz w:val="27"/>
          <w:szCs w:val="27"/>
        </w:rPr>
        <w:t>по адресу: Российская Федерация, Новос</w:t>
      </w:r>
      <w:r w:rsidR="00063287" w:rsidRPr="009D728C">
        <w:rPr>
          <w:sz w:val="27"/>
          <w:szCs w:val="27"/>
        </w:rPr>
        <w:t>и</w:t>
      </w:r>
      <w:r w:rsidR="00063287" w:rsidRPr="009D728C">
        <w:rPr>
          <w:sz w:val="27"/>
          <w:szCs w:val="27"/>
        </w:rPr>
        <w:t>бирская область, город Новосибирск, Красный проспект, 50, кабинет 230.</w:t>
      </w:r>
    </w:p>
    <w:p w:rsidR="00E93E6D" w:rsidRPr="009D728C" w:rsidRDefault="00457DD1" w:rsidP="00E93E6D">
      <w:pPr>
        <w:rPr>
          <w:sz w:val="27"/>
          <w:szCs w:val="27"/>
        </w:rPr>
      </w:pPr>
      <w:r w:rsidRPr="009D728C">
        <w:rPr>
          <w:sz w:val="27"/>
          <w:szCs w:val="27"/>
        </w:rPr>
        <w:t>2</w:t>
      </w:r>
      <w:r w:rsidR="00D004CA" w:rsidRPr="009D728C">
        <w:rPr>
          <w:sz w:val="27"/>
          <w:szCs w:val="27"/>
        </w:rPr>
        <w:t xml:space="preserve">. Создать организационный комитет по подготовке и проведению </w:t>
      </w:r>
      <w:r w:rsidR="009C13D1" w:rsidRPr="009D728C">
        <w:rPr>
          <w:rFonts w:eastAsia="Calibri"/>
          <w:sz w:val="27"/>
          <w:szCs w:val="27"/>
        </w:rPr>
        <w:t>публичных слушаний</w:t>
      </w:r>
      <w:r w:rsidR="00D004CA" w:rsidRPr="009D728C">
        <w:rPr>
          <w:sz w:val="27"/>
          <w:szCs w:val="27"/>
        </w:rPr>
        <w:t xml:space="preserve"> (далее – организационный комитет) в следующем составе:</w:t>
      </w:r>
    </w:p>
    <w:tbl>
      <w:tblPr>
        <w:tblW w:w="10173" w:type="dxa"/>
        <w:tblLayout w:type="fixed"/>
        <w:tblLook w:val="00A0"/>
      </w:tblPr>
      <w:tblGrid>
        <w:gridCol w:w="4361"/>
        <w:gridCol w:w="425"/>
        <w:gridCol w:w="5387"/>
      </w:tblGrid>
      <w:tr w:rsidR="00B24E0F" w:rsidRPr="009D728C" w:rsidTr="009D728C">
        <w:trPr>
          <w:cantSplit/>
        </w:trPr>
        <w:tc>
          <w:tcPr>
            <w:tcW w:w="4361" w:type="dxa"/>
          </w:tcPr>
          <w:p w:rsidR="00B24E0F" w:rsidRPr="009D728C" w:rsidRDefault="00B24E0F" w:rsidP="00D071D1">
            <w:pPr>
              <w:ind w:firstLine="0"/>
              <w:rPr>
                <w:sz w:val="27"/>
                <w:szCs w:val="27"/>
              </w:rPr>
            </w:pPr>
            <w:r w:rsidRPr="009D728C">
              <w:rPr>
                <w:sz w:val="27"/>
                <w:szCs w:val="27"/>
              </w:rPr>
              <w:t>Бакулова Екатерина Ивановна</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начальник отдела градостроительной по</w:t>
            </w:r>
            <w:r w:rsidRPr="009D728C">
              <w:rPr>
                <w:sz w:val="27"/>
                <w:szCs w:val="27"/>
              </w:rPr>
              <w:t>д</w:t>
            </w:r>
            <w:r w:rsidRPr="009D728C">
              <w:rPr>
                <w:sz w:val="27"/>
                <w:szCs w:val="27"/>
              </w:rPr>
              <w:t>готовки территорий Главного управления архитектуры и градостроительства мэрии города Новосибирска;</w:t>
            </w:r>
          </w:p>
        </w:tc>
      </w:tr>
      <w:tr w:rsidR="00B24E0F" w:rsidRPr="009D728C" w:rsidTr="009D728C">
        <w:trPr>
          <w:cantSplit/>
          <w:trHeight w:val="80"/>
        </w:trPr>
        <w:tc>
          <w:tcPr>
            <w:tcW w:w="4361" w:type="dxa"/>
          </w:tcPr>
          <w:p w:rsidR="00B24E0F" w:rsidRPr="009D728C" w:rsidRDefault="00B24E0F" w:rsidP="009D728C">
            <w:pPr>
              <w:ind w:firstLine="0"/>
              <w:rPr>
                <w:sz w:val="27"/>
                <w:szCs w:val="27"/>
              </w:rPr>
            </w:pPr>
            <w:r w:rsidRPr="009D728C">
              <w:rPr>
                <w:sz w:val="27"/>
                <w:szCs w:val="27"/>
              </w:rPr>
              <w:lastRenderedPageBreak/>
              <w:t xml:space="preserve">Галимова Ольга Лингвинстоновна </w:t>
            </w:r>
          </w:p>
        </w:tc>
        <w:tc>
          <w:tcPr>
            <w:tcW w:w="425" w:type="dxa"/>
          </w:tcPr>
          <w:p w:rsidR="00B24E0F" w:rsidRPr="009D728C" w:rsidRDefault="00B24E0F" w:rsidP="009D728C">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начальник отдела планировки территории города Главного управления архитектуры и градостроительства мэрии города Новос</w:t>
            </w:r>
            <w:r w:rsidRPr="009D728C">
              <w:rPr>
                <w:sz w:val="27"/>
                <w:szCs w:val="27"/>
              </w:rPr>
              <w:t>и</w:t>
            </w:r>
            <w:r w:rsidRPr="009D728C">
              <w:rPr>
                <w:sz w:val="27"/>
                <w:szCs w:val="27"/>
              </w:rPr>
              <w:t>бирска;</w:t>
            </w:r>
          </w:p>
        </w:tc>
      </w:tr>
      <w:tr w:rsidR="00B24E0F" w:rsidRPr="009D728C" w:rsidTr="009D728C">
        <w:trPr>
          <w:cantSplit/>
        </w:trPr>
        <w:tc>
          <w:tcPr>
            <w:tcW w:w="4361" w:type="dxa"/>
          </w:tcPr>
          <w:p w:rsidR="00B24E0F" w:rsidRPr="009D728C" w:rsidRDefault="00B24E0F" w:rsidP="00D071D1">
            <w:pPr>
              <w:ind w:firstLine="0"/>
              <w:rPr>
                <w:sz w:val="27"/>
                <w:szCs w:val="27"/>
              </w:rPr>
            </w:pPr>
            <w:r w:rsidRPr="009D728C">
              <w:rPr>
                <w:sz w:val="27"/>
                <w:szCs w:val="27"/>
              </w:rPr>
              <w:t>Демченко Татьяна Юрьевна</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консультант отдела градостроительной по</w:t>
            </w:r>
            <w:r w:rsidRPr="009D728C">
              <w:rPr>
                <w:sz w:val="27"/>
                <w:szCs w:val="27"/>
              </w:rPr>
              <w:t>д</w:t>
            </w:r>
            <w:r w:rsidRPr="009D728C">
              <w:rPr>
                <w:sz w:val="27"/>
                <w:szCs w:val="27"/>
              </w:rPr>
              <w:t>готовки территорий Главного управления архитектуры и градостроительства мэрии города Новосибирска;</w:t>
            </w:r>
          </w:p>
        </w:tc>
      </w:tr>
      <w:tr w:rsidR="00B24E0F" w:rsidRPr="009D728C" w:rsidTr="009D728C">
        <w:trPr>
          <w:cantSplit/>
        </w:trPr>
        <w:tc>
          <w:tcPr>
            <w:tcW w:w="4361" w:type="dxa"/>
          </w:tcPr>
          <w:p w:rsidR="00B24E0F" w:rsidRPr="009D728C" w:rsidRDefault="00B24E0F" w:rsidP="00D071D1">
            <w:pPr>
              <w:ind w:firstLine="0"/>
              <w:rPr>
                <w:sz w:val="27"/>
                <w:szCs w:val="27"/>
              </w:rPr>
            </w:pPr>
            <w:r w:rsidRPr="009D728C">
              <w:rPr>
                <w:sz w:val="27"/>
                <w:szCs w:val="27"/>
              </w:rPr>
              <w:t>Игнатьева Антонида Ивановна</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заместитель начальника Главного управл</w:t>
            </w:r>
            <w:r w:rsidRPr="009D728C">
              <w:rPr>
                <w:sz w:val="27"/>
                <w:szCs w:val="27"/>
              </w:rPr>
              <w:t>е</w:t>
            </w:r>
            <w:r w:rsidRPr="009D728C">
              <w:rPr>
                <w:sz w:val="27"/>
                <w:szCs w:val="27"/>
              </w:rPr>
              <w:t>ния архитектуры и градостроительства м</w:t>
            </w:r>
            <w:r w:rsidRPr="009D728C">
              <w:rPr>
                <w:sz w:val="27"/>
                <w:szCs w:val="27"/>
              </w:rPr>
              <w:t>э</w:t>
            </w:r>
            <w:r w:rsidRPr="009D728C">
              <w:rPr>
                <w:sz w:val="27"/>
                <w:szCs w:val="27"/>
              </w:rPr>
              <w:t>рии города Новосибирска;</w:t>
            </w:r>
          </w:p>
        </w:tc>
      </w:tr>
      <w:tr w:rsidR="00224E2E" w:rsidRPr="009D728C" w:rsidTr="009D728C">
        <w:tc>
          <w:tcPr>
            <w:tcW w:w="4361" w:type="dxa"/>
          </w:tcPr>
          <w:p w:rsidR="00224E2E" w:rsidRPr="009D728C" w:rsidRDefault="00224E2E" w:rsidP="00224E2E">
            <w:pPr>
              <w:ind w:firstLine="0"/>
              <w:rPr>
                <w:sz w:val="27"/>
                <w:szCs w:val="27"/>
              </w:rPr>
            </w:pPr>
            <w:proofErr w:type="spellStart"/>
            <w:r w:rsidRPr="009D728C">
              <w:rPr>
                <w:sz w:val="27"/>
                <w:szCs w:val="27"/>
              </w:rPr>
              <w:t>Клемешов</w:t>
            </w:r>
            <w:proofErr w:type="spellEnd"/>
            <w:r w:rsidRPr="009D728C">
              <w:rPr>
                <w:sz w:val="27"/>
                <w:szCs w:val="27"/>
              </w:rPr>
              <w:t xml:space="preserve"> Олег Петрович</w:t>
            </w:r>
          </w:p>
        </w:tc>
        <w:tc>
          <w:tcPr>
            <w:tcW w:w="425" w:type="dxa"/>
          </w:tcPr>
          <w:p w:rsidR="00224E2E" w:rsidRPr="009D728C" w:rsidRDefault="00224E2E" w:rsidP="00224E2E">
            <w:pPr>
              <w:ind w:firstLine="0"/>
              <w:rPr>
                <w:sz w:val="27"/>
                <w:szCs w:val="27"/>
              </w:rPr>
            </w:pPr>
            <w:r w:rsidRPr="009D728C">
              <w:rPr>
                <w:sz w:val="27"/>
                <w:szCs w:val="27"/>
              </w:rPr>
              <w:t>–</w:t>
            </w:r>
          </w:p>
        </w:tc>
        <w:tc>
          <w:tcPr>
            <w:tcW w:w="5387" w:type="dxa"/>
          </w:tcPr>
          <w:p w:rsidR="00224E2E" w:rsidRPr="009D728C" w:rsidRDefault="00224E2E" w:rsidP="009D728C">
            <w:pPr>
              <w:ind w:right="34" w:firstLine="0"/>
              <w:rPr>
                <w:sz w:val="27"/>
                <w:szCs w:val="27"/>
              </w:rPr>
            </w:pPr>
            <w:r w:rsidRPr="009D728C">
              <w:rPr>
                <w:sz w:val="27"/>
                <w:szCs w:val="27"/>
              </w:rPr>
              <w:t>глава администрации Ленинского района города Новосибирска</w:t>
            </w:r>
          </w:p>
        </w:tc>
      </w:tr>
      <w:tr w:rsidR="00B24E0F" w:rsidRPr="009D728C" w:rsidTr="009D728C">
        <w:trPr>
          <w:cantSplit/>
        </w:trPr>
        <w:tc>
          <w:tcPr>
            <w:tcW w:w="4361" w:type="dxa"/>
          </w:tcPr>
          <w:p w:rsidR="00B24E0F" w:rsidRPr="009D728C" w:rsidRDefault="00B24E0F" w:rsidP="00D071D1">
            <w:pPr>
              <w:ind w:firstLine="0"/>
              <w:rPr>
                <w:sz w:val="27"/>
                <w:szCs w:val="27"/>
              </w:rPr>
            </w:pPr>
            <w:r w:rsidRPr="009D728C">
              <w:rPr>
                <w:sz w:val="27"/>
                <w:szCs w:val="27"/>
              </w:rPr>
              <w:t>Кучинская Ольга Владимировна</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главный специалист отдела планировки территории города Главного управления архитектуры и градостроительства мэрии города Новосибирска;</w:t>
            </w:r>
          </w:p>
        </w:tc>
      </w:tr>
      <w:tr w:rsidR="00B24E0F" w:rsidRPr="009D728C" w:rsidTr="009D728C">
        <w:trPr>
          <w:cantSplit/>
        </w:trPr>
        <w:tc>
          <w:tcPr>
            <w:tcW w:w="4361" w:type="dxa"/>
          </w:tcPr>
          <w:p w:rsidR="00B24E0F" w:rsidRPr="009D728C" w:rsidRDefault="00B24E0F" w:rsidP="00D071D1">
            <w:pPr>
              <w:ind w:firstLine="0"/>
              <w:rPr>
                <w:sz w:val="27"/>
                <w:szCs w:val="27"/>
              </w:rPr>
            </w:pPr>
            <w:proofErr w:type="spellStart"/>
            <w:r w:rsidRPr="009D728C">
              <w:rPr>
                <w:sz w:val="27"/>
                <w:szCs w:val="27"/>
              </w:rPr>
              <w:t>Новокшонов</w:t>
            </w:r>
            <w:proofErr w:type="spellEnd"/>
            <w:r w:rsidRPr="009D728C">
              <w:rPr>
                <w:sz w:val="27"/>
                <w:szCs w:val="27"/>
              </w:rPr>
              <w:t xml:space="preserve"> Сергей Михайлович</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заместитель начальника управления – н</w:t>
            </w:r>
            <w:r w:rsidRPr="009D728C">
              <w:rPr>
                <w:sz w:val="27"/>
                <w:szCs w:val="27"/>
              </w:rPr>
              <w:t>а</w:t>
            </w:r>
            <w:r w:rsidRPr="009D728C">
              <w:rPr>
                <w:sz w:val="27"/>
                <w:szCs w:val="27"/>
              </w:rPr>
              <w:t>чальник отдела территориального планир</w:t>
            </w:r>
            <w:r w:rsidRPr="009D728C">
              <w:rPr>
                <w:sz w:val="27"/>
                <w:szCs w:val="27"/>
              </w:rPr>
              <w:t>о</w:t>
            </w:r>
            <w:r w:rsidRPr="009D728C">
              <w:rPr>
                <w:sz w:val="27"/>
                <w:szCs w:val="27"/>
              </w:rPr>
              <w:t>вания управления архитектуры и стро</w:t>
            </w:r>
            <w:r w:rsidRPr="009D728C">
              <w:rPr>
                <w:sz w:val="27"/>
                <w:szCs w:val="27"/>
              </w:rPr>
              <w:t>и</w:t>
            </w:r>
            <w:r w:rsidRPr="009D728C">
              <w:rPr>
                <w:sz w:val="27"/>
                <w:szCs w:val="27"/>
              </w:rPr>
              <w:t>тельства министерства строительства Нов</w:t>
            </w:r>
            <w:r w:rsidRPr="009D728C">
              <w:rPr>
                <w:sz w:val="27"/>
                <w:szCs w:val="27"/>
              </w:rPr>
              <w:t>о</w:t>
            </w:r>
            <w:r w:rsidRPr="009D728C">
              <w:rPr>
                <w:sz w:val="27"/>
                <w:szCs w:val="27"/>
              </w:rPr>
              <w:t>сибирской области (по согласованию);</w:t>
            </w:r>
          </w:p>
        </w:tc>
      </w:tr>
      <w:tr w:rsidR="00B24E0F" w:rsidRPr="009D728C" w:rsidTr="009D728C">
        <w:trPr>
          <w:cantSplit/>
        </w:trPr>
        <w:tc>
          <w:tcPr>
            <w:tcW w:w="4361" w:type="dxa"/>
          </w:tcPr>
          <w:p w:rsidR="00B24E0F" w:rsidRPr="009D728C" w:rsidRDefault="00B24E0F" w:rsidP="00D071D1">
            <w:pPr>
              <w:ind w:firstLine="0"/>
              <w:rPr>
                <w:sz w:val="27"/>
                <w:szCs w:val="27"/>
              </w:rPr>
            </w:pPr>
            <w:r w:rsidRPr="009D728C">
              <w:rPr>
                <w:sz w:val="27"/>
                <w:szCs w:val="27"/>
              </w:rPr>
              <w:t>Позднякова Елена Викторовна</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заместитель начальника Главного управл</w:t>
            </w:r>
            <w:r w:rsidRPr="009D728C">
              <w:rPr>
                <w:sz w:val="27"/>
                <w:szCs w:val="27"/>
              </w:rPr>
              <w:t>е</w:t>
            </w:r>
            <w:r w:rsidRPr="009D728C">
              <w:rPr>
                <w:sz w:val="27"/>
                <w:szCs w:val="27"/>
              </w:rPr>
              <w:t>ния архитектуры и градостроительства м</w:t>
            </w:r>
            <w:r w:rsidRPr="009D728C">
              <w:rPr>
                <w:sz w:val="27"/>
                <w:szCs w:val="27"/>
              </w:rPr>
              <w:t>э</w:t>
            </w:r>
            <w:r w:rsidRPr="009D728C">
              <w:rPr>
                <w:sz w:val="27"/>
                <w:szCs w:val="27"/>
              </w:rPr>
              <w:t>рии города Новосибирска;</w:t>
            </w:r>
          </w:p>
        </w:tc>
      </w:tr>
      <w:tr w:rsidR="00B24E0F" w:rsidRPr="009D728C" w:rsidTr="009D728C">
        <w:trPr>
          <w:cantSplit/>
        </w:trPr>
        <w:tc>
          <w:tcPr>
            <w:tcW w:w="4361" w:type="dxa"/>
          </w:tcPr>
          <w:p w:rsidR="00B24E0F" w:rsidRPr="009D728C" w:rsidRDefault="00B24E0F" w:rsidP="00D071D1">
            <w:pPr>
              <w:ind w:firstLine="0"/>
              <w:rPr>
                <w:sz w:val="27"/>
                <w:szCs w:val="27"/>
              </w:rPr>
            </w:pPr>
            <w:r w:rsidRPr="009D728C">
              <w:rPr>
                <w:sz w:val="27"/>
                <w:szCs w:val="27"/>
              </w:rPr>
              <w:t xml:space="preserve">Прудникова Ксения Андреевна </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главный специалист отдела планировки территории города Главного управления архитектуры и градостроительства мэрии города Новосибирска;</w:t>
            </w:r>
          </w:p>
        </w:tc>
      </w:tr>
      <w:tr w:rsidR="00B24E0F" w:rsidRPr="009D728C" w:rsidTr="009D728C">
        <w:trPr>
          <w:cantSplit/>
        </w:trPr>
        <w:tc>
          <w:tcPr>
            <w:tcW w:w="4361" w:type="dxa"/>
          </w:tcPr>
          <w:p w:rsidR="00B24E0F" w:rsidRPr="009D728C" w:rsidRDefault="00B24E0F" w:rsidP="00D071D1">
            <w:pPr>
              <w:ind w:firstLine="0"/>
              <w:rPr>
                <w:sz w:val="27"/>
                <w:szCs w:val="27"/>
              </w:rPr>
            </w:pPr>
            <w:r w:rsidRPr="009D728C">
              <w:rPr>
                <w:sz w:val="27"/>
                <w:szCs w:val="27"/>
              </w:rPr>
              <w:t>Столбов Виталий Николаевич</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начальник Главного управления архитект</w:t>
            </w:r>
            <w:r w:rsidRPr="009D728C">
              <w:rPr>
                <w:sz w:val="27"/>
                <w:szCs w:val="27"/>
              </w:rPr>
              <w:t>у</w:t>
            </w:r>
            <w:r w:rsidRPr="009D728C">
              <w:rPr>
                <w:sz w:val="27"/>
                <w:szCs w:val="27"/>
              </w:rPr>
              <w:t>ры и градостроительства мэрии города Н</w:t>
            </w:r>
            <w:r w:rsidRPr="009D728C">
              <w:rPr>
                <w:sz w:val="27"/>
                <w:szCs w:val="27"/>
              </w:rPr>
              <w:t>о</w:t>
            </w:r>
            <w:r w:rsidRPr="009D728C">
              <w:rPr>
                <w:sz w:val="27"/>
                <w:szCs w:val="27"/>
              </w:rPr>
              <w:t>восибирска;</w:t>
            </w:r>
          </w:p>
        </w:tc>
      </w:tr>
      <w:tr w:rsidR="00B24E0F" w:rsidRPr="009D728C" w:rsidTr="009D728C">
        <w:trPr>
          <w:cantSplit/>
        </w:trPr>
        <w:tc>
          <w:tcPr>
            <w:tcW w:w="4361" w:type="dxa"/>
          </w:tcPr>
          <w:p w:rsidR="00B24E0F" w:rsidRPr="009D728C" w:rsidRDefault="00B24E0F" w:rsidP="00D071D1">
            <w:pPr>
              <w:ind w:firstLine="0"/>
              <w:rPr>
                <w:sz w:val="27"/>
                <w:szCs w:val="27"/>
              </w:rPr>
            </w:pPr>
            <w:r w:rsidRPr="009D728C">
              <w:rPr>
                <w:sz w:val="27"/>
                <w:szCs w:val="27"/>
              </w:rPr>
              <w:t>Тимонов Виктор Александрович</w:t>
            </w:r>
          </w:p>
        </w:tc>
        <w:tc>
          <w:tcPr>
            <w:tcW w:w="425" w:type="dxa"/>
          </w:tcPr>
          <w:p w:rsidR="00B24E0F" w:rsidRPr="009D728C" w:rsidRDefault="00B24E0F" w:rsidP="00D071D1">
            <w:pPr>
              <w:ind w:firstLine="0"/>
              <w:rPr>
                <w:sz w:val="27"/>
                <w:szCs w:val="27"/>
              </w:rPr>
            </w:pPr>
            <w:r w:rsidRPr="009D728C">
              <w:rPr>
                <w:sz w:val="27"/>
                <w:szCs w:val="27"/>
              </w:rPr>
              <w:t>–</w:t>
            </w:r>
          </w:p>
        </w:tc>
        <w:tc>
          <w:tcPr>
            <w:tcW w:w="5387" w:type="dxa"/>
          </w:tcPr>
          <w:p w:rsidR="00B24E0F" w:rsidRPr="009D728C" w:rsidRDefault="00B24E0F" w:rsidP="009D728C">
            <w:pPr>
              <w:ind w:right="34" w:firstLine="0"/>
              <w:rPr>
                <w:sz w:val="27"/>
                <w:szCs w:val="27"/>
              </w:rPr>
            </w:pPr>
            <w:r w:rsidRPr="009D728C">
              <w:rPr>
                <w:sz w:val="27"/>
                <w:szCs w:val="27"/>
              </w:rPr>
              <w:t>заместитель начальника департамента строительства и архитектуры мэрии города Новосибирска – главный архитектор гор</w:t>
            </w:r>
            <w:r w:rsidRPr="009D728C">
              <w:rPr>
                <w:sz w:val="27"/>
                <w:szCs w:val="27"/>
              </w:rPr>
              <w:t>о</w:t>
            </w:r>
            <w:r w:rsidRPr="009D728C">
              <w:rPr>
                <w:sz w:val="27"/>
                <w:szCs w:val="27"/>
              </w:rPr>
              <w:t>да.</w:t>
            </w:r>
          </w:p>
        </w:tc>
      </w:tr>
    </w:tbl>
    <w:p w:rsidR="00092A0A" w:rsidRPr="009D728C" w:rsidRDefault="006C5E6F" w:rsidP="00E93E6D">
      <w:pPr>
        <w:spacing w:line="240" w:lineRule="atLeast"/>
        <w:rPr>
          <w:sz w:val="27"/>
          <w:szCs w:val="27"/>
        </w:rPr>
      </w:pPr>
      <w:r w:rsidRPr="009D728C">
        <w:rPr>
          <w:sz w:val="27"/>
          <w:szCs w:val="27"/>
        </w:rPr>
        <w:t>3</w:t>
      </w:r>
      <w:r w:rsidR="00092A0A" w:rsidRPr="009D728C">
        <w:rPr>
          <w:sz w:val="27"/>
          <w:szCs w:val="27"/>
        </w:rPr>
        <w:t>. </w:t>
      </w:r>
      <w:r w:rsidR="00063287" w:rsidRPr="009D728C">
        <w:rPr>
          <w:sz w:val="27"/>
          <w:szCs w:val="27"/>
        </w:rPr>
        <w:t xml:space="preserve">Определить местонахождение организационного комитета по адресу: </w:t>
      </w:r>
      <w:r w:rsidR="009D728C">
        <w:rPr>
          <w:sz w:val="27"/>
          <w:szCs w:val="27"/>
        </w:rPr>
        <w:br/>
      </w:r>
      <w:r w:rsidR="00063287" w:rsidRPr="009D728C">
        <w:rPr>
          <w:sz w:val="27"/>
          <w:szCs w:val="27"/>
        </w:rPr>
        <w:t>Российская Федерация, Новосибирская область, город Новосибирск, Красный пр</w:t>
      </w:r>
      <w:r w:rsidR="00063287" w:rsidRPr="009D728C">
        <w:rPr>
          <w:sz w:val="27"/>
          <w:szCs w:val="27"/>
        </w:rPr>
        <w:t>о</w:t>
      </w:r>
      <w:r w:rsidR="00063287" w:rsidRPr="009D728C">
        <w:rPr>
          <w:sz w:val="27"/>
          <w:szCs w:val="27"/>
        </w:rPr>
        <w:t xml:space="preserve">спект, 50, кабинет 528, почтовый индекс: 630091, адрес электронной почты: </w:t>
      </w:r>
      <w:proofErr w:type="spellStart"/>
      <w:r w:rsidR="00063287" w:rsidRPr="009D728C">
        <w:rPr>
          <w:sz w:val="27"/>
          <w:szCs w:val="27"/>
        </w:rPr>
        <w:t>ogalimova@admnsk.ru</w:t>
      </w:r>
      <w:proofErr w:type="spellEnd"/>
      <w:r w:rsidR="00063287" w:rsidRPr="009D728C">
        <w:rPr>
          <w:sz w:val="27"/>
          <w:szCs w:val="27"/>
        </w:rPr>
        <w:t>, контактный телефон: 227-54-18</w:t>
      </w:r>
      <w:r w:rsidR="00092A0A" w:rsidRPr="009D728C">
        <w:rPr>
          <w:sz w:val="27"/>
          <w:szCs w:val="27"/>
        </w:rPr>
        <w:t>.</w:t>
      </w:r>
    </w:p>
    <w:p w:rsidR="00DB5E35" w:rsidRPr="009D728C" w:rsidRDefault="00DB5E35" w:rsidP="00B33606">
      <w:pPr>
        <w:spacing w:line="240" w:lineRule="atLeast"/>
        <w:rPr>
          <w:sz w:val="27"/>
          <w:szCs w:val="27"/>
        </w:rPr>
      </w:pPr>
      <w:r w:rsidRPr="009D728C">
        <w:rPr>
          <w:sz w:val="27"/>
          <w:szCs w:val="27"/>
        </w:rPr>
        <w:t>4. </w:t>
      </w:r>
      <w:r w:rsidR="006F230A" w:rsidRPr="009D728C">
        <w:rPr>
          <w:sz w:val="27"/>
          <w:szCs w:val="27"/>
        </w:rPr>
        <w:t>Установить п</w:t>
      </w:r>
      <w:r w:rsidRPr="009D728C">
        <w:rPr>
          <w:sz w:val="27"/>
          <w:szCs w:val="27"/>
        </w:rPr>
        <w:t>орядок проведения</w:t>
      </w:r>
      <w:r w:rsidR="006F230A" w:rsidRPr="009D728C">
        <w:rPr>
          <w:sz w:val="27"/>
          <w:szCs w:val="27"/>
        </w:rPr>
        <w:t xml:space="preserve"> </w:t>
      </w:r>
      <w:r w:rsidR="009C13D1" w:rsidRPr="009D728C">
        <w:rPr>
          <w:sz w:val="27"/>
          <w:szCs w:val="27"/>
        </w:rPr>
        <w:t>публичных слушаний</w:t>
      </w:r>
      <w:r w:rsidR="006F230A" w:rsidRPr="009D728C">
        <w:rPr>
          <w:sz w:val="27"/>
          <w:szCs w:val="27"/>
        </w:rPr>
        <w:t>, состоящий</w:t>
      </w:r>
      <w:r w:rsidRPr="009D728C">
        <w:rPr>
          <w:sz w:val="27"/>
          <w:szCs w:val="27"/>
        </w:rPr>
        <w:t xml:space="preserve"> из сл</w:t>
      </w:r>
      <w:r w:rsidRPr="009D728C">
        <w:rPr>
          <w:sz w:val="27"/>
          <w:szCs w:val="27"/>
        </w:rPr>
        <w:t>е</w:t>
      </w:r>
      <w:r w:rsidRPr="009D728C">
        <w:rPr>
          <w:sz w:val="27"/>
          <w:szCs w:val="27"/>
        </w:rPr>
        <w:t>дующих этапов:</w:t>
      </w:r>
    </w:p>
    <w:p w:rsidR="00DB5E35" w:rsidRPr="009D728C" w:rsidRDefault="00DB5E35" w:rsidP="00B33606">
      <w:pPr>
        <w:spacing w:line="240" w:lineRule="atLeast"/>
        <w:rPr>
          <w:sz w:val="27"/>
          <w:szCs w:val="27"/>
        </w:rPr>
      </w:pPr>
      <w:r w:rsidRPr="009D728C">
        <w:rPr>
          <w:sz w:val="27"/>
          <w:szCs w:val="27"/>
        </w:rPr>
        <w:t xml:space="preserve">оповещение о </w:t>
      </w:r>
      <w:r w:rsidR="00457DD1" w:rsidRPr="009D728C">
        <w:rPr>
          <w:sz w:val="27"/>
          <w:szCs w:val="27"/>
        </w:rPr>
        <w:t>начале</w:t>
      </w:r>
      <w:r w:rsidRPr="009D728C">
        <w:rPr>
          <w:sz w:val="27"/>
          <w:szCs w:val="27"/>
        </w:rPr>
        <w:t xml:space="preserve"> </w:t>
      </w:r>
      <w:r w:rsidR="009C13D1" w:rsidRPr="009D728C">
        <w:rPr>
          <w:sz w:val="27"/>
          <w:szCs w:val="27"/>
        </w:rPr>
        <w:t>публичных слушаний</w:t>
      </w:r>
      <w:r w:rsidRPr="009D728C">
        <w:rPr>
          <w:sz w:val="27"/>
          <w:szCs w:val="27"/>
        </w:rPr>
        <w:t>;</w:t>
      </w:r>
    </w:p>
    <w:p w:rsidR="00DB5E35" w:rsidRPr="009D728C" w:rsidRDefault="00DB5E35" w:rsidP="00B33606">
      <w:pPr>
        <w:spacing w:line="240" w:lineRule="atLeast"/>
        <w:rPr>
          <w:sz w:val="27"/>
          <w:szCs w:val="27"/>
        </w:rPr>
      </w:pPr>
      <w:r w:rsidRPr="009D728C">
        <w:rPr>
          <w:sz w:val="27"/>
          <w:szCs w:val="27"/>
        </w:rPr>
        <w:t xml:space="preserve">размещение проекта, подлежащего рассмотрению на </w:t>
      </w:r>
      <w:r w:rsidR="009C13D1" w:rsidRPr="009D728C">
        <w:rPr>
          <w:sz w:val="27"/>
          <w:szCs w:val="27"/>
        </w:rPr>
        <w:t>публичных слушан</w:t>
      </w:r>
      <w:r w:rsidR="00325B82" w:rsidRPr="009D728C">
        <w:rPr>
          <w:sz w:val="27"/>
          <w:szCs w:val="27"/>
        </w:rPr>
        <w:t>и</w:t>
      </w:r>
      <w:r w:rsidR="00457DD1" w:rsidRPr="009D728C">
        <w:rPr>
          <w:sz w:val="27"/>
          <w:szCs w:val="27"/>
        </w:rPr>
        <w:t>ях</w:t>
      </w:r>
      <w:r w:rsidR="00B33606" w:rsidRPr="009D728C">
        <w:rPr>
          <w:sz w:val="27"/>
          <w:szCs w:val="27"/>
        </w:rPr>
        <w:t xml:space="preserve"> </w:t>
      </w:r>
      <w:r w:rsidRPr="009D728C">
        <w:rPr>
          <w:sz w:val="27"/>
          <w:szCs w:val="27"/>
        </w:rPr>
        <w:t xml:space="preserve">и открытие экспозиции или экспозиций </w:t>
      </w:r>
      <w:r w:rsidR="00457DD1" w:rsidRPr="009D728C">
        <w:rPr>
          <w:sz w:val="27"/>
          <w:szCs w:val="27"/>
        </w:rPr>
        <w:t xml:space="preserve">такого </w:t>
      </w:r>
      <w:r w:rsidRPr="009D728C">
        <w:rPr>
          <w:sz w:val="27"/>
          <w:szCs w:val="27"/>
        </w:rPr>
        <w:t>проекта;</w:t>
      </w:r>
    </w:p>
    <w:p w:rsidR="00DB5E35" w:rsidRPr="009D728C" w:rsidRDefault="00DB5E35" w:rsidP="00B33606">
      <w:pPr>
        <w:spacing w:line="240" w:lineRule="atLeast"/>
        <w:rPr>
          <w:sz w:val="27"/>
          <w:szCs w:val="27"/>
        </w:rPr>
      </w:pPr>
      <w:r w:rsidRPr="009D728C">
        <w:rPr>
          <w:sz w:val="27"/>
          <w:szCs w:val="27"/>
        </w:rPr>
        <w:t xml:space="preserve">проведение экспозиции или экспозиций проекта, подлежащего рассмотрению на </w:t>
      </w:r>
      <w:r w:rsidR="009C13D1" w:rsidRPr="009D728C">
        <w:rPr>
          <w:sz w:val="27"/>
          <w:szCs w:val="27"/>
        </w:rPr>
        <w:t>публичных слушани</w:t>
      </w:r>
      <w:r w:rsidR="0052181E" w:rsidRPr="009D728C">
        <w:rPr>
          <w:sz w:val="27"/>
          <w:szCs w:val="27"/>
        </w:rPr>
        <w:t>ях</w:t>
      </w:r>
      <w:r w:rsidRPr="009D728C">
        <w:rPr>
          <w:sz w:val="27"/>
          <w:szCs w:val="27"/>
        </w:rPr>
        <w:t>;</w:t>
      </w:r>
    </w:p>
    <w:p w:rsidR="00B33606" w:rsidRPr="009D728C" w:rsidRDefault="00B33606" w:rsidP="00B33606">
      <w:pPr>
        <w:spacing w:line="240" w:lineRule="atLeast"/>
        <w:rPr>
          <w:sz w:val="27"/>
          <w:szCs w:val="27"/>
        </w:rPr>
      </w:pPr>
      <w:r w:rsidRPr="009D728C">
        <w:rPr>
          <w:sz w:val="27"/>
          <w:szCs w:val="27"/>
        </w:rPr>
        <w:lastRenderedPageBreak/>
        <w:t>проведение собрания участников публичных слушаний;</w:t>
      </w:r>
    </w:p>
    <w:p w:rsidR="00DB5E35" w:rsidRPr="009D728C" w:rsidRDefault="00DB5E35" w:rsidP="00B33606">
      <w:pPr>
        <w:spacing w:line="240" w:lineRule="atLeast"/>
        <w:rPr>
          <w:sz w:val="27"/>
          <w:szCs w:val="27"/>
        </w:rPr>
      </w:pPr>
      <w:r w:rsidRPr="009D728C">
        <w:rPr>
          <w:sz w:val="27"/>
          <w:szCs w:val="27"/>
        </w:rPr>
        <w:t xml:space="preserve">подготовка и оформление протокола </w:t>
      </w:r>
      <w:r w:rsidR="009C13D1" w:rsidRPr="009D728C">
        <w:rPr>
          <w:sz w:val="27"/>
          <w:szCs w:val="27"/>
        </w:rPr>
        <w:t>публичных слушаний</w:t>
      </w:r>
      <w:r w:rsidR="00334B30" w:rsidRPr="009D728C">
        <w:rPr>
          <w:sz w:val="27"/>
          <w:szCs w:val="27"/>
        </w:rPr>
        <w:t>;</w:t>
      </w:r>
      <w:r w:rsidRPr="009D728C">
        <w:rPr>
          <w:sz w:val="27"/>
          <w:szCs w:val="27"/>
        </w:rPr>
        <w:t xml:space="preserve"> </w:t>
      </w:r>
    </w:p>
    <w:p w:rsidR="00DB5E35" w:rsidRPr="009D728C" w:rsidRDefault="00DB5E35" w:rsidP="00B33606">
      <w:pPr>
        <w:spacing w:line="240" w:lineRule="atLeast"/>
        <w:rPr>
          <w:sz w:val="27"/>
          <w:szCs w:val="27"/>
        </w:rPr>
      </w:pPr>
      <w:r w:rsidRPr="009D728C">
        <w:rPr>
          <w:sz w:val="27"/>
          <w:szCs w:val="27"/>
        </w:rPr>
        <w:t xml:space="preserve">подготовка и опубликование заключения о результатах </w:t>
      </w:r>
      <w:r w:rsidR="009C13D1" w:rsidRPr="009D728C">
        <w:rPr>
          <w:sz w:val="27"/>
          <w:szCs w:val="27"/>
        </w:rPr>
        <w:t>публичных слушаний</w:t>
      </w:r>
      <w:r w:rsidR="00334B30" w:rsidRPr="009D728C">
        <w:rPr>
          <w:sz w:val="27"/>
          <w:szCs w:val="27"/>
        </w:rPr>
        <w:t>.</w:t>
      </w:r>
    </w:p>
    <w:p w:rsidR="008E59A8" w:rsidRPr="009D728C" w:rsidRDefault="00AE5C64" w:rsidP="00B33606">
      <w:pPr>
        <w:spacing w:line="240" w:lineRule="atLeast"/>
        <w:rPr>
          <w:sz w:val="27"/>
          <w:szCs w:val="27"/>
        </w:rPr>
      </w:pPr>
      <w:r w:rsidRPr="009D728C">
        <w:rPr>
          <w:sz w:val="27"/>
          <w:szCs w:val="27"/>
        </w:rPr>
        <w:t>5</w:t>
      </w:r>
      <w:r w:rsidR="008E59A8" w:rsidRPr="009D728C">
        <w:rPr>
          <w:sz w:val="27"/>
          <w:szCs w:val="27"/>
        </w:rPr>
        <w:t xml:space="preserve">. Предложить участникам </w:t>
      </w:r>
      <w:r w:rsidR="009C13D1" w:rsidRPr="009D728C">
        <w:rPr>
          <w:sz w:val="27"/>
          <w:szCs w:val="27"/>
        </w:rPr>
        <w:t>публичных слушаний</w:t>
      </w:r>
      <w:r w:rsidR="008E59A8" w:rsidRPr="009D728C">
        <w:rPr>
          <w:sz w:val="27"/>
          <w:szCs w:val="27"/>
        </w:rPr>
        <w:t>, определенным законод</w:t>
      </w:r>
      <w:r w:rsidR="008E59A8" w:rsidRPr="009D728C">
        <w:rPr>
          <w:sz w:val="27"/>
          <w:szCs w:val="27"/>
        </w:rPr>
        <w:t>а</w:t>
      </w:r>
      <w:r w:rsidR="008E59A8" w:rsidRPr="009D728C">
        <w:rPr>
          <w:sz w:val="27"/>
          <w:szCs w:val="27"/>
        </w:rPr>
        <w:t xml:space="preserve">тельством о градостроительной деятельности и прошедшим </w:t>
      </w:r>
      <w:r w:rsidR="00B4798C" w:rsidRPr="009D728C">
        <w:rPr>
          <w:sz w:val="27"/>
          <w:szCs w:val="27"/>
        </w:rPr>
        <w:t xml:space="preserve">идентификацию </w:t>
      </w:r>
      <w:r w:rsidR="008E59A8" w:rsidRPr="009D728C">
        <w:rPr>
          <w:sz w:val="27"/>
          <w:szCs w:val="27"/>
        </w:rPr>
        <w:t>в соо</w:t>
      </w:r>
      <w:r w:rsidR="008E59A8" w:rsidRPr="009D728C">
        <w:rPr>
          <w:sz w:val="27"/>
          <w:szCs w:val="27"/>
        </w:rPr>
        <w:t>т</w:t>
      </w:r>
      <w:r w:rsidR="008E59A8" w:rsidRPr="009D728C">
        <w:rPr>
          <w:sz w:val="27"/>
          <w:szCs w:val="27"/>
        </w:rPr>
        <w:t xml:space="preserve">ветствии с данным законодательством, в течение пятнадцати дней со дня </w:t>
      </w:r>
      <w:r w:rsidR="00B4798C" w:rsidRPr="009D728C">
        <w:rPr>
          <w:sz w:val="27"/>
          <w:szCs w:val="27"/>
        </w:rPr>
        <w:t>размещ</w:t>
      </w:r>
      <w:r w:rsidR="00B4798C" w:rsidRPr="009D728C">
        <w:rPr>
          <w:sz w:val="27"/>
          <w:szCs w:val="27"/>
        </w:rPr>
        <w:t>е</w:t>
      </w:r>
      <w:r w:rsidR="00B4798C" w:rsidRPr="009D728C">
        <w:rPr>
          <w:sz w:val="27"/>
          <w:szCs w:val="27"/>
        </w:rPr>
        <w:t>ния проекта и информационных материалов к нему</w:t>
      </w:r>
      <w:r w:rsidR="008E59A8" w:rsidRPr="009D728C">
        <w:rPr>
          <w:sz w:val="27"/>
          <w:szCs w:val="27"/>
        </w:rPr>
        <w:t xml:space="preserve"> внести в организационный ком</w:t>
      </w:r>
      <w:r w:rsidR="008E59A8" w:rsidRPr="009D728C">
        <w:rPr>
          <w:sz w:val="27"/>
          <w:szCs w:val="27"/>
        </w:rPr>
        <w:t>и</w:t>
      </w:r>
      <w:r w:rsidR="008E59A8" w:rsidRPr="009D728C">
        <w:rPr>
          <w:sz w:val="27"/>
          <w:szCs w:val="27"/>
        </w:rPr>
        <w:t>тет предложения и замечания, касающиеся проекта.</w:t>
      </w:r>
    </w:p>
    <w:p w:rsidR="006F230A" w:rsidRPr="009D728C" w:rsidRDefault="00AE5C64" w:rsidP="00BD1367">
      <w:pPr>
        <w:autoSpaceDE w:val="0"/>
        <w:autoSpaceDN w:val="0"/>
        <w:adjustRightInd w:val="0"/>
        <w:rPr>
          <w:sz w:val="27"/>
          <w:szCs w:val="27"/>
        </w:rPr>
      </w:pPr>
      <w:r w:rsidRPr="009D728C">
        <w:rPr>
          <w:sz w:val="27"/>
          <w:szCs w:val="27"/>
        </w:rPr>
        <w:t>6</w:t>
      </w:r>
      <w:r w:rsidR="006C5E6F" w:rsidRPr="009D728C">
        <w:rPr>
          <w:sz w:val="27"/>
          <w:szCs w:val="27"/>
        </w:rPr>
        <w:t>. </w:t>
      </w:r>
      <w:r w:rsidR="006F230A" w:rsidRPr="009D728C">
        <w:rPr>
          <w:sz w:val="27"/>
          <w:szCs w:val="27"/>
        </w:rPr>
        <w:t>Организационному комитету:</w:t>
      </w:r>
    </w:p>
    <w:p w:rsidR="006C5E6F" w:rsidRPr="009D728C" w:rsidRDefault="00AE5C64" w:rsidP="00BD1367">
      <w:pPr>
        <w:autoSpaceDE w:val="0"/>
        <w:autoSpaceDN w:val="0"/>
        <w:adjustRightInd w:val="0"/>
        <w:rPr>
          <w:sz w:val="27"/>
          <w:szCs w:val="27"/>
        </w:rPr>
      </w:pPr>
      <w:r w:rsidRPr="009D728C">
        <w:rPr>
          <w:sz w:val="27"/>
          <w:szCs w:val="27"/>
        </w:rPr>
        <w:t>6</w:t>
      </w:r>
      <w:r w:rsidR="006F230A" w:rsidRPr="009D728C">
        <w:rPr>
          <w:sz w:val="27"/>
          <w:szCs w:val="27"/>
        </w:rPr>
        <w:t>.1. П</w:t>
      </w:r>
      <w:r w:rsidR="006C5E6F" w:rsidRPr="009D728C">
        <w:rPr>
          <w:sz w:val="27"/>
          <w:szCs w:val="27"/>
        </w:rPr>
        <w:t>одготовить оповещени</w:t>
      </w:r>
      <w:r w:rsidR="001171BF" w:rsidRPr="009D728C">
        <w:rPr>
          <w:sz w:val="27"/>
          <w:szCs w:val="27"/>
        </w:rPr>
        <w:t>е</w:t>
      </w:r>
      <w:r w:rsidR="006C5E6F" w:rsidRPr="009D728C">
        <w:rPr>
          <w:sz w:val="27"/>
          <w:szCs w:val="27"/>
        </w:rPr>
        <w:t xml:space="preserve"> о </w:t>
      </w:r>
      <w:r w:rsidRPr="009D728C">
        <w:rPr>
          <w:sz w:val="27"/>
          <w:szCs w:val="27"/>
        </w:rPr>
        <w:t>начале</w:t>
      </w:r>
      <w:r w:rsidR="006C5E6F" w:rsidRPr="009D728C">
        <w:rPr>
          <w:sz w:val="27"/>
          <w:szCs w:val="27"/>
        </w:rPr>
        <w:t xml:space="preserve"> </w:t>
      </w:r>
      <w:r w:rsidR="009C13D1" w:rsidRPr="009D728C">
        <w:rPr>
          <w:sz w:val="27"/>
          <w:szCs w:val="27"/>
        </w:rPr>
        <w:t>публичных слушаний</w:t>
      </w:r>
      <w:r w:rsidR="00315D31" w:rsidRPr="009D728C">
        <w:rPr>
          <w:sz w:val="27"/>
          <w:szCs w:val="27"/>
        </w:rPr>
        <w:t>.</w:t>
      </w:r>
    </w:p>
    <w:p w:rsidR="00BD1367" w:rsidRPr="009D728C" w:rsidRDefault="00AE5C64" w:rsidP="00BD1367">
      <w:pPr>
        <w:autoSpaceDE w:val="0"/>
        <w:autoSpaceDN w:val="0"/>
        <w:adjustRightInd w:val="0"/>
        <w:rPr>
          <w:sz w:val="27"/>
          <w:szCs w:val="27"/>
        </w:rPr>
      </w:pPr>
      <w:r w:rsidRPr="009D728C">
        <w:rPr>
          <w:sz w:val="27"/>
          <w:szCs w:val="27"/>
        </w:rPr>
        <w:t>6</w:t>
      </w:r>
      <w:r w:rsidR="00BB2C26" w:rsidRPr="009D728C">
        <w:rPr>
          <w:sz w:val="27"/>
          <w:szCs w:val="27"/>
        </w:rPr>
        <w:t>.2.</w:t>
      </w:r>
      <w:r w:rsidR="00BD1367" w:rsidRPr="009D728C">
        <w:rPr>
          <w:sz w:val="27"/>
          <w:szCs w:val="27"/>
        </w:rPr>
        <w:t> Н</w:t>
      </w:r>
      <w:r w:rsidR="00BB2C26" w:rsidRPr="009D728C">
        <w:rPr>
          <w:sz w:val="27"/>
          <w:szCs w:val="27"/>
        </w:rPr>
        <w:t xml:space="preserve">е </w:t>
      </w:r>
      <w:proofErr w:type="gramStart"/>
      <w:r w:rsidR="00BB2C26" w:rsidRPr="009D728C">
        <w:rPr>
          <w:sz w:val="27"/>
          <w:szCs w:val="27"/>
        </w:rPr>
        <w:t>позднее</w:t>
      </w:r>
      <w:proofErr w:type="gramEnd"/>
      <w:r w:rsidR="00BB2C26" w:rsidRPr="009D728C">
        <w:rPr>
          <w:sz w:val="27"/>
          <w:szCs w:val="27"/>
        </w:rPr>
        <w:t xml:space="preserve"> чем за семь дней до дня размещения на официальном сайте проекта, подлежащего рассмотрению на публичных слушаниях, </w:t>
      </w:r>
      <w:r w:rsidR="00BD1367" w:rsidRPr="009D728C">
        <w:rPr>
          <w:sz w:val="27"/>
          <w:szCs w:val="27"/>
        </w:rPr>
        <w:t>организовать опу</w:t>
      </w:r>
      <w:r w:rsidR="00BD1367" w:rsidRPr="009D728C">
        <w:rPr>
          <w:sz w:val="27"/>
          <w:szCs w:val="27"/>
        </w:rPr>
        <w:t>б</w:t>
      </w:r>
      <w:r w:rsidR="00BD1367" w:rsidRPr="009D728C">
        <w:rPr>
          <w:sz w:val="27"/>
          <w:szCs w:val="27"/>
        </w:rPr>
        <w:t xml:space="preserve">ликование </w:t>
      </w:r>
      <w:r w:rsidR="00BB2C26" w:rsidRPr="009D728C">
        <w:rPr>
          <w:sz w:val="27"/>
          <w:szCs w:val="27"/>
        </w:rPr>
        <w:t xml:space="preserve"> (обнародовани</w:t>
      </w:r>
      <w:r w:rsidR="00BD1367" w:rsidRPr="009D728C">
        <w:rPr>
          <w:sz w:val="27"/>
          <w:szCs w:val="27"/>
        </w:rPr>
        <w:t>е</w:t>
      </w:r>
      <w:r w:rsidR="00BB2C26" w:rsidRPr="009D728C">
        <w:rPr>
          <w:sz w:val="27"/>
          <w:szCs w:val="27"/>
        </w:rPr>
        <w:t xml:space="preserve">) </w:t>
      </w:r>
      <w:r w:rsidR="00BD1367" w:rsidRPr="009D728C">
        <w:rPr>
          <w:sz w:val="27"/>
          <w:szCs w:val="27"/>
        </w:rPr>
        <w:t xml:space="preserve">оповещения о </w:t>
      </w:r>
      <w:r w:rsidRPr="009D728C">
        <w:rPr>
          <w:sz w:val="27"/>
          <w:szCs w:val="27"/>
        </w:rPr>
        <w:t>начале</w:t>
      </w:r>
      <w:r w:rsidR="00BD1367" w:rsidRPr="009D728C">
        <w:rPr>
          <w:sz w:val="27"/>
          <w:szCs w:val="27"/>
        </w:rPr>
        <w:t xml:space="preserve"> публичных слушаний </w:t>
      </w:r>
      <w:r w:rsidR="00BB2C26" w:rsidRPr="009D728C">
        <w:rPr>
          <w:sz w:val="27"/>
          <w:szCs w:val="27"/>
        </w:rPr>
        <w:t>в период</w:t>
      </w:r>
      <w:r w:rsidR="00BB2C26" w:rsidRPr="009D728C">
        <w:rPr>
          <w:sz w:val="27"/>
          <w:szCs w:val="27"/>
        </w:rPr>
        <w:t>и</w:t>
      </w:r>
      <w:r w:rsidR="00BB2C26" w:rsidRPr="009D728C">
        <w:rPr>
          <w:sz w:val="27"/>
          <w:szCs w:val="27"/>
        </w:rPr>
        <w:t>ческом печатном издании «Бюллетень органов местного самоуправления города Н</w:t>
      </w:r>
      <w:r w:rsidR="00BB2C26" w:rsidRPr="009D728C">
        <w:rPr>
          <w:sz w:val="27"/>
          <w:szCs w:val="27"/>
        </w:rPr>
        <w:t>о</w:t>
      </w:r>
      <w:r w:rsidR="00BB2C26" w:rsidRPr="009D728C">
        <w:rPr>
          <w:sz w:val="27"/>
          <w:szCs w:val="27"/>
        </w:rPr>
        <w:t xml:space="preserve">восибирска» и </w:t>
      </w:r>
      <w:r w:rsidR="00BD1367" w:rsidRPr="009D728C">
        <w:rPr>
          <w:sz w:val="27"/>
          <w:szCs w:val="27"/>
        </w:rPr>
        <w:t xml:space="preserve">его </w:t>
      </w:r>
      <w:r w:rsidR="00BB2C26" w:rsidRPr="009D728C">
        <w:rPr>
          <w:sz w:val="27"/>
          <w:szCs w:val="27"/>
        </w:rPr>
        <w:t>размещени</w:t>
      </w:r>
      <w:r w:rsidR="00BD1367" w:rsidRPr="009D728C">
        <w:rPr>
          <w:sz w:val="27"/>
          <w:szCs w:val="27"/>
        </w:rPr>
        <w:t>е</w:t>
      </w:r>
      <w:r w:rsidR="00BB2C26" w:rsidRPr="009D728C">
        <w:rPr>
          <w:sz w:val="27"/>
          <w:szCs w:val="27"/>
        </w:rPr>
        <w:t xml:space="preserve"> в средствах массовой информации, </w:t>
      </w:r>
      <w:r w:rsidR="00BD1367" w:rsidRPr="009D728C">
        <w:rPr>
          <w:sz w:val="27"/>
          <w:szCs w:val="27"/>
        </w:rPr>
        <w:t>на официальном сайте города Новосибирска в информационно-телекоммуникационной сети «Инте</w:t>
      </w:r>
      <w:r w:rsidR="00BD1367" w:rsidRPr="009D728C">
        <w:rPr>
          <w:sz w:val="27"/>
          <w:szCs w:val="27"/>
        </w:rPr>
        <w:t>р</w:t>
      </w:r>
      <w:r w:rsidR="00BD1367" w:rsidRPr="009D728C">
        <w:rPr>
          <w:sz w:val="27"/>
          <w:szCs w:val="27"/>
        </w:rPr>
        <w:t>нет» (далее – официальный сайт).</w:t>
      </w:r>
    </w:p>
    <w:p w:rsidR="007A2786" w:rsidRPr="009D728C" w:rsidRDefault="00AE5C64" w:rsidP="00BD1367">
      <w:pPr>
        <w:autoSpaceDE w:val="0"/>
        <w:autoSpaceDN w:val="0"/>
        <w:adjustRightInd w:val="0"/>
        <w:rPr>
          <w:sz w:val="27"/>
          <w:szCs w:val="27"/>
        </w:rPr>
      </w:pPr>
      <w:r w:rsidRPr="009D728C">
        <w:rPr>
          <w:sz w:val="27"/>
          <w:szCs w:val="27"/>
        </w:rPr>
        <w:t>6</w:t>
      </w:r>
      <w:r w:rsidR="00BB2C26" w:rsidRPr="009D728C">
        <w:rPr>
          <w:sz w:val="27"/>
          <w:szCs w:val="27"/>
        </w:rPr>
        <w:t xml:space="preserve">.3. Организовать размещение проекта и информационных материалов к нему </w:t>
      </w:r>
      <w:r w:rsidR="007A2786" w:rsidRPr="009D728C">
        <w:rPr>
          <w:sz w:val="27"/>
          <w:szCs w:val="27"/>
        </w:rPr>
        <w:t>на официальном сайте.</w:t>
      </w:r>
    </w:p>
    <w:p w:rsidR="00224E2E" w:rsidRPr="009D728C" w:rsidRDefault="00AE5C64" w:rsidP="00224E2E">
      <w:pPr>
        <w:autoSpaceDE w:val="0"/>
        <w:autoSpaceDN w:val="0"/>
        <w:adjustRightInd w:val="0"/>
        <w:rPr>
          <w:sz w:val="27"/>
          <w:szCs w:val="27"/>
        </w:rPr>
      </w:pPr>
      <w:r w:rsidRPr="009D728C">
        <w:rPr>
          <w:sz w:val="27"/>
          <w:szCs w:val="27"/>
        </w:rPr>
        <w:t>6</w:t>
      </w:r>
      <w:r w:rsidR="0093110C" w:rsidRPr="009D728C">
        <w:rPr>
          <w:sz w:val="27"/>
          <w:szCs w:val="27"/>
        </w:rPr>
        <w:t>.</w:t>
      </w:r>
      <w:r w:rsidR="00BD1367" w:rsidRPr="009D728C">
        <w:rPr>
          <w:sz w:val="27"/>
          <w:szCs w:val="27"/>
        </w:rPr>
        <w:t>4</w:t>
      </w:r>
      <w:r w:rsidR="0093110C" w:rsidRPr="009D728C">
        <w:rPr>
          <w:sz w:val="27"/>
          <w:szCs w:val="27"/>
        </w:rPr>
        <w:t>. </w:t>
      </w:r>
      <w:r w:rsidR="00245DDC" w:rsidRPr="009D728C">
        <w:rPr>
          <w:sz w:val="27"/>
          <w:szCs w:val="27"/>
        </w:rPr>
        <w:t>Организовать оборудование информационных стендов по адресу: Росси</w:t>
      </w:r>
      <w:r w:rsidR="00245DDC" w:rsidRPr="009D728C">
        <w:rPr>
          <w:sz w:val="27"/>
          <w:szCs w:val="27"/>
        </w:rPr>
        <w:t>й</w:t>
      </w:r>
      <w:r w:rsidR="00245DDC" w:rsidRPr="009D728C">
        <w:rPr>
          <w:sz w:val="27"/>
          <w:szCs w:val="27"/>
        </w:rPr>
        <w:t xml:space="preserve">ская Федерация, Новосибирская область, город Новосибирск, Красный проспект, 50, </w:t>
      </w:r>
      <w:r w:rsidR="001E23F1" w:rsidRPr="009D728C">
        <w:rPr>
          <w:sz w:val="27"/>
          <w:szCs w:val="27"/>
        </w:rPr>
        <w:t>5 этаж, холл</w:t>
      </w:r>
      <w:r w:rsidR="00245DDC" w:rsidRPr="009D728C">
        <w:rPr>
          <w:sz w:val="27"/>
          <w:szCs w:val="27"/>
        </w:rPr>
        <w:t xml:space="preserve">; администрация </w:t>
      </w:r>
      <w:r w:rsidR="00500F67" w:rsidRPr="009D728C">
        <w:rPr>
          <w:sz w:val="27"/>
          <w:szCs w:val="27"/>
        </w:rPr>
        <w:t>Ленинского</w:t>
      </w:r>
      <w:r w:rsidR="00E237A4" w:rsidRPr="009D728C">
        <w:rPr>
          <w:sz w:val="27"/>
          <w:szCs w:val="27"/>
        </w:rPr>
        <w:t xml:space="preserve"> района</w:t>
      </w:r>
      <w:r w:rsidR="009F1438" w:rsidRPr="009D728C">
        <w:rPr>
          <w:sz w:val="27"/>
          <w:szCs w:val="27"/>
        </w:rPr>
        <w:t xml:space="preserve"> города Новосибирска </w:t>
      </w:r>
      <w:r w:rsidR="00245DDC" w:rsidRPr="009D728C">
        <w:rPr>
          <w:sz w:val="27"/>
          <w:szCs w:val="27"/>
        </w:rPr>
        <w:t>по адресу:</w:t>
      </w:r>
      <w:r w:rsidR="009F1438" w:rsidRPr="009D728C">
        <w:rPr>
          <w:sz w:val="27"/>
          <w:szCs w:val="27"/>
        </w:rPr>
        <w:t xml:space="preserve"> Российская Федерация, Новосибирская область, город Новосибирск, </w:t>
      </w:r>
      <w:r w:rsidR="00224E2E" w:rsidRPr="009D728C">
        <w:rPr>
          <w:sz w:val="27"/>
          <w:szCs w:val="27"/>
        </w:rPr>
        <w:t>ул.</w:t>
      </w:r>
      <w:r w:rsidR="009D728C">
        <w:rPr>
          <w:sz w:val="27"/>
          <w:szCs w:val="27"/>
        </w:rPr>
        <w:t xml:space="preserve"> </w:t>
      </w:r>
      <w:r w:rsidR="00224E2E" w:rsidRPr="009D728C">
        <w:rPr>
          <w:sz w:val="27"/>
          <w:szCs w:val="27"/>
        </w:rPr>
        <w:t>Станисл</w:t>
      </w:r>
      <w:r w:rsidR="00023F22" w:rsidRPr="009D728C">
        <w:rPr>
          <w:sz w:val="27"/>
          <w:szCs w:val="27"/>
        </w:rPr>
        <w:t>а</w:t>
      </w:r>
      <w:r w:rsidR="00023F22" w:rsidRPr="009D728C">
        <w:rPr>
          <w:sz w:val="27"/>
          <w:szCs w:val="27"/>
        </w:rPr>
        <w:t>в</w:t>
      </w:r>
      <w:r w:rsidR="00023F22" w:rsidRPr="009D728C">
        <w:rPr>
          <w:sz w:val="27"/>
          <w:szCs w:val="27"/>
        </w:rPr>
        <w:t>ского, 6а, стенд кабинета 208</w:t>
      </w:r>
      <w:r w:rsidR="00224E2E" w:rsidRPr="009D728C">
        <w:rPr>
          <w:sz w:val="27"/>
          <w:szCs w:val="27"/>
        </w:rPr>
        <w:t>.</w:t>
      </w:r>
    </w:p>
    <w:p w:rsidR="00020C64" w:rsidRPr="009D728C" w:rsidRDefault="00AE5C64" w:rsidP="00BD1367">
      <w:pPr>
        <w:autoSpaceDE w:val="0"/>
        <w:autoSpaceDN w:val="0"/>
        <w:adjustRightInd w:val="0"/>
        <w:rPr>
          <w:sz w:val="27"/>
          <w:szCs w:val="27"/>
        </w:rPr>
      </w:pPr>
      <w:r w:rsidRPr="009D728C">
        <w:rPr>
          <w:sz w:val="27"/>
          <w:szCs w:val="27"/>
        </w:rPr>
        <w:t>6</w:t>
      </w:r>
      <w:r w:rsidR="00AF64E7" w:rsidRPr="009D728C">
        <w:rPr>
          <w:sz w:val="27"/>
          <w:szCs w:val="27"/>
        </w:rPr>
        <w:t>.</w:t>
      </w:r>
      <w:r w:rsidR="00BD1367" w:rsidRPr="009D728C">
        <w:rPr>
          <w:sz w:val="27"/>
          <w:szCs w:val="27"/>
        </w:rPr>
        <w:t>5</w:t>
      </w:r>
      <w:r w:rsidR="00AF64E7" w:rsidRPr="009D728C">
        <w:rPr>
          <w:sz w:val="27"/>
          <w:szCs w:val="27"/>
        </w:rPr>
        <w:t>. В тече</w:t>
      </w:r>
      <w:r w:rsidR="00B4798C" w:rsidRPr="009D728C">
        <w:rPr>
          <w:sz w:val="27"/>
          <w:szCs w:val="27"/>
        </w:rPr>
        <w:t xml:space="preserve">ние срока, указанного в пункте </w:t>
      </w:r>
      <w:r w:rsidR="00023F22" w:rsidRPr="009D728C">
        <w:rPr>
          <w:sz w:val="27"/>
          <w:szCs w:val="27"/>
        </w:rPr>
        <w:t>5</w:t>
      </w:r>
      <w:r w:rsidR="00AF64E7" w:rsidRPr="009D728C">
        <w:rPr>
          <w:sz w:val="27"/>
          <w:szCs w:val="27"/>
        </w:rPr>
        <w:t xml:space="preserve"> постановления, осуществлять рег</w:t>
      </w:r>
      <w:r w:rsidR="00AF64E7" w:rsidRPr="009D728C">
        <w:rPr>
          <w:sz w:val="27"/>
          <w:szCs w:val="27"/>
        </w:rPr>
        <w:t>и</w:t>
      </w:r>
      <w:r w:rsidR="00AF64E7" w:rsidRPr="009D728C">
        <w:rPr>
          <w:sz w:val="27"/>
          <w:szCs w:val="27"/>
        </w:rPr>
        <w:t xml:space="preserve">страцию и рассмотрение предложений и замечаний, вносимых участниками </w:t>
      </w:r>
      <w:r w:rsidR="00BD1367" w:rsidRPr="009D728C">
        <w:rPr>
          <w:sz w:val="27"/>
          <w:szCs w:val="27"/>
        </w:rPr>
        <w:t>публи</w:t>
      </w:r>
      <w:r w:rsidR="00BD1367" w:rsidRPr="009D728C">
        <w:rPr>
          <w:sz w:val="27"/>
          <w:szCs w:val="27"/>
        </w:rPr>
        <w:t>ч</w:t>
      </w:r>
      <w:r w:rsidR="00BD1367" w:rsidRPr="009D728C">
        <w:rPr>
          <w:sz w:val="27"/>
          <w:szCs w:val="27"/>
        </w:rPr>
        <w:t>ных слушаний</w:t>
      </w:r>
      <w:r w:rsidR="00AF64E7" w:rsidRPr="009D728C">
        <w:rPr>
          <w:sz w:val="27"/>
          <w:szCs w:val="27"/>
        </w:rPr>
        <w:t>.</w:t>
      </w:r>
    </w:p>
    <w:p w:rsidR="00092A0A" w:rsidRPr="009D728C" w:rsidRDefault="00AE5C64" w:rsidP="00BD1367">
      <w:pPr>
        <w:autoSpaceDE w:val="0"/>
        <w:autoSpaceDN w:val="0"/>
        <w:adjustRightInd w:val="0"/>
        <w:rPr>
          <w:sz w:val="27"/>
          <w:szCs w:val="27"/>
        </w:rPr>
      </w:pPr>
      <w:r w:rsidRPr="009D728C">
        <w:rPr>
          <w:sz w:val="27"/>
          <w:szCs w:val="27"/>
        </w:rPr>
        <w:t>7</w:t>
      </w:r>
      <w:r w:rsidR="00092A0A" w:rsidRPr="009D728C">
        <w:rPr>
          <w:sz w:val="27"/>
          <w:szCs w:val="27"/>
        </w:rPr>
        <w:t>. </w:t>
      </w:r>
      <w:r w:rsidR="009F1438" w:rsidRPr="009D728C">
        <w:rPr>
          <w:sz w:val="27"/>
          <w:szCs w:val="27"/>
        </w:rPr>
        <w:t xml:space="preserve">Возложить на Тимонова Виктора Александровича, заместителя начальника департамента строительства и архитектуры мэрии города Новосибирска </w:t>
      </w:r>
      <w:r w:rsidR="009F1438" w:rsidRPr="009D728C">
        <w:rPr>
          <w:sz w:val="27"/>
          <w:szCs w:val="27"/>
        </w:rPr>
        <w:sym w:font="Symbol" w:char="F02D"/>
      </w:r>
      <w:r w:rsidR="009F1438" w:rsidRPr="009D728C">
        <w:rPr>
          <w:sz w:val="27"/>
          <w:szCs w:val="27"/>
        </w:rPr>
        <w:t xml:space="preserve"> главного архитектора города, ответственность за организацию и проведение первого засед</w:t>
      </w:r>
      <w:r w:rsidR="009F1438" w:rsidRPr="009D728C">
        <w:rPr>
          <w:sz w:val="27"/>
          <w:szCs w:val="27"/>
        </w:rPr>
        <w:t>а</w:t>
      </w:r>
      <w:r w:rsidR="009F1438" w:rsidRPr="009D728C">
        <w:rPr>
          <w:sz w:val="27"/>
          <w:szCs w:val="27"/>
        </w:rPr>
        <w:t>ния организационного комитета.</w:t>
      </w:r>
    </w:p>
    <w:p w:rsidR="00C707AC" w:rsidRPr="009D728C" w:rsidRDefault="00AE5C64" w:rsidP="00B33606">
      <w:pPr>
        <w:spacing w:line="240" w:lineRule="atLeast"/>
        <w:rPr>
          <w:sz w:val="27"/>
          <w:szCs w:val="27"/>
        </w:rPr>
      </w:pPr>
      <w:r w:rsidRPr="009D728C">
        <w:rPr>
          <w:sz w:val="27"/>
          <w:szCs w:val="27"/>
        </w:rPr>
        <w:t>8</w:t>
      </w:r>
      <w:r w:rsidR="00C707AC" w:rsidRPr="009D728C">
        <w:rPr>
          <w:sz w:val="27"/>
          <w:szCs w:val="27"/>
        </w:rPr>
        <w:t>. </w:t>
      </w:r>
      <w:r w:rsidR="0001543D" w:rsidRPr="009D728C">
        <w:rPr>
          <w:sz w:val="27"/>
          <w:szCs w:val="27"/>
        </w:rPr>
        <w:t xml:space="preserve">Департаменту строительства и архитектуры мэрии города Новосибирска </w:t>
      </w:r>
      <w:proofErr w:type="gramStart"/>
      <w:r w:rsidR="0001543D" w:rsidRPr="009D728C">
        <w:rPr>
          <w:sz w:val="27"/>
          <w:szCs w:val="27"/>
        </w:rPr>
        <w:t>разместить постановление</w:t>
      </w:r>
      <w:proofErr w:type="gramEnd"/>
      <w:r w:rsidR="0001543D" w:rsidRPr="009D728C">
        <w:rPr>
          <w:sz w:val="27"/>
          <w:szCs w:val="27"/>
        </w:rPr>
        <w:t xml:space="preserve"> </w:t>
      </w:r>
      <w:r w:rsidR="00BD1367" w:rsidRPr="009D728C">
        <w:rPr>
          <w:sz w:val="27"/>
          <w:szCs w:val="27"/>
        </w:rPr>
        <w:t xml:space="preserve">и оповещение о проведении публичных слушаний </w:t>
      </w:r>
      <w:r w:rsidR="0001543D" w:rsidRPr="009D728C">
        <w:rPr>
          <w:sz w:val="27"/>
          <w:szCs w:val="27"/>
        </w:rPr>
        <w:t>на официальном сайте.</w:t>
      </w:r>
    </w:p>
    <w:p w:rsidR="00C707AC" w:rsidRPr="009D728C" w:rsidRDefault="00AE5C64" w:rsidP="00B33606">
      <w:pPr>
        <w:spacing w:line="240" w:lineRule="atLeast"/>
        <w:rPr>
          <w:sz w:val="27"/>
          <w:szCs w:val="27"/>
        </w:rPr>
      </w:pPr>
      <w:r w:rsidRPr="009D728C">
        <w:rPr>
          <w:sz w:val="27"/>
          <w:szCs w:val="27"/>
        </w:rPr>
        <w:t>9</w:t>
      </w:r>
      <w:r w:rsidR="00C707AC" w:rsidRPr="009D728C">
        <w:rPr>
          <w:sz w:val="27"/>
          <w:szCs w:val="27"/>
        </w:rPr>
        <w:t>. </w:t>
      </w:r>
      <w:r w:rsidR="0001543D" w:rsidRPr="009D728C">
        <w:rPr>
          <w:sz w:val="27"/>
          <w:szCs w:val="27"/>
        </w:rPr>
        <w:t>Департаменту информационной политики мэрии города Новосибирска обе</w:t>
      </w:r>
      <w:r w:rsidR="0001543D" w:rsidRPr="009D728C">
        <w:rPr>
          <w:sz w:val="27"/>
          <w:szCs w:val="27"/>
        </w:rPr>
        <w:t>с</w:t>
      </w:r>
      <w:r w:rsidR="0001543D" w:rsidRPr="009D728C">
        <w:rPr>
          <w:sz w:val="27"/>
          <w:szCs w:val="27"/>
        </w:rPr>
        <w:t xml:space="preserve">печить опубликование постановления </w:t>
      </w:r>
      <w:r w:rsidR="0052181E" w:rsidRPr="009D728C">
        <w:rPr>
          <w:sz w:val="27"/>
          <w:szCs w:val="27"/>
        </w:rPr>
        <w:t xml:space="preserve">и </w:t>
      </w:r>
      <w:r w:rsidR="009D728C" w:rsidRPr="009D728C">
        <w:rPr>
          <w:sz w:val="27"/>
          <w:szCs w:val="27"/>
        </w:rPr>
        <w:t>оповещени</w:t>
      </w:r>
      <w:r w:rsidR="00445F8D">
        <w:rPr>
          <w:sz w:val="27"/>
          <w:szCs w:val="27"/>
        </w:rPr>
        <w:t>я</w:t>
      </w:r>
      <w:r w:rsidR="0052181E" w:rsidRPr="009D728C">
        <w:rPr>
          <w:sz w:val="27"/>
          <w:szCs w:val="27"/>
        </w:rPr>
        <w:t xml:space="preserve"> о проведении публичных сл</w:t>
      </w:r>
      <w:r w:rsidR="0052181E" w:rsidRPr="009D728C">
        <w:rPr>
          <w:sz w:val="27"/>
          <w:szCs w:val="27"/>
        </w:rPr>
        <w:t>у</w:t>
      </w:r>
      <w:r w:rsidR="0052181E" w:rsidRPr="009D728C">
        <w:rPr>
          <w:sz w:val="27"/>
          <w:szCs w:val="27"/>
        </w:rPr>
        <w:t xml:space="preserve">шаний </w:t>
      </w:r>
      <w:r w:rsidR="0001543D" w:rsidRPr="009D728C">
        <w:rPr>
          <w:sz w:val="27"/>
          <w:szCs w:val="27"/>
        </w:rPr>
        <w:t>в средствах массовой информации.</w:t>
      </w:r>
    </w:p>
    <w:p w:rsidR="00C707AC" w:rsidRPr="009D728C" w:rsidRDefault="00AF64E7" w:rsidP="00B33606">
      <w:pPr>
        <w:spacing w:line="240" w:lineRule="atLeast"/>
        <w:rPr>
          <w:sz w:val="27"/>
          <w:szCs w:val="27"/>
        </w:rPr>
      </w:pPr>
      <w:r w:rsidRPr="009D728C">
        <w:rPr>
          <w:sz w:val="27"/>
          <w:szCs w:val="27"/>
        </w:rPr>
        <w:t>1</w:t>
      </w:r>
      <w:r w:rsidR="00AE5C64" w:rsidRPr="009D728C">
        <w:rPr>
          <w:sz w:val="27"/>
          <w:szCs w:val="27"/>
        </w:rPr>
        <w:t>0</w:t>
      </w:r>
      <w:r w:rsidR="00C707AC" w:rsidRPr="009D728C">
        <w:rPr>
          <w:sz w:val="27"/>
          <w:szCs w:val="27"/>
        </w:rPr>
        <w:t>. </w:t>
      </w:r>
      <w:proofErr w:type="gramStart"/>
      <w:r w:rsidR="0001543D" w:rsidRPr="009D728C">
        <w:rPr>
          <w:sz w:val="27"/>
          <w:szCs w:val="27"/>
        </w:rPr>
        <w:t>Контроль за</w:t>
      </w:r>
      <w:proofErr w:type="gramEnd"/>
      <w:r w:rsidR="0001543D" w:rsidRPr="009D728C">
        <w:rPr>
          <w:sz w:val="27"/>
          <w:szCs w:val="27"/>
        </w:rPr>
        <w:t xml:space="preserve"> исполнением постановления возложить на заместителя мэра города Новосибирска – начальника департамента строительства и архитектуры м</w:t>
      </w:r>
      <w:r w:rsidR="0001543D" w:rsidRPr="009D728C">
        <w:rPr>
          <w:sz w:val="27"/>
          <w:szCs w:val="27"/>
        </w:rPr>
        <w:t>э</w:t>
      </w:r>
      <w:r w:rsidR="0001543D" w:rsidRPr="009D728C">
        <w:rPr>
          <w:sz w:val="27"/>
          <w:szCs w:val="27"/>
        </w:rPr>
        <w:t>рии города Новосибирска.</w:t>
      </w:r>
    </w:p>
    <w:tbl>
      <w:tblPr>
        <w:tblW w:w="10207" w:type="dxa"/>
        <w:tblInd w:w="-34" w:type="dxa"/>
        <w:tblLayout w:type="fixed"/>
        <w:tblLook w:val="0000"/>
      </w:tblPr>
      <w:tblGrid>
        <w:gridCol w:w="6946"/>
        <w:gridCol w:w="3261"/>
      </w:tblGrid>
      <w:tr w:rsidR="0072264E" w:rsidRPr="009D728C" w:rsidTr="000130F5">
        <w:tc>
          <w:tcPr>
            <w:tcW w:w="6946" w:type="dxa"/>
          </w:tcPr>
          <w:p w:rsidR="00E93E6D" w:rsidRPr="009D728C" w:rsidRDefault="00E93E6D" w:rsidP="00BD1367">
            <w:pPr>
              <w:spacing w:line="240" w:lineRule="atLeast"/>
              <w:ind w:firstLine="0"/>
              <w:rPr>
                <w:sz w:val="27"/>
                <w:szCs w:val="27"/>
              </w:rPr>
            </w:pPr>
          </w:p>
          <w:p w:rsidR="00E93E6D" w:rsidRPr="009D728C" w:rsidRDefault="00E93E6D" w:rsidP="00BD1367">
            <w:pPr>
              <w:spacing w:line="240" w:lineRule="atLeast"/>
              <w:ind w:firstLine="0"/>
              <w:rPr>
                <w:sz w:val="27"/>
                <w:szCs w:val="27"/>
              </w:rPr>
            </w:pPr>
          </w:p>
          <w:p w:rsidR="0072264E" w:rsidRPr="009D728C" w:rsidRDefault="000C384C" w:rsidP="00BD1367">
            <w:pPr>
              <w:spacing w:line="240" w:lineRule="atLeast"/>
              <w:ind w:firstLine="0"/>
              <w:rPr>
                <w:sz w:val="27"/>
                <w:szCs w:val="27"/>
              </w:rPr>
            </w:pPr>
            <w:r w:rsidRPr="009D728C">
              <w:rPr>
                <w:sz w:val="27"/>
                <w:szCs w:val="27"/>
              </w:rPr>
              <w:t>Мэр</w:t>
            </w:r>
            <w:r w:rsidR="0072264E" w:rsidRPr="009D728C">
              <w:rPr>
                <w:sz w:val="27"/>
                <w:szCs w:val="27"/>
              </w:rPr>
              <w:t xml:space="preserve"> города Новосибирска</w:t>
            </w:r>
          </w:p>
        </w:tc>
        <w:tc>
          <w:tcPr>
            <w:tcW w:w="3261" w:type="dxa"/>
            <w:vAlign w:val="bottom"/>
          </w:tcPr>
          <w:p w:rsidR="0072264E" w:rsidRPr="009D728C" w:rsidRDefault="000C384C" w:rsidP="00BD1367">
            <w:pPr>
              <w:spacing w:line="240" w:lineRule="atLeast"/>
              <w:ind w:firstLine="0"/>
              <w:jc w:val="right"/>
              <w:rPr>
                <w:sz w:val="27"/>
                <w:szCs w:val="27"/>
              </w:rPr>
            </w:pPr>
            <w:r w:rsidRPr="009D728C">
              <w:rPr>
                <w:sz w:val="27"/>
                <w:szCs w:val="27"/>
              </w:rPr>
              <w:t>А</w:t>
            </w:r>
            <w:r w:rsidR="0072264E" w:rsidRPr="009D728C">
              <w:rPr>
                <w:sz w:val="27"/>
                <w:szCs w:val="27"/>
              </w:rPr>
              <w:t xml:space="preserve">. </w:t>
            </w:r>
            <w:r w:rsidRPr="009D728C">
              <w:rPr>
                <w:sz w:val="27"/>
                <w:szCs w:val="27"/>
              </w:rPr>
              <w:t>Е</w:t>
            </w:r>
            <w:r w:rsidR="0072264E" w:rsidRPr="009D728C">
              <w:rPr>
                <w:sz w:val="27"/>
                <w:szCs w:val="27"/>
              </w:rPr>
              <w:t xml:space="preserve">. </w:t>
            </w:r>
            <w:r w:rsidRPr="009D728C">
              <w:rPr>
                <w:sz w:val="27"/>
                <w:szCs w:val="27"/>
              </w:rPr>
              <w:t>Локоть</w:t>
            </w:r>
          </w:p>
        </w:tc>
      </w:tr>
    </w:tbl>
    <w:p w:rsidR="00325B82" w:rsidRDefault="00325B82" w:rsidP="00D473F5">
      <w:pPr>
        <w:suppressAutoHyphens/>
        <w:ind w:firstLine="0"/>
        <w:rPr>
          <w:sz w:val="24"/>
          <w:szCs w:val="24"/>
        </w:rPr>
      </w:pPr>
    </w:p>
    <w:p w:rsidR="00224E2E" w:rsidRDefault="00224E2E" w:rsidP="00D473F5">
      <w:pPr>
        <w:suppressAutoHyphens/>
        <w:ind w:firstLine="0"/>
        <w:rPr>
          <w:sz w:val="24"/>
          <w:szCs w:val="24"/>
        </w:rPr>
      </w:pPr>
    </w:p>
    <w:p w:rsidR="00092A0A" w:rsidRPr="00CA36BE" w:rsidRDefault="00FD4B45" w:rsidP="00D473F5">
      <w:pPr>
        <w:suppressAutoHyphens/>
        <w:ind w:firstLine="0"/>
        <w:rPr>
          <w:sz w:val="24"/>
          <w:szCs w:val="24"/>
        </w:rPr>
      </w:pPr>
      <w:r>
        <w:rPr>
          <w:sz w:val="24"/>
          <w:szCs w:val="24"/>
        </w:rPr>
        <w:t>Кучинская</w:t>
      </w:r>
    </w:p>
    <w:p w:rsidR="00092A0A" w:rsidRPr="00CA36BE" w:rsidRDefault="005E2807" w:rsidP="00D473F5">
      <w:pPr>
        <w:suppressAutoHyphens/>
        <w:ind w:firstLine="0"/>
        <w:rPr>
          <w:sz w:val="24"/>
          <w:szCs w:val="24"/>
        </w:rPr>
      </w:pPr>
      <w:r w:rsidRPr="00CA36BE">
        <w:rPr>
          <w:sz w:val="24"/>
          <w:szCs w:val="24"/>
        </w:rPr>
        <w:t>2275</w:t>
      </w:r>
      <w:r w:rsidR="00FD4B45">
        <w:rPr>
          <w:sz w:val="24"/>
          <w:szCs w:val="24"/>
        </w:rPr>
        <w:t>337</w:t>
      </w:r>
    </w:p>
    <w:p w:rsidR="00C34522" w:rsidRDefault="00092A0A" w:rsidP="00C34522">
      <w:pPr>
        <w:ind w:firstLine="0"/>
        <w:rPr>
          <w:sz w:val="24"/>
          <w:szCs w:val="24"/>
        </w:rPr>
        <w:sectPr w:rsidR="00C34522" w:rsidSect="009D728C">
          <w:headerReference w:type="even" r:id="rId10"/>
          <w:headerReference w:type="default" r:id="rId11"/>
          <w:pgSz w:w="11906" w:h="16838" w:code="9"/>
          <w:pgMar w:top="1134" w:right="567" w:bottom="851" w:left="1418" w:header="567" w:footer="74" w:gutter="0"/>
          <w:pgNumType w:start="1"/>
          <w:cols w:space="708"/>
          <w:titlePg/>
          <w:docGrid w:linePitch="381"/>
        </w:sectPr>
      </w:pPr>
      <w:proofErr w:type="spellStart"/>
      <w:r w:rsidRPr="00CA36BE">
        <w:rPr>
          <w:sz w:val="24"/>
          <w:szCs w:val="24"/>
        </w:rPr>
        <w:t>ГУАиГ</w:t>
      </w:r>
      <w:proofErr w:type="spellEnd"/>
    </w:p>
    <w:p w:rsidR="00DC65DA" w:rsidRPr="00CA36BE" w:rsidRDefault="00DC65DA" w:rsidP="00C34522">
      <w:pPr>
        <w:ind w:left="6379" w:firstLine="0"/>
        <w:rPr>
          <w:szCs w:val="28"/>
        </w:rPr>
      </w:pPr>
      <w:r w:rsidRPr="00CA36BE">
        <w:rPr>
          <w:szCs w:val="28"/>
        </w:rPr>
        <w:lastRenderedPageBreak/>
        <w:t>Приложение</w:t>
      </w:r>
      <w:r w:rsidR="007F26B8">
        <w:rPr>
          <w:szCs w:val="28"/>
        </w:rPr>
        <w:t xml:space="preserve"> </w:t>
      </w:r>
    </w:p>
    <w:p w:rsidR="00DC65DA" w:rsidRPr="00CA36BE" w:rsidRDefault="00DC65DA" w:rsidP="00C34522">
      <w:pPr>
        <w:suppressAutoHyphens/>
        <w:ind w:left="6379" w:firstLine="0"/>
        <w:outlineLvl w:val="8"/>
        <w:rPr>
          <w:szCs w:val="28"/>
        </w:rPr>
      </w:pPr>
      <w:r w:rsidRPr="00CA36BE">
        <w:rPr>
          <w:szCs w:val="28"/>
        </w:rPr>
        <w:t>к постановлению мэрии</w:t>
      </w:r>
    </w:p>
    <w:p w:rsidR="00DC65DA" w:rsidRPr="00CA36BE" w:rsidRDefault="00DC65DA" w:rsidP="00C34522">
      <w:pPr>
        <w:suppressAutoHyphens/>
        <w:ind w:left="6379" w:firstLine="0"/>
        <w:outlineLvl w:val="8"/>
        <w:rPr>
          <w:szCs w:val="28"/>
        </w:rPr>
      </w:pPr>
      <w:r w:rsidRPr="00CA36BE">
        <w:rPr>
          <w:szCs w:val="28"/>
        </w:rPr>
        <w:t>города Новосибирска</w:t>
      </w:r>
    </w:p>
    <w:p w:rsidR="00DC65DA" w:rsidRPr="004D5403" w:rsidRDefault="00DC65DA" w:rsidP="00C34522">
      <w:pPr>
        <w:widowControl w:val="0"/>
        <w:ind w:left="6379" w:right="264" w:firstLine="0"/>
        <w:rPr>
          <w:szCs w:val="28"/>
          <w:u w:val="single"/>
        </w:rPr>
      </w:pPr>
      <w:r w:rsidRPr="00CA36BE">
        <w:rPr>
          <w:szCs w:val="28"/>
        </w:rPr>
        <w:t xml:space="preserve">от </w:t>
      </w:r>
      <w:r w:rsidR="00CA09CD" w:rsidRPr="00CA09CD">
        <w:rPr>
          <w:szCs w:val="28"/>
          <w:u w:val="single"/>
        </w:rPr>
        <w:t>22.08.2018</w:t>
      </w:r>
      <w:r w:rsidRPr="006C5E6F">
        <w:rPr>
          <w:szCs w:val="28"/>
        </w:rPr>
        <w:t xml:space="preserve"> № </w:t>
      </w:r>
      <w:r w:rsidR="00CA09CD" w:rsidRPr="00CA09CD">
        <w:rPr>
          <w:szCs w:val="28"/>
          <w:u w:val="single"/>
        </w:rPr>
        <w:t>3041</w:t>
      </w:r>
    </w:p>
    <w:p w:rsidR="009D728C" w:rsidRDefault="009D728C" w:rsidP="00C34522">
      <w:pPr>
        <w:suppressAutoHyphens/>
        <w:ind w:left="6379" w:firstLine="0"/>
        <w:outlineLvl w:val="8"/>
        <w:rPr>
          <w:szCs w:val="28"/>
        </w:rPr>
      </w:pPr>
    </w:p>
    <w:p w:rsidR="009D728C" w:rsidRDefault="009D728C" w:rsidP="00C34522">
      <w:pPr>
        <w:suppressAutoHyphens/>
        <w:ind w:left="6379" w:firstLine="0"/>
        <w:outlineLvl w:val="8"/>
        <w:rPr>
          <w:szCs w:val="28"/>
        </w:rPr>
      </w:pPr>
    </w:p>
    <w:p w:rsidR="00DC65DA" w:rsidRPr="00CA36BE" w:rsidRDefault="00DC65DA" w:rsidP="00C34522">
      <w:pPr>
        <w:suppressAutoHyphens/>
        <w:ind w:left="6379" w:firstLine="0"/>
        <w:outlineLvl w:val="8"/>
        <w:rPr>
          <w:szCs w:val="28"/>
        </w:rPr>
      </w:pPr>
      <w:r w:rsidRPr="00CA36BE">
        <w:rPr>
          <w:szCs w:val="28"/>
        </w:rPr>
        <w:t>Проект постановления мэрии</w:t>
      </w:r>
    </w:p>
    <w:p w:rsidR="00092A0A" w:rsidRPr="00CA36BE" w:rsidRDefault="00DC65DA" w:rsidP="00C34522">
      <w:pPr>
        <w:suppressAutoHyphens/>
        <w:spacing w:line="300" w:lineRule="exact"/>
        <w:ind w:left="6379" w:firstLine="0"/>
        <w:outlineLvl w:val="8"/>
        <w:rPr>
          <w:szCs w:val="28"/>
        </w:rPr>
      </w:pPr>
      <w:r w:rsidRPr="00CA36BE">
        <w:rPr>
          <w:szCs w:val="28"/>
        </w:rPr>
        <w:t>города Новосибирска</w:t>
      </w:r>
    </w:p>
    <w:p w:rsidR="00325B82" w:rsidRDefault="00325B82" w:rsidP="00B02ED7">
      <w:pPr>
        <w:tabs>
          <w:tab w:val="left" w:pos="6663"/>
        </w:tabs>
        <w:suppressAutoHyphens/>
        <w:rPr>
          <w:szCs w:val="28"/>
        </w:rPr>
      </w:pPr>
    </w:p>
    <w:p w:rsidR="009D728C" w:rsidRPr="00CA36BE" w:rsidRDefault="009D728C" w:rsidP="00B02ED7">
      <w:pPr>
        <w:tabs>
          <w:tab w:val="left" w:pos="6663"/>
        </w:tabs>
        <w:suppressAutoHyphens/>
        <w:rPr>
          <w:szCs w:val="28"/>
        </w:rPr>
      </w:pPr>
    </w:p>
    <w:tbl>
      <w:tblPr>
        <w:tblW w:w="0" w:type="auto"/>
        <w:tblLayout w:type="fixed"/>
        <w:tblCellMar>
          <w:left w:w="107" w:type="dxa"/>
          <w:right w:w="107" w:type="dxa"/>
        </w:tblCellMar>
        <w:tblLook w:val="0000"/>
      </w:tblPr>
      <w:tblGrid>
        <w:gridCol w:w="7620"/>
      </w:tblGrid>
      <w:tr w:rsidR="00092A0A" w:rsidRPr="00CA36BE" w:rsidTr="00325B82">
        <w:trPr>
          <w:trHeight w:val="582"/>
        </w:trPr>
        <w:tc>
          <w:tcPr>
            <w:tcW w:w="7620" w:type="dxa"/>
          </w:tcPr>
          <w:p w:rsidR="00092A0A" w:rsidRPr="00CA36BE" w:rsidRDefault="00325B82" w:rsidP="008A004B">
            <w:pPr>
              <w:ind w:firstLine="0"/>
              <w:rPr>
                <w:szCs w:val="28"/>
              </w:rPr>
            </w:pPr>
            <w:r w:rsidRPr="00CA36BE">
              <w:rPr>
                <w:szCs w:val="28"/>
              </w:rPr>
              <w:t xml:space="preserve">О проекте </w:t>
            </w:r>
            <w:r>
              <w:rPr>
                <w:szCs w:val="28"/>
              </w:rPr>
              <w:t>планировки и проект</w:t>
            </w:r>
            <w:r w:rsidR="008A004B">
              <w:rPr>
                <w:szCs w:val="28"/>
              </w:rPr>
              <w:t>е</w:t>
            </w:r>
            <w:r>
              <w:rPr>
                <w:szCs w:val="28"/>
              </w:rPr>
              <w:t xml:space="preserve"> межевания территории, </w:t>
            </w:r>
            <w:r w:rsidR="00224E2E" w:rsidRPr="00FF3295">
              <w:t>о</w:t>
            </w:r>
            <w:r w:rsidR="00224E2E" w:rsidRPr="00FF3295">
              <w:t>г</w:t>
            </w:r>
            <w:r w:rsidR="00224E2E" w:rsidRPr="00FF3295">
              <w:t xml:space="preserve">раниченной полосой отвода </w:t>
            </w:r>
            <w:proofErr w:type="spellStart"/>
            <w:r w:rsidR="00224E2E" w:rsidRPr="00FF3295">
              <w:t>Западно-Сибирской</w:t>
            </w:r>
            <w:proofErr w:type="spellEnd"/>
            <w:r w:rsidR="00224E2E" w:rsidRPr="00FF3295">
              <w:t xml:space="preserve"> железной дороги</w:t>
            </w:r>
            <w:r w:rsidR="00224E2E" w:rsidRPr="00FF3295">
              <w:rPr>
                <w:szCs w:val="28"/>
              </w:rPr>
              <w:t>, рекой Обью, дамбой Октябрьского моста, перспе</w:t>
            </w:r>
            <w:r w:rsidR="00224E2E" w:rsidRPr="00FF3295">
              <w:rPr>
                <w:szCs w:val="28"/>
              </w:rPr>
              <w:t>к</w:t>
            </w:r>
            <w:r w:rsidR="00224E2E" w:rsidRPr="00FF3295">
              <w:rPr>
                <w:szCs w:val="28"/>
              </w:rPr>
              <w:t xml:space="preserve">тивной </w:t>
            </w:r>
            <w:r w:rsidR="00224E2E">
              <w:rPr>
                <w:szCs w:val="28"/>
              </w:rPr>
              <w:t>магистральной улицей обще</w:t>
            </w:r>
            <w:r w:rsidR="00224E2E" w:rsidRPr="00FF3295">
              <w:rPr>
                <w:szCs w:val="28"/>
              </w:rPr>
              <w:t>городско</w:t>
            </w:r>
            <w:r w:rsidR="00224E2E">
              <w:rPr>
                <w:szCs w:val="28"/>
              </w:rPr>
              <w:t>го значения н</w:t>
            </w:r>
            <w:r w:rsidR="00224E2E">
              <w:rPr>
                <w:szCs w:val="28"/>
              </w:rPr>
              <w:t>е</w:t>
            </w:r>
            <w:r w:rsidR="00224E2E">
              <w:rPr>
                <w:szCs w:val="28"/>
              </w:rPr>
              <w:t>прерывного движения</w:t>
            </w:r>
            <w:r w:rsidR="00224E2E" w:rsidRPr="00FF3295">
              <w:rPr>
                <w:szCs w:val="28"/>
              </w:rPr>
              <w:t xml:space="preserve">, </w:t>
            </w:r>
            <w:proofErr w:type="gramStart"/>
            <w:r w:rsidR="00224E2E" w:rsidRPr="00FF3295">
              <w:rPr>
                <w:szCs w:val="28"/>
              </w:rPr>
              <w:t>в</w:t>
            </w:r>
            <w:proofErr w:type="gramEnd"/>
            <w:r w:rsidR="00224E2E" w:rsidRPr="00FF3295">
              <w:rPr>
                <w:szCs w:val="28"/>
              </w:rPr>
              <w:t xml:space="preserve"> </w:t>
            </w:r>
            <w:proofErr w:type="gramStart"/>
            <w:r w:rsidR="00224E2E" w:rsidRPr="00FF3295">
              <w:rPr>
                <w:szCs w:val="28"/>
              </w:rPr>
              <w:t>Ленинском</w:t>
            </w:r>
            <w:proofErr w:type="gramEnd"/>
            <w:r w:rsidR="00224E2E" w:rsidRPr="00FF3295">
              <w:rPr>
                <w:szCs w:val="28"/>
              </w:rPr>
              <w:t xml:space="preserve"> районе</w:t>
            </w:r>
          </w:p>
        </w:tc>
      </w:tr>
    </w:tbl>
    <w:p w:rsidR="00092A0A" w:rsidRPr="00CA36BE" w:rsidRDefault="00092A0A" w:rsidP="00496F4E">
      <w:pPr>
        <w:tabs>
          <w:tab w:val="left" w:pos="360"/>
        </w:tabs>
        <w:contextualSpacing/>
        <w:rPr>
          <w:szCs w:val="28"/>
        </w:rPr>
      </w:pPr>
    </w:p>
    <w:p w:rsidR="00092A0A" w:rsidRPr="00CA36BE" w:rsidRDefault="00092A0A" w:rsidP="00CC4C43">
      <w:pPr>
        <w:tabs>
          <w:tab w:val="left" w:pos="360"/>
        </w:tabs>
        <w:contextualSpacing/>
        <w:rPr>
          <w:szCs w:val="28"/>
        </w:rPr>
      </w:pPr>
    </w:p>
    <w:p w:rsidR="00092A0A" w:rsidRPr="00CA36BE" w:rsidRDefault="00092A0A" w:rsidP="001F2239">
      <w:pPr>
        <w:autoSpaceDE w:val="0"/>
        <w:autoSpaceDN w:val="0"/>
        <w:adjustRightInd w:val="0"/>
        <w:rPr>
          <w:szCs w:val="28"/>
        </w:rPr>
      </w:pPr>
      <w:proofErr w:type="gramStart"/>
      <w:r w:rsidRPr="00CA36BE">
        <w:rPr>
          <w:szCs w:val="28"/>
        </w:rPr>
        <w:t xml:space="preserve">В целях </w:t>
      </w:r>
      <w:r w:rsidR="00F72ED4" w:rsidRPr="00F72ED4">
        <w:rPr>
          <w:szCs w:val="28"/>
        </w:rPr>
        <w:t>выделения элементов планировочной структуры, установления гр</w:t>
      </w:r>
      <w:r w:rsidR="00F72ED4" w:rsidRPr="00F72ED4">
        <w:rPr>
          <w:szCs w:val="28"/>
        </w:rPr>
        <w:t>а</w:t>
      </w:r>
      <w:r w:rsidR="00F72ED4" w:rsidRPr="00F72ED4">
        <w:rPr>
          <w:szCs w:val="28"/>
        </w:rPr>
        <w:t>ниц территорий общего пользования, границ зон планируемого размещения об</w:t>
      </w:r>
      <w:r w:rsidR="00F72ED4" w:rsidRPr="00F72ED4">
        <w:rPr>
          <w:szCs w:val="28"/>
        </w:rPr>
        <w:t>ъ</w:t>
      </w:r>
      <w:r w:rsidR="00F72ED4" w:rsidRPr="00F72ED4">
        <w:rPr>
          <w:szCs w:val="28"/>
        </w:rPr>
        <w:t>ектов капитального строительства, определения характеристик и очередности планируемого развития территории</w:t>
      </w:r>
      <w:r w:rsidR="00D101BE" w:rsidRPr="00CA36BE">
        <w:rPr>
          <w:szCs w:val="28"/>
        </w:rPr>
        <w:t>,</w:t>
      </w:r>
      <w:r w:rsidR="00781CC6" w:rsidRPr="00CA36BE">
        <w:rPr>
          <w:szCs w:val="28"/>
        </w:rPr>
        <w:t xml:space="preserve"> </w:t>
      </w:r>
      <w:r w:rsidR="00DC7541" w:rsidRPr="00CA36BE">
        <w:rPr>
          <w:szCs w:val="28"/>
        </w:rPr>
        <w:t xml:space="preserve">с учетом протокола </w:t>
      </w:r>
      <w:r w:rsidR="007A2786">
        <w:rPr>
          <w:szCs w:val="28"/>
        </w:rPr>
        <w:t xml:space="preserve">публичных слушаний </w:t>
      </w:r>
      <w:r w:rsidR="00DC7541" w:rsidRPr="00CA36BE">
        <w:rPr>
          <w:szCs w:val="28"/>
        </w:rPr>
        <w:t xml:space="preserve"> и заключения о результатах </w:t>
      </w:r>
      <w:r w:rsidR="00FD4B45">
        <w:rPr>
          <w:szCs w:val="28"/>
        </w:rPr>
        <w:t>публичных слушаний</w:t>
      </w:r>
      <w:r w:rsidRPr="00CA36BE">
        <w:rPr>
          <w:szCs w:val="28"/>
        </w:rPr>
        <w:t>, в соответствии с Градостро</w:t>
      </w:r>
      <w:r w:rsidRPr="00CA36BE">
        <w:rPr>
          <w:szCs w:val="28"/>
        </w:rPr>
        <w:t>и</w:t>
      </w:r>
      <w:r w:rsidRPr="00CA36BE">
        <w:rPr>
          <w:szCs w:val="28"/>
        </w:rPr>
        <w:t xml:space="preserve">тельным кодексом Российской Федерации, </w:t>
      </w:r>
      <w:r w:rsidR="00CC06DD" w:rsidRPr="00CA36BE">
        <w:rPr>
          <w:szCs w:val="28"/>
        </w:rPr>
        <w:t>решением Совета депутатов города Новосибирска от 24.05.2017 № 411 «О Порядке подготовки документации по пл</w:t>
      </w:r>
      <w:r w:rsidR="00CC06DD" w:rsidRPr="00CA36BE">
        <w:rPr>
          <w:szCs w:val="28"/>
        </w:rPr>
        <w:t>а</w:t>
      </w:r>
      <w:r w:rsidR="00CC06DD" w:rsidRPr="00CA36BE">
        <w:rPr>
          <w:szCs w:val="28"/>
        </w:rPr>
        <w:t>нировке территории и признании</w:t>
      </w:r>
      <w:proofErr w:type="gramEnd"/>
      <w:r w:rsidR="00CC06DD" w:rsidRPr="00CA36BE">
        <w:rPr>
          <w:szCs w:val="28"/>
        </w:rPr>
        <w:t xml:space="preserve"> </w:t>
      </w:r>
      <w:proofErr w:type="gramStart"/>
      <w:r w:rsidR="00CC06DD" w:rsidRPr="00CA36BE">
        <w:rPr>
          <w:szCs w:val="28"/>
        </w:rPr>
        <w:t>утратившими</w:t>
      </w:r>
      <w:proofErr w:type="gramEnd"/>
      <w:r w:rsidR="00CC06DD" w:rsidRPr="00CA36BE">
        <w:rPr>
          <w:szCs w:val="28"/>
        </w:rPr>
        <w:t xml:space="preserve"> силу отдельных решений Совета депутатов города Новосибирска</w:t>
      </w:r>
      <w:r w:rsidR="009D728C">
        <w:rPr>
          <w:szCs w:val="28"/>
        </w:rPr>
        <w:t>»</w:t>
      </w:r>
      <w:r w:rsidR="00FD4B45">
        <w:rPr>
          <w:szCs w:val="28"/>
        </w:rPr>
        <w:t xml:space="preserve">, </w:t>
      </w:r>
      <w:r w:rsidR="00FB40B7" w:rsidRPr="00CA36BE">
        <w:rPr>
          <w:szCs w:val="28"/>
        </w:rPr>
        <w:t>руководствуясь Уставом города Новосибирска,</w:t>
      </w:r>
      <w:r w:rsidR="006C5E6F">
        <w:rPr>
          <w:szCs w:val="28"/>
        </w:rPr>
        <w:t xml:space="preserve"> </w:t>
      </w:r>
      <w:r w:rsidRPr="00CA36BE">
        <w:rPr>
          <w:szCs w:val="28"/>
        </w:rPr>
        <w:t>ПОСТАНОВЛЯЮ:</w:t>
      </w:r>
    </w:p>
    <w:p w:rsidR="00092A0A" w:rsidRDefault="00092A0A" w:rsidP="00DC7541">
      <w:pPr>
        <w:pStyle w:val="S2"/>
        <w:rPr>
          <w:szCs w:val="28"/>
        </w:rPr>
      </w:pPr>
      <w:r w:rsidRPr="00CA36BE">
        <w:rPr>
          <w:szCs w:val="28"/>
        </w:rPr>
        <w:t xml:space="preserve">1. Утвердить </w:t>
      </w:r>
      <w:r w:rsidRPr="00CA36BE">
        <w:rPr>
          <w:bCs/>
          <w:iCs/>
          <w:szCs w:val="28"/>
        </w:rPr>
        <w:t xml:space="preserve">проект </w:t>
      </w:r>
      <w:r w:rsidR="00FD4B45">
        <w:rPr>
          <w:szCs w:val="28"/>
        </w:rPr>
        <w:t>планировки территории,</w:t>
      </w:r>
      <w:r w:rsidR="00FD4B45" w:rsidRPr="00DC3F35">
        <w:rPr>
          <w:szCs w:val="28"/>
        </w:rPr>
        <w:t xml:space="preserve"> </w:t>
      </w:r>
      <w:r w:rsidR="00224E2E" w:rsidRPr="00FF3295">
        <w:t xml:space="preserve">ограниченной полосой отвода </w:t>
      </w:r>
      <w:proofErr w:type="spellStart"/>
      <w:r w:rsidR="00224E2E" w:rsidRPr="00FF3295">
        <w:t>Западно-Сибирской</w:t>
      </w:r>
      <w:proofErr w:type="spellEnd"/>
      <w:r w:rsidR="00224E2E" w:rsidRPr="00FF3295">
        <w:t xml:space="preserve"> железной дороги</w:t>
      </w:r>
      <w:r w:rsidR="00224E2E" w:rsidRPr="00FF3295">
        <w:rPr>
          <w:szCs w:val="28"/>
        </w:rPr>
        <w:t xml:space="preserve">, рекой Обью, дамбой Октябрьского моста, перспективной </w:t>
      </w:r>
      <w:r w:rsidR="00224E2E">
        <w:rPr>
          <w:szCs w:val="28"/>
        </w:rPr>
        <w:t>магистральной улицей обще</w:t>
      </w:r>
      <w:r w:rsidR="00224E2E" w:rsidRPr="00FF3295">
        <w:rPr>
          <w:szCs w:val="28"/>
        </w:rPr>
        <w:t>городско</w:t>
      </w:r>
      <w:r w:rsidR="00224E2E">
        <w:rPr>
          <w:szCs w:val="28"/>
        </w:rPr>
        <w:t>го значения непрерывного движения</w:t>
      </w:r>
      <w:r w:rsidR="00224E2E" w:rsidRPr="00FF3295">
        <w:rPr>
          <w:szCs w:val="28"/>
        </w:rPr>
        <w:t xml:space="preserve">, </w:t>
      </w:r>
      <w:proofErr w:type="gramStart"/>
      <w:r w:rsidR="00224E2E" w:rsidRPr="00FF3295">
        <w:rPr>
          <w:szCs w:val="28"/>
        </w:rPr>
        <w:t>в</w:t>
      </w:r>
      <w:proofErr w:type="gramEnd"/>
      <w:r w:rsidR="00224E2E" w:rsidRPr="00FF3295">
        <w:rPr>
          <w:szCs w:val="28"/>
        </w:rPr>
        <w:t xml:space="preserve"> </w:t>
      </w:r>
      <w:proofErr w:type="gramStart"/>
      <w:r w:rsidR="00224E2E" w:rsidRPr="00FF3295">
        <w:rPr>
          <w:szCs w:val="28"/>
        </w:rPr>
        <w:t>Ленинском</w:t>
      </w:r>
      <w:proofErr w:type="gramEnd"/>
      <w:r w:rsidR="00224E2E" w:rsidRPr="00FF3295">
        <w:rPr>
          <w:szCs w:val="28"/>
        </w:rPr>
        <w:t xml:space="preserve"> районе</w:t>
      </w:r>
      <w:r w:rsidR="00224E2E" w:rsidRPr="00CA36BE">
        <w:rPr>
          <w:szCs w:val="28"/>
        </w:rPr>
        <w:t xml:space="preserve"> </w:t>
      </w:r>
      <w:r w:rsidRPr="00CA36BE">
        <w:rPr>
          <w:szCs w:val="28"/>
        </w:rPr>
        <w:t>(приложение</w:t>
      </w:r>
      <w:r w:rsidR="00BC04A4">
        <w:rPr>
          <w:szCs w:val="28"/>
        </w:rPr>
        <w:t xml:space="preserve"> 1</w:t>
      </w:r>
      <w:r w:rsidRPr="00CA36BE">
        <w:rPr>
          <w:szCs w:val="28"/>
        </w:rPr>
        <w:t>).</w:t>
      </w:r>
    </w:p>
    <w:p w:rsidR="00BC04A4" w:rsidRPr="00BC04A4" w:rsidRDefault="00BC04A4" w:rsidP="00BC04A4">
      <w:pPr>
        <w:tabs>
          <w:tab w:val="left" w:pos="-142"/>
        </w:tabs>
        <w:ind w:firstLine="0"/>
      </w:pPr>
      <w:r>
        <w:rPr>
          <w:szCs w:val="28"/>
        </w:rPr>
        <w:tab/>
      </w:r>
      <w:r w:rsidR="00325B82" w:rsidRPr="00BC04A4">
        <w:rPr>
          <w:szCs w:val="28"/>
        </w:rPr>
        <w:t>2. </w:t>
      </w:r>
      <w:proofErr w:type="gramStart"/>
      <w:r w:rsidR="00325B82" w:rsidRPr="00BC04A4">
        <w:rPr>
          <w:szCs w:val="28"/>
        </w:rPr>
        <w:t>Утвердить проект межевания территории</w:t>
      </w:r>
      <w:r w:rsidRPr="00BC04A4">
        <w:rPr>
          <w:szCs w:val="28"/>
        </w:rPr>
        <w:t>, предназначенной для размещ</w:t>
      </w:r>
      <w:r w:rsidRPr="00BC04A4">
        <w:rPr>
          <w:szCs w:val="28"/>
        </w:rPr>
        <w:t>е</w:t>
      </w:r>
      <w:r w:rsidRPr="00BC04A4">
        <w:rPr>
          <w:szCs w:val="28"/>
        </w:rPr>
        <w:t xml:space="preserve">ния </w:t>
      </w:r>
      <w:r w:rsidRPr="00BC04A4">
        <w:rPr>
          <w:color w:val="000000" w:themeColor="text1"/>
          <w:szCs w:val="28"/>
        </w:rPr>
        <w:t xml:space="preserve">линейного </w:t>
      </w:r>
      <w:r w:rsidRPr="00BC04A4">
        <w:rPr>
          <w:color w:val="000000" w:themeColor="text1"/>
        </w:rPr>
        <w:t>объекта транспортной инфраструктуры местного значения – авт</w:t>
      </w:r>
      <w:r w:rsidRPr="00BC04A4">
        <w:rPr>
          <w:color w:val="000000" w:themeColor="text1"/>
        </w:rPr>
        <w:t>о</w:t>
      </w:r>
      <w:r w:rsidRPr="00BC04A4">
        <w:rPr>
          <w:color w:val="000000" w:themeColor="text1"/>
        </w:rPr>
        <w:t>мобильной дороги общего пользования от ул</w:t>
      </w:r>
      <w:r w:rsidR="00131EE3">
        <w:rPr>
          <w:color w:val="000000" w:themeColor="text1"/>
        </w:rPr>
        <w:t>ицы</w:t>
      </w:r>
      <w:r w:rsidRPr="00BC04A4">
        <w:rPr>
          <w:color w:val="000000" w:themeColor="text1"/>
        </w:rPr>
        <w:t xml:space="preserve"> </w:t>
      </w:r>
      <w:r w:rsidRPr="00BC04A4">
        <w:t>Стартовой вдоль дамбы О</w:t>
      </w:r>
      <w:r w:rsidRPr="00BC04A4">
        <w:t>к</w:t>
      </w:r>
      <w:r w:rsidRPr="00BC04A4">
        <w:t>тябрьского моста</w:t>
      </w:r>
      <w:r w:rsidR="00131EE3">
        <w:t>,</w:t>
      </w:r>
      <w:r w:rsidRPr="00BC04A4">
        <w:t xml:space="preserve"> в границах проекта планировки территории, ограниченной п</w:t>
      </w:r>
      <w:r w:rsidRPr="00BC04A4">
        <w:t>о</w:t>
      </w:r>
      <w:r w:rsidRPr="00BC04A4">
        <w:t xml:space="preserve">лосой отвода </w:t>
      </w:r>
      <w:proofErr w:type="spellStart"/>
      <w:r w:rsidRPr="00BC04A4">
        <w:t>Западно-Сибирской</w:t>
      </w:r>
      <w:proofErr w:type="spellEnd"/>
      <w:r w:rsidRPr="00BC04A4">
        <w:t xml:space="preserve"> железной дороги, рекой Обью, дамбой Октябр</w:t>
      </w:r>
      <w:r w:rsidRPr="00BC04A4">
        <w:t>ь</w:t>
      </w:r>
      <w:r w:rsidRPr="00BC04A4">
        <w:t>ского моста</w:t>
      </w:r>
      <w:r w:rsidR="009D728C">
        <w:t>,</w:t>
      </w:r>
      <w:r w:rsidRPr="00BC04A4">
        <w:t xml:space="preserve"> перспективной магистральной улицей общегородского значения н</w:t>
      </w:r>
      <w:r w:rsidRPr="00BC04A4">
        <w:t>е</w:t>
      </w:r>
      <w:r w:rsidRPr="00BC04A4">
        <w:t>прерывно</w:t>
      </w:r>
      <w:r w:rsidR="00432D3C">
        <w:t>го движения, в Ленинском районе</w:t>
      </w:r>
      <w:r w:rsidRPr="00BC04A4">
        <w:rPr>
          <w:szCs w:val="28"/>
        </w:rPr>
        <w:t xml:space="preserve"> </w:t>
      </w:r>
      <w:r w:rsidRPr="00CA36BE">
        <w:rPr>
          <w:szCs w:val="28"/>
        </w:rPr>
        <w:t>(приложение</w:t>
      </w:r>
      <w:r>
        <w:rPr>
          <w:szCs w:val="28"/>
        </w:rPr>
        <w:t xml:space="preserve"> 2</w:t>
      </w:r>
      <w:r w:rsidRPr="00CA36BE">
        <w:rPr>
          <w:szCs w:val="28"/>
        </w:rPr>
        <w:t>).</w:t>
      </w:r>
      <w:proofErr w:type="gramEnd"/>
    </w:p>
    <w:p w:rsidR="0054233B" w:rsidRPr="00511D5C" w:rsidRDefault="00780801" w:rsidP="00325B82">
      <w:pPr>
        <w:ind w:firstLine="674"/>
        <w:rPr>
          <w:szCs w:val="28"/>
        </w:rPr>
      </w:pPr>
      <w:r>
        <w:rPr>
          <w:szCs w:val="28"/>
        </w:rPr>
        <w:t>3</w:t>
      </w:r>
      <w:r w:rsidR="0054233B" w:rsidRPr="00511D5C">
        <w:rPr>
          <w:szCs w:val="28"/>
        </w:rPr>
        <w:t>. </w:t>
      </w:r>
      <w:proofErr w:type="gramStart"/>
      <w:r w:rsidR="0054233B" w:rsidRPr="00511D5C">
        <w:rPr>
          <w:szCs w:val="28"/>
        </w:rPr>
        <w:t>Признать утратившим силу постановление мэрии города Новосибирска от </w:t>
      </w:r>
      <w:r w:rsidR="00224E2E" w:rsidRPr="00224E2E">
        <w:rPr>
          <w:szCs w:val="28"/>
        </w:rPr>
        <w:t>16.05.2012 № 4768</w:t>
      </w:r>
      <w:r w:rsidR="00224E2E" w:rsidRPr="00511D5C">
        <w:rPr>
          <w:szCs w:val="28"/>
        </w:rPr>
        <w:t xml:space="preserve"> </w:t>
      </w:r>
      <w:r w:rsidR="0054233B" w:rsidRPr="00511D5C">
        <w:rPr>
          <w:szCs w:val="28"/>
        </w:rPr>
        <w:t>«</w:t>
      </w:r>
      <w:r w:rsidR="004A34B9">
        <w:t xml:space="preserve">Об утверждении </w:t>
      </w:r>
      <w:r w:rsidR="004A34B9" w:rsidRPr="007F44CA">
        <w:t>проект</w:t>
      </w:r>
      <w:r w:rsidR="004A34B9">
        <w:t>а</w:t>
      </w:r>
      <w:r w:rsidR="004A34B9" w:rsidRPr="007F44CA">
        <w:t xml:space="preserve"> планировки </w:t>
      </w:r>
      <w:r w:rsidR="004A34B9">
        <w:t>т</w:t>
      </w:r>
      <w:r w:rsidR="004A34B9" w:rsidRPr="005259AD">
        <w:rPr>
          <w:bCs/>
        </w:rPr>
        <w:t xml:space="preserve">ерритории, </w:t>
      </w:r>
      <w:r w:rsidR="004A34B9">
        <w:rPr>
          <w:bCs/>
        </w:rPr>
        <w:t>огран</w:t>
      </w:r>
      <w:r w:rsidR="004A34B9">
        <w:rPr>
          <w:bCs/>
        </w:rPr>
        <w:t>и</w:t>
      </w:r>
      <w:r w:rsidR="004A34B9">
        <w:rPr>
          <w:bCs/>
        </w:rPr>
        <w:t>ченной дамбой железнодорожного моста, рекой Обью, дамбой Октябрьского мо</w:t>
      </w:r>
      <w:r w:rsidR="004A34B9">
        <w:rPr>
          <w:bCs/>
        </w:rPr>
        <w:t>с</w:t>
      </w:r>
      <w:r w:rsidR="004A34B9">
        <w:rPr>
          <w:bCs/>
        </w:rPr>
        <w:t>та, перспективной городской магистралью по ул. Стартовой в Ленинском ра</w:t>
      </w:r>
      <w:r w:rsidR="004A34B9">
        <w:rPr>
          <w:bCs/>
        </w:rPr>
        <w:t>й</w:t>
      </w:r>
      <w:r w:rsidR="004A34B9">
        <w:rPr>
          <w:bCs/>
        </w:rPr>
        <w:t>оне»</w:t>
      </w:r>
      <w:r w:rsidR="0054233B" w:rsidRPr="00511D5C">
        <w:rPr>
          <w:szCs w:val="28"/>
        </w:rPr>
        <w:t>.</w:t>
      </w:r>
      <w:proofErr w:type="gramEnd"/>
    </w:p>
    <w:p w:rsidR="00DC7541" w:rsidRPr="00CA36BE" w:rsidRDefault="00780801" w:rsidP="00447741">
      <w:pPr>
        <w:pStyle w:val="S2"/>
        <w:rPr>
          <w:szCs w:val="28"/>
        </w:rPr>
      </w:pPr>
      <w:r>
        <w:rPr>
          <w:szCs w:val="28"/>
        </w:rPr>
        <w:t>4</w:t>
      </w:r>
      <w:r w:rsidR="00092A0A" w:rsidRPr="00CA36BE">
        <w:rPr>
          <w:szCs w:val="28"/>
        </w:rPr>
        <w:t xml:space="preserve">. Департаменту строительства и архитектуры мэрии города Новосибирска </w:t>
      </w:r>
      <w:proofErr w:type="gramStart"/>
      <w:r w:rsidR="00092A0A" w:rsidRPr="00CA36BE">
        <w:rPr>
          <w:szCs w:val="28"/>
        </w:rPr>
        <w:t>разместить постановление</w:t>
      </w:r>
      <w:proofErr w:type="gramEnd"/>
      <w:r w:rsidR="00092A0A" w:rsidRPr="00CA36BE">
        <w:rPr>
          <w:szCs w:val="28"/>
        </w:rPr>
        <w:t xml:space="preserve"> на официальном сайте города Новосибирска</w:t>
      </w:r>
      <w:r w:rsidR="00DC7541" w:rsidRPr="00CA36BE">
        <w:rPr>
          <w:szCs w:val="28"/>
        </w:rPr>
        <w:t xml:space="preserve"> в инфо</w:t>
      </w:r>
      <w:r w:rsidR="00DC7541" w:rsidRPr="00CA36BE">
        <w:rPr>
          <w:szCs w:val="28"/>
        </w:rPr>
        <w:t>р</w:t>
      </w:r>
      <w:r w:rsidR="00DC7541" w:rsidRPr="00CA36BE">
        <w:rPr>
          <w:szCs w:val="28"/>
        </w:rPr>
        <w:t>мационно-телекоммуникационной сети «Интернет».</w:t>
      </w:r>
    </w:p>
    <w:p w:rsidR="00447741" w:rsidRDefault="00780801" w:rsidP="00447741">
      <w:pPr>
        <w:pStyle w:val="S2"/>
        <w:rPr>
          <w:szCs w:val="28"/>
        </w:rPr>
      </w:pPr>
      <w:r>
        <w:rPr>
          <w:szCs w:val="28"/>
        </w:rPr>
        <w:lastRenderedPageBreak/>
        <w:t>5</w:t>
      </w:r>
      <w:r w:rsidR="00447741" w:rsidRPr="00CA36BE">
        <w:rPr>
          <w:szCs w:val="28"/>
        </w:rPr>
        <w:t>. Департаменту информационной политики мэрии города Новосибирска в течение семи дней со дня издания постановления обеспечить опубликование п</w:t>
      </w:r>
      <w:r w:rsidR="00447741" w:rsidRPr="00CA36BE">
        <w:rPr>
          <w:szCs w:val="28"/>
        </w:rPr>
        <w:t>о</w:t>
      </w:r>
      <w:r w:rsidR="00447741" w:rsidRPr="00CA36BE">
        <w:rPr>
          <w:szCs w:val="28"/>
        </w:rPr>
        <w:t>становления.</w:t>
      </w:r>
    </w:p>
    <w:p w:rsidR="00092A0A" w:rsidRPr="00CA36BE" w:rsidRDefault="00780801" w:rsidP="00DC7541">
      <w:pPr>
        <w:pStyle w:val="S2"/>
        <w:rPr>
          <w:szCs w:val="28"/>
        </w:rPr>
      </w:pPr>
      <w:r>
        <w:rPr>
          <w:szCs w:val="28"/>
        </w:rPr>
        <w:t>6</w:t>
      </w:r>
      <w:r w:rsidR="00092A0A" w:rsidRPr="00CA36BE">
        <w:rPr>
          <w:szCs w:val="28"/>
        </w:rPr>
        <w:t>. </w:t>
      </w:r>
      <w:proofErr w:type="gramStart"/>
      <w:r w:rsidR="00092A0A" w:rsidRPr="00CA36BE">
        <w:rPr>
          <w:szCs w:val="28"/>
        </w:rPr>
        <w:t>Контроль за</w:t>
      </w:r>
      <w:proofErr w:type="gramEnd"/>
      <w:r w:rsidR="00092A0A" w:rsidRPr="00CA36BE">
        <w:rPr>
          <w:szCs w:val="28"/>
        </w:rPr>
        <w:t xml:space="preserve"> исполнением постановления возложить </w:t>
      </w:r>
      <w:r w:rsidR="00A71BC8" w:rsidRPr="00CA36BE">
        <w:rPr>
          <w:szCs w:val="28"/>
        </w:rPr>
        <w:t>на замести</w:t>
      </w:r>
      <w:r w:rsidR="00A969A7" w:rsidRPr="00CA36BE">
        <w:rPr>
          <w:szCs w:val="28"/>
        </w:rPr>
        <w:t xml:space="preserve">теля мэра города Новосибирска – </w:t>
      </w:r>
      <w:r w:rsidR="00A71BC8" w:rsidRPr="00CA36BE">
        <w:rPr>
          <w:szCs w:val="28"/>
        </w:rPr>
        <w:t>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584A48" w:rsidRPr="00CA36BE" w:rsidTr="00B02ED7">
        <w:trPr>
          <w:trHeight w:val="290"/>
        </w:trPr>
        <w:tc>
          <w:tcPr>
            <w:tcW w:w="6946" w:type="dxa"/>
          </w:tcPr>
          <w:p w:rsidR="00584A48" w:rsidRPr="00CA36BE" w:rsidRDefault="00584A48" w:rsidP="00584A48">
            <w:pPr>
              <w:spacing w:before="600" w:line="240" w:lineRule="atLeast"/>
              <w:ind w:firstLine="0"/>
              <w:rPr>
                <w:szCs w:val="28"/>
              </w:rPr>
            </w:pPr>
            <w:r w:rsidRPr="00CA36BE">
              <w:rPr>
                <w:szCs w:val="28"/>
              </w:rPr>
              <w:t>Мэр города Новосибирска</w:t>
            </w:r>
          </w:p>
        </w:tc>
        <w:tc>
          <w:tcPr>
            <w:tcW w:w="3261" w:type="dxa"/>
            <w:vAlign w:val="bottom"/>
          </w:tcPr>
          <w:p w:rsidR="00584A48" w:rsidRPr="00CA36BE" w:rsidRDefault="00584A48">
            <w:pPr>
              <w:pStyle w:val="7"/>
              <w:spacing w:before="0"/>
              <w:jc w:val="right"/>
              <w:rPr>
                <w:rFonts w:ascii="Times New Roman" w:hAnsi="Times New Roman"/>
                <w:sz w:val="28"/>
                <w:szCs w:val="28"/>
              </w:rPr>
            </w:pPr>
            <w:r w:rsidRPr="00CA36BE">
              <w:rPr>
                <w:rFonts w:ascii="Times New Roman" w:hAnsi="Times New Roman"/>
                <w:sz w:val="28"/>
                <w:szCs w:val="28"/>
              </w:rPr>
              <w:t>А. Е. Локоть</w:t>
            </w:r>
          </w:p>
        </w:tc>
      </w:tr>
    </w:tbl>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7967EC" w:rsidRDefault="007967EC" w:rsidP="00FD4B45">
      <w:pPr>
        <w:suppressAutoHyphens/>
        <w:ind w:firstLine="0"/>
        <w:rPr>
          <w:sz w:val="24"/>
          <w:szCs w:val="24"/>
        </w:rPr>
      </w:pPr>
    </w:p>
    <w:p w:rsidR="00FD4B45" w:rsidRPr="00CA36BE" w:rsidRDefault="00FD4B45" w:rsidP="00FD4B45">
      <w:pPr>
        <w:suppressAutoHyphens/>
        <w:ind w:firstLine="0"/>
        <w:rPr>
          <w:sz w:val="24"/>
          <w:szCs w:val="24"/>
        </w:rPr>
      </w:pPr>
      <w:r>
        <w:rPr>
          <w:sz w:val="24"/>
          <w:szCs w:val="24"/>
        </w:rPr>
        <w:t>Кучинская</w:t>
      </w:r>
    </w:p>
    <w:p w:rsidR="00FD4B45" w:rsidRPr="00CA36BE" w:rsidRDefault="00FD4B45" w:rsidP="00FD4B45">
      <w:pPr>
        <w:suppressAutoHyphens/>
        <w:ind w:firstLine="0"/>
        <w:rPr>
          <w:sz w:val="24"/>
          <w:szCs w:val="24"/>
        </w:rPr>
      </w:pPr>
      <w:r w:rsidRPr="00CA36BE">
        <w:rPr>
          <w:sz w:val="24"/>
          <w:szCs w:val="24"/>
        </w:rPr>
        <w:t>2275</w:t>
      </w:r>
      <w:r>
        <w:rPr>
          <w:sz w:val="24"/>
          <w:szCs w:val="24"/>
        </w:rPr>
        <w:t>337</w:t>
      </w:r>
    </w:p>
    <w:p w:rsidR="00DC6FB7" w:rsidRPr="00CA36BE" w:rsidRDefault="00FD4B45" w:rsidP="00FD4B45">
      <w:pPr>
        <w:suppressAutoHyphens/>
        <w:ind w:firstLine="0"/>
        <w:rPr>
          <w:sz w:val="24"/>
          <w:szCs w:val="24"/>
        </w:rPr>
        <w:sectPr w:rsidR="00DC6FB7" w:rsidRPr="00CA36BE" w:rsidSect="00294C0B">
          <w:pgSz w:w="11906" w:h="16838" w:code="9"/>
          <w:pgMar w:top="1134" w:right="567" w:bottom="851" w:left="1418" w:header="567" w:footer="74" w:gutter="0"/>
          <w:pgNumType w:start="1"/>
          <w:cols w:space="708"/>
          <w:titlePg/>
          <w:docGrid w:linePitch="381"/>
        </w:sectPr>
      </w:pPr>
      <w:proofErr w:type="spellStart"/>
      <w:r w:rsidRPr="00CA36BE">
        <w:rPr>
          <w:sz w:val="24"/>
          <w:szCs w:val="24"/>
        </w:rPr>
        <w:t>ГУАиГ</w:t>
      </w:r>
      <w:proofErr w:type="spellEnd"/>
    </w:p>
    <w:p w:rsidR="00092A0A" w:rsidRPr="00CA36BE" w:rsidRDefault="00D1231C" w:rsidP="001870B1">
      <w:pPr>
        <w:ind w:left="6521" w:firstLine="142"/>
        <w:jc w:val="left"/>
        <w:rPr>
          <w:szCs w:val="28"/>
        </w:rPr>
      </w:pPr>
      <w:r>
        <w:rPr>
          <w:noProof/>
          <w:szCs w:val="28"/>
        </w:rPr>
        <w:lastRenderedPageBreak/>
        <w:pict>
          <v:rect id="_x0000_s1026" style="position:absolute;left:0;text-align:left;margin-left:239.45pt;margin-top:-26.8pt;width:26.25pt;height:30pt;z-index:251657728" strokecolor="white"/>
        </w:pict>
      </w:r>
      <w:r w:rsidR="00092A0A" w:rsidRPr="00CA36BE">
        <w:rPr>
          <w:szCs w:val="28"/>
        </w:rPr>
        <w:t>Приложение</w:t>
      </w:r>
      <w:r w:rsidR="00BB3854">
        <w:rPr>
          <w:szCs w:val="28"/>
        </w:rPr>
        <w:t xml:space="preserve"> 1</w:t>
      </w:r>
    </w:p>
    <w:p w:rsidR="00092A0A" w:rsidRPr="00CA36BE" w:rsidRDefault="00584A48" w:rsidP="001870B1">
      <w:pPr>
        <w:widowControl w:val="0"/>
        <w:tabs>
          <w:tab w:val="left" w:pos="6379"/>
        </w:tabs>
        <w:ind w:left="6521" w:right="264" w:firstLine="142"/>
        <w:jc w:val="left"/>
        <w:rPr>
          <w:szCs w:val="28"/>
        </w:rPr>
      </w:pPr>
      <w:r w:rsidRPr="00CA36BE">
        <w:rPr>
          <w:szCs w:val="28"/>
        </w:rPr>
        <w:t xml:space="preserve">к </w:t>
      </w:r>
      <w:r w:rsidR="00092A0A" w:rsidRPr="00CA36BE">
        <w:rPr>
          <w:szCs w:val="28"/>
        </w:rPr>
        <w:t>постановлени</w:t>
      </w:r>
      <w:r w:rsidRPr="00CA36BE">
        <w:rPr>
          <w:szCs w:val="28"/>
        </w:rPr>
        <w:t>ю</w:t>
      </w:r>
      <w:r w:rsidR="00092A0A" w:rsidRPr="00CA36BE">
        <w:rPr>
          <w:szCs w:val="28"/>
        </w:rPr>
        <w:t xml:space="preserve"> мэрии</w:t>
      </w:r>
    </w:p>
    <w:p w:rsidR="00092A0A" w:rsidRPr="00CA36BE" w:rsidRDefault="00092A0A" w:rsidP="001870B1">
      <w:pPr>
        <w:widowControl w:val="0"/>
        <w:tabs>
          <w:tab w:val="left" w:pos="6379"/>
        </w:tabs>
        <w:ind w:left="6521" w:right="264" w:firstLine="142"/>
        <w:jc w:val="left"/>
        <w:rPr>
          <w:szCs w:val="28"/>
        </w:rPr>
      </w:pPr>
      <w:r w:rsidRPr="00CA36BE">
        <w:rPr>
          <w:szCs w:val="28"/>
        </w:rPr>
        <w:t>города Новосибирска</w:t>
      </w:r>
    </w:p>
    <w:p w:rsidR="00092A0A" w:rsidRPr="00CA36BE" w:rsidRDefault="00092A0A" w:rsidP="001870B1">
      <w:pPr>
        <w:widowControl w:val="0"/>
        <w:tabs>
          <w:tab w:val="left" w:pos="6379"/>
        </w:tabs>
        <w:ind w:left="6521" w:right="-2" w:firstLine="142"/>
        <w:jc w:val="left"/>
        <w:rPr>
          <w:szCs w:val="28"/>
        </w:rPr>
      </w:pPr>
      <w:r w:rsidRPr="00CA36BE">
        <w:rPr>
          <w:szCs w:val="28"/>
        </w:rPr>
        <w:t>от</w:t>
      </w:r>
      <w:r w:rsidR="00DE1BD3" w:rsidRPr="00CA36BE">
        <w:rPr>
          <w:szCs w:val="28"/>
        </w:rPr>
        <w:t xml:space="preserve"> _________</w:t>
      </w:r>
      <w:r w:rsidR="001870B1" w:rsidRPr="00CA36BE">
        <w:rPr>
          <w:szCs w:val="28"/>
        </w:rPr>
        <w:t>__</w:t>
      </w:r>
      <w:r w:rsidRPr="00CA36BE">
        <w:rPr>
          <w:szCs w:val="28"/>
        </w:rPr>
        <w:t xml:space="preserve"> № </w:t>
      </w:r>
      <w:r w:rsidR="00DE1BD3" w:rsidRPr="00CA36BE">
        <w:rPr>
          <w:szCs w:val="28"/>
        </w:rPr>
        <w:t>__</w:t>
      </w:r>
      <w:r w:rsidR="00054877">
        <w:rPr>
          <w:szCs w:val="28"/>
        </w:rPr>
        <w:t>_</w:t>
      </w:r>
      <w:r w:rsidR="00DE1BD3" w:rsidRPr="00CA36BE">
        <w:rPr>
          <w:szCs w:val="28"/>
        </w:rPr>
        <w:t>____</w:t>
      </w:r>
    </w:p>
    <w:p w:rsidR="00092A0A" w:rsidRPr="00CA36BE" w:rsidRDefault="00092A0A" w:rsidP="00F76D6D">
      <w:pPr>
        <w:widowControl w:val="0"/>
        <w:tabs>
          <w:tab w:val="left" w:pos="6379"/>
        </w:tabs>
        <w:ind w:left="6521" w:right="264" w:hanging="142"/>
        <w:rPr>
          <w:szCs w:val="28"/>
        </w:rPr>
      </w:pPr>
    </w:p>
    <w:p w:rsidR="00BD5A3E" w:rsidRPr="00CA36BE" w:rsidRDefault="00BD5A3E" w:rsidP="00F76D6D">
      <w:pPr>
        <w:widowControl w:val="0"/>
        <w:tabs>
          <w:tab w:val="left" w:pos="6379"/>
        </w:tabs>
        <w:ind w:left="6521" w:right="264" w:hanging="142"/>
        <w:rPr>
          <w:szCs w:val="28"/>
        </w:rPr>
      </w:pPr>
    </w:p>
    <w:p w:rsidR="00092A0A" w:rsidRPr="006C5E6F" w:rsidRDefault="00092A0A" w:rsidP="00F00440">
      <w:pPr>
        <w:widowControl w:val="0"/>
        <w:suppressAutoHyphens/>
        <w:ind w:firstLine="0"/>
        <w:jc w:val="center"/>
        <w:rPr>
          <w:b/>
          <w:szCs w:val="28"/>
        </w:rPr>
      </w:pPr>
      <w:r w:rsidRPr="006C5E6F">
        <w:rPr>
          <w:b/>
          <w:szCs w:val="28"/>
        </w:rPr>
        <w:t>ПРОЕКТ</w:t>
      </w:r>
    </w:p>
    <w:p w:rsidR="004A34B9" w:rsidRDefault="00FD4B45" w:rsidP="00F653EE">
      <w:pPr>
        <w:widowControl w:val="0"/>
        <w:suppressAutoHyphens/>
        <w:ind w:firstLine="0"/>
        <w:jc w:val="center"/>
        <w:rPr>
          <w:b/>
          <w:szCs w:val="28"/>
        </w:rPr>
      </w:pPr>
      <w:r w:rsidRPr="00FD4B45">
        <w:rPr>
          <w:b/>
          <w:szCs w:val="28"/>
        </w:rPr>
        <w:t xml:space="preserve">планировки территории, </w:t>
      </w:r>
      <w:r w:rsidR="00224E2E" w:rsidRPr="00224E2E">
        <w:rPr>
          <w:b/>
          <w:szCs w:val="28"/>
        </w:rPr>
        <w:t xml:space="preserve">ограниченной полосой отвода </w:t>
      </w:r>
      <w:proofErr w:type="spellStart"/>
      <w:r w:rsidR="00224E2E" w:rsidRPr="00224E2E">
        <w:rPr>
          <w:b/>
          <w:szCs w:val="28"/>
        </w:rPr>
        <w:t>Западно-Сибирской</w:t>
      </w:r>
      <w:proofErr w:type="spellEnd"/>
      <w:r w:rsidR="00224E2E" w:rsidRPr="00224E2E">
        <w:rPr>
          <w:b/>
          <w:szCs w:val="28"/>
        </w:rPr>
        <w:t xml:space="preserve"> железной дороги, рекой Обью, дамбой Октябрьского моста, </w:t>
      </w:r>
    </w:p>
    <w:p w:rsidR="004A34B9" w:rsidRDefault="00224E2E" w:rsidP="00F653EE">
      <w:pPr>
        <w:widowControl w:val="0"/>
        <w:suppressAutoHyphens/>
        <w:ind w:firstLine="0"/>
        <w:jc w:val="center"/>
        <w:rPr>
          <w:b/>
          <w:szCs w:val="28"/>
        </w:rPr>
      </w:pPr>
      <w:r w:rsidRPr="00224E2E">
        <w:rPr>
          <w:b/>
          <w:szCs w:val="28"/>
        </w:rPr>
        <w:t xml:space="preserve">перспективной магистральной улицей </w:t>
      </w:r>
      <w:proofErr w:type="gramStart"/>
      <w:r w:rsidRPr="00224E2E">
        <w:rPr>
          <w:b/>
          <w:szCs w:val="28"/>
        </w:rPr>
        <w:t>общегородского</w:t>
      </w:r>
      <w:proofErr w:type="gramEnd"/>
      <w:r w:rsidRPr="00224E2E">
        <w:rPr>
          <w:b/>
          <w:szCs w:val="28"/>
        </w:rPr>
        <w:t xml:space="preserve"> </w:t>
      </w:r>
    </w:p>
    <w:p w:rsidR="004A34B9" w:rsidRDefault="004A34B9" w:rsidP="00F653EE">
      <w:pPr>
        <w:widowControl w:val="0"/>
        <w:suppressAutoHyphens/>
        <w:ind w:firstLine="0"/>
        <w:jc w:val="center"/>
        <w:rPr>
          <w:b/>
          <w:szCs w:val="28"/>
        </w:rPr>
      </w:pPr>
      <w:r w:rsidRPr="00224E2E">
        <w:rPr>
          <w:b/>
          <w:szCs w:val="28"/>
        </w:rPr>
        <w:t>значения</w:t>
      </w:r>
      <w:r>
        <w:rPr>
          <w:b/>
          <w:szCs w:val="28"/>
        </w:rPr>
        <w:t xml:space="preserve"> </w:t>
      </w:r>
      <w:r w:rsidR="00224E2E" w:rsidRPr="00224E2E">
        <w:rPr>
          <w:b/>
          <w:szCs w:val="28"/>
        </w:rPr>
        <w:t xml:space="preserve">непрерывного движения, </w:t>
      </w:r>
    </w:p>
    <w:p w:rsidR="00E9684B" w:rsidRDefault="00224E2E" w:rsidP="00F653EE">
      <w:pPr>
        <w:widowControl w:val="0"/>
        <w:suppressAutoHyphens/>
        <w:ind w:firstLine="0"/>
        <w:jc w:val="center"/>
        <w:rPr>
          <w:b/>
          <w:szCs w:val="28"/>
        </w:rPr>
      </w:pPr>
      <w:r w:rsidRPr="00224E2E">
        <w:rPr>
          <w:b/>
          <w:szCs w:val="28"/>
        </w:rPr>
        <w:t>в Ленинском районе</w:t>
      </w:r>
    </w:p>
    <w:p w:rsidR="004A34B9" w:rsidRPr="00FD4B45" w:rsidRDefault="004A34B9" w:rsidP="00F653EE">
      <w:pPr>
        <w:widowControl w:val="0"/>
        <w:suppressAutoHyphens/>
        <w:ind w:firstLine="0"/>
        <w:jc w:val="center"/>
        <w:rPr>
          <w:b/>
          <w:szCs w:val="28"/>
        </w:rPr>
      </w:pPr>
    </w:p>
    <w:p w:rsidR="00E9684B" w:rsidRPr="00CA36BE" w:rsidRDefault="00E9684B" w:rsidP="00E9684B">
      <w:pPr>
        <w:autoSpaceDE w:val="0"/>
        <w:autoSpaceDN w:val="0"/>
        <w:adjustRightInd w:val="0"/>
        <w:rPr>
          <w:szCs w:val="28"/>
        </w:rPr>
      </w:pPr>
      <w:r w:rsidRPr="00CA36BE">
        <w:rPr>
          <w:szCs w:val="28"/>
        </w:rPr>
        <w:t>1. </w:t>
      </w:r>
      <w:r w:rsidR="00FD4B45">
        <w:rPr>
          <w:szCs w:val="28"/>
        </w:rPr>
        <w:t>Чертеж планировки территории</w:t>
      </w:r>
      <w:r w:rsidRPr="00CA36BE">
        <w:rPr>
          <w:szCs w:val="28"/>
        </w:rPr>
        <w:t xml:space="preserve"> (приложение 1).</w:t>
      </w:r>
    </w:p>
    <w:p w:rsidR="00E9684B" w:rsidRDefault="00E9684B" w:rsidP="00E9684B">
      <w:pPr>
        <w:autoSpaceDE w:val="0"/>
        <w:autoSpaceDN w:val="0"/>
        <w:adjustRightInd w:val="0"/>
        <w:rPr>
          <w:szCs w:val="28"/>
        </w:rPr>
      </w:pPr>
      <w:r w:rsidRPr="00CA36BE">
        <w:t>2. </w:t>
      </w:r>
      <w:r w:rsidR="00FD4B45">
        <w:rPr>
          <w:szCs w:val="28"/>
        </w:rPr>
        <w:t>Положение о характеристиках планируемого развития территории</w:t>
      </w:r>
      <w:r w:rsidRPr="00CA36BE">
        <w:rPr>
          <w:szCs w:val="28"/>
        </w:rPr>
        <w:t xml:space="preserve"> (пр</w:t>
      </w:r>
      <w:r w:rsidRPr="00CA36BE">
        <w:rPr>
          <w:szCs w:val="28"/>
        </w:rPr>
        <w:t>и</w:t>
      </w:r>
      <w:r w:rsidRPr="00CA36BE">
        <w:rPr>
          <w:szCs w:val="28"/>
        </w:rPr>
        <w:t>ложение 2).</w:t>
      </w:r>
    </w:p>
    <w:p w:rsidR="00FD4B45" w:rsidRPr="00CA36BE" w:rsidRDefault="00FD4B45" w:rsidP="00E9684B">
      <w:pPr>
        <w:autoSpaceDE w:val="0"/>
        <w:autoSpaceDN w:val="0"/>
        <w:adjustRightInd w:val="0"/>
        <w:rPr>
          <w:sz w:val="27"/>
          <w:szCs w:val="27"/>
        </w:rPr>
      </w:pPr>
      <w:r>
        <w:rPr>
          <w:szCs w:val="28"/>
        </w:rPr>
        <w:t>3. Положения об очередности планируемого развития территории (прил</w:t>
      </w:r>
      <w:r>
        <w:rPr>
          <w:szCs w:val="28"/>
        </w:rPr>
        <w:t>о</w:t>
      </w:r>
      <w:r>
        <w:rPr>
          <w:szCs w:val="28"/>
        </w:rPr>
        <w:t>жение 3).</w:t>
      </w:r>
    </w:p>
    <w:p w:rsidR="00E9684B" w:rsidRPr="00CA36BE" w:rsidRDefault="00E9684B" w:rsidP="00E9684B">
      <w:pPr>
        <w:tabs>
          <w:tab w:val="left" w:pos="0"/>
          <w:tab w:val="left" w:pos="1701"/>
        </w:tabs>
        <w:spacing w:before="480"/>
        <w:ind w:firstLine="0"/>
        <w:jc w:val="center"/>
        <w:rPr>
          <w:szCs w:val="28"/>
        </w:rPr>
      </w:pPr>
      <w:r w:rsidRPr="00CA36BE">
        <w:rPr>
          <w:szCs w:val="28"/>
        </w:rPr>
        <w:t>____________</w:t>
      </w:r>
    </w:p>
    <w:p w:rsidR="004B6343" w:rsidRPr="00CA36BE" w:rsidRDefault="004B6343" w:rsidP="004B6343">
      <w:pPr>
        <w:widowControl w:val="0"/>
        <w:tabs>
          <w:tab w:val="left" w:pos="4536"/>
          <w:tab w:val="left" w:pos="4678"/>
        </w:tabs>
        <w:suppressAutoHyphens/>
        <w:ind w:right="5387" w:firstLine="0"/>
        <w:rPr>
          <w:sz w:val="24"/>
          <w:szCs w:val="24"/>
        </w:rPr>
      </w:pPr>
    </w:p>
    <w:p w:rsidR="002A3B33" w:rsidRPr="00CA36BE" w:rsidRDefault="002A3B33" w:rsidP="004B6343">
      <w:pPr>
        <w:widowControl w:val="0"/>
        <w:tabs>
          <w:tab w:val="left" w:pos="4536"/>
          <w:tab w:val="left" w:pos="4678"/>
        </w:tabs>
        <w:suppressAutoHyphens/>
        <w:ind w:right="5387" w:firstLine="0"/>
        <w:rPr>
          <w:sz w:val="24"/>
          <w:szCs w:val="24"/>
        </w:rPr>
      </w:pPr>
    </w:p>
    <w:p w:rsidR="00E237A4" w:rsidRDefault="00E237A4" w:rsidP="004B6343">
      <w:pPr>
        <w:widowControl w:val="0"/>
        <w:tabs>
          <w:tab w:val="left" w:pos="4536"/>
          <w:tab w:val="left" w:pos="4678"/>
        </w:tabs>
        <w:suppressAutoHyphens/>
        <w:ind w:right="5387" w:firstLine="0"/>
        <w:rPr>
          <w:sz w:val="24"/>
          <w:szCs w:val="24"/>
        </w:rPr>
        <w:sectPr w:rsidR="00E237A4" w:rsidSect="00813259">
          <w:headerReference w:type="default" r:id="rId12"/>
          <w:pgSz w:w="11906" w:h="16838" w:code="9"/>
          <w:pgMar w:top="1134" w:right="567" w:bottom="851" w:left="1418" w:header="709" w:footer="74" w:gutter="0"/>
          <w:pgNumType w:start="1"/>
          <w:cols w:space="708"/>
          <w:titlePg/>
          <w:docGrid w:linePitch="381"/>
        </w:sectPr>
      </w:pPr>
    </w:p>
    <w:p w:rsidR="00B13B8F" w:rsidRDefault="00C919DC" w:rsidP="00B13B8F">
      <w:pPr>
        <w:ind w:left="-284" w:firstLine="0"/>
        <w:jc w:val="center"/>
        <w:rPr>
          <w:szCs w:val="28"/>
        </w:rPr>
        <w:sectPr w:rsidR="00B13B8F" w:rsidSect="00B13B8F">
          <w:pgSz w:w="16838" w:h="11906" w:orient="landscape" w:code="9"/>
          <w:pgMar w:top="426" w:right="678" w:bottom="284" w:left="851" w:header="709" w:footer="74" w:gutter="0"/>
          <w:pgNumType w:start="1"/>
          <w:cols w:space="708"/>
          <w:titlePg/>
          <w:docGrid w:linePitch="381"/>
        </w:sectPr>
      </w:pPr>
      <w:r>
        <w:rPr>
          <w:noProof/>
          <w:szCs w:val="28"/>
        </w:rPr>
        <w:lastRenderedPageBreak/>
        <w:drawing>
          <wp:inline distT="0" distB="0" distL="0" distR="0">
            <wp:extent cx="9721215" cy="6868516"/>
            <wp:effectExtent l="0" t="0" r="0" b="0"/>
            <wp:docPr id="2" name="Рисунок 2" descr="C:\Users\OPerlina\AppData\Local\Microsoft\Windows\Temporary Internet Files\Content.Outlook\1KF0WS97\Приложение 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lina\AppData\Local\Microsoft\Windows\Temporary Internet Files\Content.Outlook\1KF0WS97\Приложение 1_.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1215" cy="6868516"/>
                    </a:xfrm>
                    <a:prstGeom prst="rect">
                      <a:avLst/>
                    </a:prstGeom>
                    <a:noFill/>
                    <a:ln>
                      <a:noFill/>
                    </a:ln>
                  </pic:spPr>
                </pic:pic>
              </a:graphicData>
            </a:graphic>
          </wp:inline>
        </w:drawing>
      </w:r>
      <w:bookmarkStart w:id="0" w:name="_GoBack"/>
      <w:bookmarkEnd w:id="0"/>
    </w:p>
    <w:p w:rsidR="00053D97" w:rsidRPr="004A34B9" w:rsidRDefault="00053D97" w:rsidP="004A34B9">
      <w:pPr>
        <w:ind w:left="5812" w:firstLine="0"/>
        <w:rPr>
          <w:sz w:val="24"/>
        </w:rPr>
      </w:pPr>
      <w:r w:rsidRPr="004A34B9">
        <w:rPr>
          <w:sz w:val="24"/>
        </w:rPr>
        <w:lastRenderedPageBreak/>
        <w:t xml:space="preserve">Приложение 2 </w:t>
      </w:r>
    </w:p>
    <w:p w:rsidR="00053D97" w:rsidRPr="004A34B9" w:rsidRDefault="00053D97" w:rsidP="004A34B9">
      <w:pPr>
        <w:ind w:left="5812" w:firstLine="0"/>
        <w:rPr>
          <w:b/>
          <w:sz w:val="24"/>
        </w:rPr>
      </w:pPr>
      <w:r w:rsidRPr="004A34B9">
        <w:rPr>
          <w:sz w:val="24"/>
        </w:rPr>
        <w:t xml:space="preserve">к проекту планировки </w:t>
      </w:r>
      <w:r w:rsidR="004A34B9" w:rsidRPr="004A34B9">
        <w:rPr>
          <w:sz w:val="24"/>
          <w:szCs w:val="28"/>
        </w:rPr>
        <w:t xml:space="preserve">территории, </w:t>
      </w:r>
      <w:r w:rsidR="004A34B9" w:rsidRPr="004A34B9">
        <w:rPr>
          <w:sz w:val="24"/>
        </w:rPr>
        <w:t>о</w:t>
      </w:r>
      <w:r w:rsidR="004A34B9" w:rsidRPr="004A34B9">
        <w:rPr>
          <w:sz w:val="24"/>
        </w:rPr>
        <w:t>г</w:t>
      </w:r>
      <w:r w:rsidR="004A34B9" w:rsidRPr="004A34B9">
        <w:rPr>
          <w:sz w:val="24"/>
        </w:rPr>
        <w:t xml:space="preserve">раниченной полосой отвода </w:t>
      </w:r>
      <w:proofErr w:type="spellStart"/>
      <w:r w:rsidR="004A34B9" w:rsidRPr="004A34B9">
        <w:rPr>
          <w:sz w:val="24"/>
        </w:rPr>
        <w:t>Западно-Сибирской</w:t>
      </w:r>
      <w:proofErr w:type="spellEnd"/>
      <w:r w:rsidR="004A34B9" w:rsidRPr="004A34B9">
        <w:rPr>
          <w:sz w:val="24"/>
        </w:rPr>
        <w:t xml:space="preserve"> железной дороги</w:t>
      </w:r>
      <w:r w:rsidR="004A34B9" w:rsidRPr="004A34B9">
        <w:rPr>
          <w:sz w:val="24"/>
          <w:szCs w:val="28"/>
        </w:rPr>
        <w:t>, рекой Обью, дамбой Октябрьского моста, перспективной магистральной улицей общегородского значения непрерывн</w:t>
      </w:r>
      <w:r w:rsidR="004A34B9" w:rsidRPr="004A34B9">
        <w:rPr>
          <w:sz w:val="24"/>
          <w:szCs w:val="28"/>
        </w:rPr>
        <w:t>о</w:t>
      </w:r>
      <w:r w:rsidR="004A34B9" w:rsidRPr="004A34B9">
        <w:rPr>
          <w:sz w:val="24"/>
          <w:szCs w:val="28"/>
        </w:rPr>
        <w:t xml:space="preserve">го движения, </w:t>
      </w:r>
      <w:proofErr w:type="gramStart"/>
      <w:r w:rsidR="004A34B9" w:rsidRPr="004A34B9">
        <w:rPr>
          <w:sz w:val="24"/>
          <w:szCs w:val="28"/>
        </w:rPr>
        <w:t>в</w:t>
      </w:r>
      <w:proofErr w:type="gramEnd"/>
      <w:r w:rsidR="004A34B9" w:rsidRPr="004A34B9">
        <w:rPr>
          <w:sz w:val="24"/>
          <w:szCs w:val="28"/>
        </w:rPr>
        <w:t xml:space="preserve"> </w:t>
      </w:r>
      <w:proofErr w:type="gramStart"/>
      <w:r w:rsidR="004A34B9" w:rsidRPr="004A34B9">
        <w:rPr>
          <w:sz w:val="24"/>
          <w:szCs w:val="28"/>
        </w:rPr>
        <w:t>Ленинском</w:t>
      </w:r>
      <w:proofErr w:type="gramEnd"/>
      <w:r w:rsidR="004A34B9" w:rsidRPr="004A34B9">
        <w:rPr>
          <w:sz w:val="24"/>
          <w:szCs w:val="28"/>
        </w:rPr>
        <w:t xml:space="preserve"> районе</w:t>
      </w:r>
    </w:p>
    <w:p w:rsidR="00053D97" w:rsidRDefault="00053D97" w:rsidP="00053D97">
      <w:pPr>
        <w:ind w:firstLine="0"/>
        <w:jc w:val="center"/>
        <w:rPr>
          <w:b/>
        </w:rPr>
      </w:pPr>
    </w:p>
    <w:p w:rsidR="004A34B9" w:rsidRDefault="004A34B9" w:rsidP="00053D97">
      <w:pPr>
        <w:ind w:firstLine="0"/>
        <w:jc w:val="center"/>
        <w:rPr>
          <w:b/>
        </w:rPr>
      </w:pPr>
    </w:p>
    <w:p w:rsidR="00824B91" w:rsidRDefault="00824B91" w:rsidP="00824B91">
      <w:pPr>
        <w:widowControl w:val="0"/>
        <w:tabs>
          <w:tab w:val="left" w:pos="4678"/>
          <w:tab w:val="left" w:pos="9781"/>
        </w:tabs>
        <w:suppressAutoHyphens/>
        <w:ind w:right="-2" w:firstLine="0"/>
        <w:jc w:val="center"/>
        <w:rPr>
          <w:b/>
          <w:szCs w:val="28"/>
        </w:rPr>
      </w:pPr>
      <w:r w:rsidRPr="00DE4556">
        <w:rPr>
          <w:b/>
          <w:szCs w:val="28"/>
        </w:rPr>
        <w:t>ПОЛОЖЕНИЕ</w:t>
      </w:r>
    </w:p>
    <w:p w:rsidR="00824B91" w:rsidRDefault="00824B91" w:rsidP="00824B91">
      <w:pPr>
        <w:widowControl w:val="0"/>
        <w:tabs>
          <w:tab w:val="left" w:pos="4678"/>
          <w:tab w:val="left" w:pos="9781"/>
        </w:tabs>
        <w:suppressAutoHyphens/>
        <w:ind w:right="-2" w:firstLine="0"/>
        <w:jc w:val="center"/>
        <w:rPr>
          <w:b/>
          <w:szCs w:val="28"/>
        </w:rPr>
      </w:pPr>
      <w:r w:rsidRPr="00DE4556">
        <w:rPr>
          <w:b/>
          <w:szCs w:val="28"/>
        </w:rPr>
        <w:t>о характеристиках планируемого развития территории</w:t>
      </w:r>
    </w:p>
    <w:p w:rsidR="00053D97" w:rsidRDefault="00053D97" w:rsidP="00053D97">
      <w:pPr>
        <w:jc w:val="center"/>
        <w:rPr>
          <w:b/>
          <w:szCs w:val="28"/>
        </w:rPr>
      </w:pPr>
    </w:p>
    <w:p w:rsidR="004A34B9" w:rsidRDefault="004A34B9" w:rsidP="004A34B9">
      <w:pPr>
        <w:ind w:firstLine="0"/>
        <w:jc w:val="center"/>
        <w:rPr>
          <w:b/>
          <w:szCs w:val="28"/>
        </w:rPr>
      </w:pPr>
      <w:r>
        <w:rPr>
          <w:b/>
          <w:szCs w:val="28"/>
        </w:rPr>
        <w:t>1. Общие положения</w:t>
      </w:r>
    </w:p>
    <w:p w:rsidR="004A34B9" w:rsidRPr="006A5AD5" w:rsidRDefault="004A34B9" w:rsidP="00053D97">
      <w:pPr>
        <w:jc w:val="center"/>
        <w:rPr>
          <w:b/>
          <w:szCs w:val="28"/>
        </w:rPr>
      </w:pPr>
    </w:p>
    <w:p w:rsidR="00053D97" w:rsidRPr="00077943" w:rsidRDefault="00053D97" w:rsidP="00053D97">
      <w:pPr>
        <w:rPr>
          <w:szCs w:val="28"/>
        </w:rPr>
      </w:pPr>
      <w:proofErr w:type="gramStart"/>
      <w:r w:rsidRPr="00077943">
        <w:rPr>
          <w:szCs w:val="28"/>
        </w:rPr>
        <w:t xml:space="preserve">Проект планировки территории, </w:t>
      </w:r>
      <w:r w:rsidR="008A004B" w:rsidRPr="008A004B">
        <w:rPr>
          <w:szCs w:val="28"/>
        </w:rPr>
        <w:t xml:space="preserve">ограниченной полосой отвода </w:t>
      </w:r>
      <w:proofErr w:type="spellStart"/>
      <w:r w:rsidR="008A004B" w:rsidRPr="008A004B">
        <w:rPr>
          <w:szCs w:val="28"/>
        </w:rPr>
        <w:t>Западно-Сибирской</w:t>
      </w:r>
      <w:proofErr w:type="spellEnd"/>
      <w:r w:rsidR="008A004B" w:rsidRPr="008A004B">
        <w:rPr>
          <w:szCs w:val="28"/>
        </w:rPr>
        <w:t xml:space="preserve"> железной дороги, рекой Обью, дамбой Октябрьского моста, перспе</w:t>
      </w:r>
      <w:r w:rsidR="008A004B" w:rsidRPr="008A004B">
        <w:rPr>
          <w:szCs w:val="28"/>
        </w:rPr>
        <w:t>к</w:t>
      </w:r>
      <w:r w:rsidR="008A004B" w:rsidRPr="008A004B">
        <w:rPr>
          <w:szCs w:val="28"/>
        </w:rPr>
        <w:t>тивной магистральной улицей общегородского значения непрерывного движения, в Ленинском районе</w:t>
      </w:r>
      <w:r w:rsidRPr="00077943">
        <w:rPr>
          <w:szCs w:val="28"/>
        </w:rPr>
        <w:t xml:space="preserve"> (далее – проект планировки) разработан в отношении терр</w:t>
      </w:r>
      <w:r w:rsidRPr="00077943">
        <w:rPr>
          <w:szCs w:val="28"/>
        </w:rPr>
        <w:t>и</w:t>
      </w:r>
      <w:r w:rsidRPr="00077943">
        <w:rPr>
          <w:szCs w:val="28"/>
        </w:rPr>
        <w:t xml:space="preserve">тории, ограниченной </w:t>
      </w:r>
      <w:r w:rsidR="008A004B" w:rsidRPr="008A004B">
        <w:rPr>
          <w:szCs w:val="28"/>
        </w:rPr>
        <w:t xml:space="preserve">полосой отвода </w:t>
      </w:r>
      <w:proofErr w:type="spellStart"/>
      <w:r w:rsidR="008A004B" w:rsidRPr="008A004B">
        <w:rPr>
          <w:szCs w:val="28"/>
        </w:rPr>
        <w:t>Западно-Сибирской</w:t>
      </w:r>
      <w:proofErr w:type="spellEnd"/>
      <w:r w:rsidR="008A004B" w:rsidRPr="008A004B">
        <w:rPr>
          <w:szCs w:val="28"/>
        </w:rPr>
        <w:t xml:space="preserve"> железной дороги</w:t>
      </w:r>
      <w:r w:rsidRPr="00077943">
        <w:rPr>
          <w:szCs w:val="28"/>
        </w:rPr>
        <w:t xml:space="preserve">, рекой Обью, дамбой Октябрьского моста, </w:t>
      </w:r>
      <w:r w:rsidR="008A004B" w:rsidRPr="008A004B">
        <w:rPr>
          <w:szCs w:val="28"/>
        </w:rPr>
        <w:t>перспективной магистральной улицей общ</w:t>
      </w:r>
      <w:r w:rsidR="008A004B" w:rsidRPr="008A004B">
        <w:rPr>
          <w:szCs w:val="28"/>
        </w:rPr>
        <w:t>е</w:t>
      </w:r>
      <w:r w:rsidR="008A004B" w:rsidRPr="008A004B">
        <w:rPr>
          <w:szCs w:val="28"/>
        </w:rPr>
        <w:t>городского значения непрерывного движения</w:t>
      </w:r>
      <w:r w:rsidR="008A004B">
        <w:rPr>
          <w:szCs w:val="28"/>
        </w:rPr>
        <w:t>,</w:t>
      </w:r>
      <w:r w:rsidRPr="00077943">
        <w:rPr>
          <w:szCs w:val="28"/>
        </w:rPr>
        <w:t xml:space="preserve"> в Ленинском районе (далее – пл</w:t>
      </w:r>
      <w:r w:rsidRPr="00077943">
        <w:rPr>
          <w:szCs w:val="28"/>
        </w:rPr>
        <w:t>а</w:t>
      </w:r>
      <w:r w:rsidRPr="00077943">
        <w:rPr>
          <w:szCs w:val="28"/>
        </w:rPr>
        <w:t>нируемая территория).</w:t>
      </w:r>
      <w:proofErr w:type="gramEnd"/>
    </w:p>
    <w:p w:rsidR="00053D97" w:rsidRPr="00077943" w:rsidRDefault="00053D97" w:rsidP="00053D97">
      <w:pPr>
        <w:rPr>
          <w:szCs w:val="28"/>
        </w:rPr>
      </w:pPr>
      <w:r w:rsidRPr="00077943">
        <w:rPr>
          <w:szCs w:val="28"/>
        </w:rPr>
        <w:t>Площадь планируемой территории – </w:t>
      </w:r>
      <w:r>
        <w:rPr>
          <w:szCs w:val="28"/>
        </w:rPr>
        <w:t>86,54</w:t>
      </w:r>
      <w:r w:rsidRPr="00077943">
        <w:rPr>
          <w:szCs w:val="28"/>
        </w:rPr>
        <w:t> га.</w:t>
      </w:r>
    </w:p>
    <w:p w:rsidR="00053D97" w:rsidRDefault="00053D97" w:rsidP="00053D97">
      <w:pPr>
        <w:rPr>
          <w:szCs w:val="28"/>
        </w:rPr>
      </w:pPr>
      <w:r w:rsidRPr="005E0474">
        <w:rPr>
          <w:szCs w:val="28"/>
        </w:rPr>
        <w:t>Проект планировки территории выполнен в соответствии с положениями Генерального плана города Новосибирска, разработанного на период до 2030 г</w:t>
      </w:r>
      <w:r w:rsidRPr="005E0474">
        <w:rPr>
          <w:szCs w:val="28"/>
        </w:rPr>
        <w:t>о</w:t>
      </w:r>
      <w:r w:rsidRPr="005E0474">
        <w:rPr>
          <w:szCs w:val="28"/>
        </w:rPr>
        <w:t xml:space="preserve">да, Местными нормативами градостроительного проектирования на территории города Новосибирска, Правилами землепользования и </w:t>
      </w:r>
      <w:proofErr w:type="gramStart"/>
      <w:r w:rsidRPr="005E0474">
        <w:rPr>
          <w:szCs w:val="28"/>
        </w:rPr>
        <w:t>застройки города</w:t>
      </w:r>
      <w:proofErr w:type="gramEnd"/>
      <w:r w:rsidRPr="005E0474">
        <w:rPr>
          <w:szCs w:val="28"/>
        </w:rPr>
        <w:t xml:space="preserve"> Новос</w:t>
      </w:r>
      <w:r w:rsidRPr="005E0474">
        <w:rPr>
          <w:szCs w:val="28"/>
        </w:rPr>
        <w:t>и</w:t>
      </w:r>
      <w:r w:rsidRPr="005E0474">
        <w:rPr>
          <w:szCs w:val="28"/>
        </w:rPr>
        <w:t>бирска.</w:t>
      </w:r>
    </w:p>
    <w:p w:rsidR="00053D97" w:rsidRPr="005E0474" w:rsidRDefault="00053D97" w:rsidP="00053D97">
      <w:pPr>
        <w:rPr>
          <w:szCs w:val="28"/>
        </w:rPr>
      </w:pPr>
    </w:p>
    <w:p w:rsidR="00053D97" w:rsidRPr="009D4118" w:rsidRDefault="004A34B9" w:rsidP="004A34B9">
      <w:pPr>
        <w:pStyle w:val="1"/>
        <w:spacing w:before="0" w:after="0"/>
        <w:ind w:firstLine="0"/>
      </w:pPr>
      <w:r>
        <w:t>2. </w:t>
      </w:r>
      <w:r w:rsidR="00053D97" w:rsidRPr="009D4118">
        <w:t>Размещение объектов федерального значения</w:t>
      </w:r>
    </w:p>
    <w:p w:rsidR="00053D97" w:rsidRPr="0099099C" w:rsidRDefault="00053D97" w:rsidP="00053D97">
      <w:pPr>
        <w:ind w:left="709" w:firstLine="0"/>
        <w:rPr>
          <w:b/>
          <w:szCs w:val="28"/>
        </w:rPr>
      </w:pPr>
    </w:p>
    <w:p w:rsidR="00053D97" w:rsidRDefault="00053D97" w:rsidP="00053D97">
      <w:pPr>
        <w:rPr>
          <w:szCs w:val="28"/>
        </w:rPr>
      </w:pPr>
      <w:r w:rsidRPr="005D0D67">
        <w:rPr>
          <w:szCs w:val="28"/>
        </w:rPr>
        <w:t>Существующие на планируемой территории объекты федерального знач</w:t>
      </w:r>
      <w:r w:rsidRPr="005D0D67">
        <w:rPr>
          <w:szCs w:val="28"/>
        </w:rPr>
        <w:t>е</w:t>
      </w:r>
      <w:r w:rsidRPr="005D0D67">
        <w:rPr>
          <w:szCs w:val="28"/>
        </w:rPr>
        <w:t xml:space="preserve">ния </w:t>
      </w:r>
      <w:r>
        <w:rPr>
          <w:szCs w:val="28"/>
        </w:rPr>
        <w:t>(</w:t>
      </w:r>
      <w:proofErr w:type="spellStart"/>
      <w:r>
        <w:rPr>
          <w:szCs w:val="28"/>
        </w:rPr>
        <w:t>Западно-Сибирская</w:t>
      </w:r>
      <w:proofErr w:type="spellEnd"/>
      <w:r>
        <w:rPr>
          <w:szCs w:val="28"/>
        </w:rPr>
        <w:t xml:space="preserve"> железная дорога) </w:t>
      </w:r>
      <w:r w:rsidRPr="005D0D67">
        <w:rPr>
          <w:szCs w:val="28"/>
        </w:rPr>
        <w:t>на расчетный срок сохраняются. Ра</w:t>
      </w:r>
      <w:r w:rsidRPr="005D0D67">
        <w:rPr>
          <w:szCs w:val="28"/>
        </w:rPr>
        <w:t>з</w:t>
      </w:r>
      <w:r w:rsidRPr="005D0D67">
        <w:rPr>
          <w:szCs w:val="28"/>
        </w:rPr>
        <w:t>мещение новых объектов не предусмотрено.</w:t>
      </w:r>
    </w:p>
    <w:p w:rsidR="00053D97" w:rsidRDefault="00053D97" w:rsidP="00053D97">
      <w:pPr>
        <w:rPr>
          <w:szCs w:val="28"/>
        </w:rPr>
      </w:pPr>
    </w:p>
    <w:p w:rsidR="00053D97" w:rsidRPr="009D4118" w:rsidRDefault="004A34B9" w:rsidP="004A34B9">
      <w:pPr>
        <w:pStyle w:val="1"/>
        <w:spacing w:before="0" w:after="0"/>
        <w:ind w:firstLine="0"/>
      </w:pPr>
      <w:r>
        <w:t>3. </w:t>
      </w:r>
      <w:r w:rsidR="00053D97" w:rsidRPr="009D4118">
        <w:t>Размещение объектов регионального значения</w:t>
      </w:r>
    </w:p>
    <w:p w:rsidR="00053D97" w:rsidRPr="005D0D67" w:rsidRDefault="00053D97" w:rsidP="00053D97">
      <w:pPr>
        <w:rPr>
          <w:szCs w:val="28"/>
        </w:rPr>
      </w:pPr>
    </w:p>
    <w:p w:rsidR="00053D97" w:rsidRDefault="00053D97" w:rsidP="00053D97">
      <w:pPr>
        <w:rPr>
          <w:szCs w:val="28"/>
        </w:rPr>
      </w:pPr>
      <w:r w:rsidRPr="005D0D67">
        <w:rPr>
          <w:szCs w:val="28"/>
        </w:rPr>
        <w:t xml:space="preserve">Существующие объекты регионального значения </w:t>
      </w:r>
      <w:r>
        <w:rPr>
          <w:szCs w:val="28"/>
        </w:rPr>
        <w:t xml:space="preserve">отсутствуют. </w:t>
      </w:r>
      <w:r w:rsidRPr="005D0D67">
        <w:rPr>
          <w:szCs w:val="28"/>
        </w:rPr>
        <w:t xml:space="preserve"> На расче</w:t>
      </w:r>
      <w:r w:rsidRPr="005D0D67">
        <w:rPr>
          <w:szCs w:val="28"/>
        </w:rPr>
        <w:t>т</w:t>
      </w:r>
      <w:r w:rsidRPr="005D0D67">
        <w:rPr>
          <w:szCs w:val="28"/>
        </w:rPr>
        <w:t>ный срок предусматривается размещение</w:t>
      </w:r>
      <w:r>
        <w:rPr>
          <w:szCs w:val="28"/>
        </w:rPr>
        <w:t xml:space="preserve"> объекта регионального значения</w:t>
      </w:r>
      <w:r w:rsidRPr="005D0D67">
        <w:rPr>
          <w:szCs w:val="28"/>
        </w:rPr>
        <w:t xml:space="preserve"> </w:t>
      </w:r>
      <w:r w:rsidRPr="00A14880">
        <w:rPr>
          <w:szCs w:val="28"/>
        </w:rPr>
        <w:t>–</w:t>
      </w:r>
      <w:r w:rsidR="00A14880" w:rsidRPr="00A14880">
        <w:rPr>
          <w:szCs w:val="28"/>
        </w:rPr>
        <w:t xml:space="preserve"> мо</w:t>
      </w:r>
      <w:r w:rsidR="00A14880" w:rsidRPr="00A14880">
        <w:rPr>
          <w:szCs w:val="28"/>
        </w:rPr>
        <w:t>с</w:t>
      </w:r>
      <w:r w:rsidR="00A14880" w:rsidRPr="00A14880">
        <w:rPr>
          <w:szCs w:val="28"/>
        </w:rPr>
        <w:t>тового перехода через реку Обь.</w:t>
      </w:r>
    </w:p>
    <w:p w:rsidR="00053D97" w:rsidRDefault="00053D97" w:rsidP="00053D97">
      <w:pPr>
        <w:rPr>
          <w:szCs w:val="28"/>
        </w:rPr>
      </w:pPr>
    </w:p>
    <w:p w:rsidR="00053D97" w:rsidRPr="009D4118" w:rsidRDefault="004A34B9" w:rsidP="004A34B9">
      <w:pPr>
        <w:pStyle w:val="1"/>
        <w:spacing w:before="0" w:after="0"/>
        <w:ind w:firstLine="0"/>
      </w:pPr>
      <w:r>
        <w:t>4. </w:t>
      </w:r>
      <w:r w:rsidR="00053D97" w:rsidRPr="009D4118">
        <w:t>Размещение объектов местного значения</w:t>
      </w:r>
    </w:p>
    <w:p w:rsidR="00053D97" w:rsidRDefault="00053D97" w:rsidP="00053D97">
      <w:pPr>
        <w:jc w:val="center"/>
        <w:rPr>
          <w:b/>
          <w:szCs w:val="28"/>
        </w:rPr>
      </w:pPr>
    </w:p>
    <w:p w:rsidR="00053D97" w:rsidRPr="00D81858" w:rsidRDefault="00053D97" w:rsidP="00053D97">
      <w:pPr>
        <w:rPr>
          <w:szCs w:val="28"/>
        </w:rPr>
      </w:pPr>
      <w:r w:rsidRPr="00D81858">
        <w:rPr>
          <w:szCs w:val="28"/>
        </w:rPr>
        <w:t xml:space="preserve">Существующие объекты местного значения </w:t>
      </w:r>
      <w:r>
        <w:rPr>
          <w:szCs w:val="28"/>
        </w:rPr>
        <w:t>отсутствуют</w:t>
      </w:r>
      <w:r w:rsidRPr="00D81858">
        <w:rPr>
          <w:szCs w:val="28"/>
        </w:rPr>
        <w:t>. Размещение н</w:t>
      </w:r>
      <w:r w:rsidRPr="00D81858">
        <w:rPr>
          <w:szCs w:val="28"/>
        </w:rPr>
        <w:t>о</w:t>
      </w:r>
      <w:r w:rsidRPr="00D81858">
        <w:rPr>
          <w:szCs w:val="28"/>
        </w:rPr>
        <w:t xml:space="preserve">вых объектов </w:t>
      </w:r>
      <w:r>
        <w:rPr>
          <w:szCs w:val="28"/>
        </w:rPr>
        <w:t xml:space="preserve">местного значения </w:t>
      </w:r>
      <w:r w:rsidRPr="00D81858">
        <w:rPr>
          <w:szCs w:val="28"/>
        </w:rPr>
        <w:t>не предусмотрено.</w:t>
      </w:r>
    </w:p>
    <w:p w:rsidR="00160F17" w:rsidRDefault="00160F17" w:rsidP="00BD092C">
      <w:pPr>
        <w:ind w:firstLine="0"/>
        <w:rPr>
          <w:b/>
          <w:szCs w:val="28"/>
        </w:rPr>
      </w:pPr>
    </w:p>
    <w:p w:rsidR="00FE6350" w:rsidRDefault="00FE6350" w:rsidP="00FE6350">
      <w:pPr>
        <w:pStyle w:val="1"/>
        <w:spacing w:before="0" w:after="0"/>
        <w:ind w:firstLine="0"/>
        <w:rPr>
          <w:noProof/>
        </w:rPr>
      </w:pPr>
      <w:r>
        <w:lastRenderedPageBreak/>
        <w:t>5. </w:t>
      </w:r>
      <w:proofErr w:type="gramStart"/>
      <w:r w:rsidR="00053D97" w:rsidRPr="009D4118">
        <w:t xml:space="preserve">Характеристики планируемого развития территории, в том </w:t>
      </w:r>
      <w:r w:rsidR="00053D97" w:rsidRPr="009D4118">
        <w:rPr>
          <w:noProof/>
        </w:rPr>
        <w:t xml:space="preserve">числе плотность и параметры застройки территории (в пределах, </w:t>
      </w:r>
      <w:proofErr w:type="gramEnd"/>
    </w:p>
    <w:p w:rsidR="00053D97" w:rsidRDefault="00053D97" w:rsidP="00FE6350">
      <w:pPr>
        <w:pStyle w:val="1"/>
        <w:spacing w:before="0" w:after="0"/>
        <w:ind w:firstLine="0"/>
        <w:rPr>
          <w:noProof/>
        </w:rPr>
      </w:pPr>
      <w:r w:rsidRPr="009D4118">
        <w:rPr>
          <w:noProof/>
        </w:rPr>
        <w:t>установленных градостроительным регламентом)</w:t>
      </w:r>
    </w:p>
    <w:p w:rsidR="00115559" w:rsidRPr="00115559" w:rsidRDefault="00115559" w:rsidP="00115559"/>
    <w:p w:rsidR="00053D97" w:rsidRPr="00776F44" w:rsidRDefault="00053D97" w:rsidP="00053D97">
      <w:pPr>
        <w:rPr>
          <w:szCs w:val="28"/>
        </w:rPr>
      </w:pPr>
      <w:r w:rsidRPr="00776F44">
        <w:rPr>
          <w:szCs w:val="28"/>
        </w:rPr>
        <w:t>Планируемая территория ограничена:</w:t>
      </w:r>
    </w:p>
    <w:p w:rsidR="00053D97" w:rsidRPr="00776F44" w:rsidRDefault="00053D97" w:rsidP="00053D97">
      <w:pPr>
        <w:rPr>
          <w:szCs w:val="28"/>
        </w:rPr>
      </w:pPr>
      <w:r w:rsidRPr="00776F44">
        <w:rPr>
          <w:szCs w:val="28"/>
        </w:rPr>
        <w:t>с юго-востока – дамбой существующего Октябрьского моста;</w:t>
      </w:r>
    </w:p>
    <w:p w:rsidR="00053D97" w:rsidRPr="00776F44" w:rsidRDefault="00053D97" w:rsidP="00053D97">
      <w:pPr>
        <w:rPr>
          <w:szCs w:val="28"/>
        </w:rPr>
      </w:pPr>
      <w:r w:rsidRPr="00776F44">
        <w:rPr>
          <w:szCs w:val="28"/>
        </w:rPr>
        <w:t xml:space="preserve">с юго-запада – </w:t>
      </w:r>
      <w:r w:rsidR="008A004B" w:rsidRPr="008A004B">
        <w:rPr>
          <w:szCs w:val="28"/>
        </w:rPr>
        <w:t>перспективной магистральной улицей общегородского зн</w:t>
      </w:r>
      <w:r w:rsidR="008A004B" w:rsidRPr="008A004B">
        <w:rPr>
          <w:szCs w:val="28"/>
        </w:rPr>
        <w:t>а</w:t>
      </w:r>
      <w:r w:rsidR="008A004B" w:rsidRPr="008A004B">
        <w:rPr>
          <w:szCs w:val="28"/>
        </w:rPr>
        <w:t>чения непрерывного движения</w:t>
      </w:r>
      <w:r w:rsidRPr="00776F44">
        <w:rPr>
          <w:szCs w:val="28"/>
        </w:rPr>
        <w:t>;</w:t>
      </w:r>
    </w:p>
    <w:p w:rsidR="00053D97" w:rsidRPr="00EA6FB3" w:rsidRDefault="00053D97" w:rsidP="00053D97">
      <w:pPr>
        <w:rPr>
          <w:szCs w:val="28"/>
        </w:rPr>
      </w:pPr>
      <w:r w:rsidRPr="00776F44">
        <w:rPr>
          <w:szCs w:val="28"/>
        </w:rPr>
        <w:t>с северо-</w:t>
      </w:r>
      <w:r w:rsidRPr="00EA6FB3">
        <w:rPr>
          <w:szCs w:val="28"/>
        </w:rPr>
        <w:t xml:space="preserve">запада – </w:t>
      </w:r>
      <w:r w:rsidR="008A004B" w:rsidRPr="008A004B">
        <w:rPr>
          <w:szCs w:val="28"/>
        </w:rPr>
        <w:t xml:space="preserve">полосой отвода </w:t>
      </w:r>
      <w:proofErr w:type="spellStart"/>
      <w:r w:rsidR="008A004B" w:rsidRPr="008A004B">
        <w:rPr>
          <w:szCs w:val="28"/>
        </w:rPr>
        <w:t>Западно-Сибирской</w:t>
      </w:r>
      <w:proofErr w:type="spellEnd"/>
      <w:r w:rsidR="008A004B" w:rsidRPr="008A004B">
        <w:rPr>
          <w:szCs w:val="28"/>
        </w:rPr>
        <w:t xml:space="preserve"> железной дороги</w:t>
      </w:r>
      <w:r w:rsidRPr="00EA6FB3">
        <w:rPr>
          <w:szCs w:val="28"/>
        </w:rPr>
        <w:t>;</w:t>
      </w:r>
    </w:p>
    <w:p w:rsidR="00053D97" w:rsidRDefault="00053D97" w:rsidP="00053D97">
      <w:pPr>
        <w:rPr>
          <w:szCs w:val="28"/>
        </w:rPr>
      </w:pPr>
      <w:r w:rsidRPr="00EA6FB3">
        <w:rPr>
          <w:szCs w:val="28"/>
        </w:rPr>
        <w:t>с северо-востока – береговой линией реки Оби</w:t>
      </w:r>
      <w:r>
        <w:rPr>
          <w:szCs w:val="28"/>
        </w:rPr>
        <w:t>.</w:t>
      </w:r>
    </w:p>
    <w:p w:rsidR="00053D97" w:rsidRPr="00175F28" w:rsidRDefault="00053D97" w:rsidP="00053D97">
      <w:pPr>
        <w:rPr>
          <w:szCs w:val="28"/>
        </w:rPr>
      </w:pPr>
      <w:r w:rsidRPr="00175F28">
        <w:rPr>
          <w:szCs w:val="28"/>
        </w:rPr>
        <w:t xml:space="preserve">Планируемая территория входит в состав </w:t>
      </w:r>
      <w:r>
        <w:rPr>
          <w:szCs w:val="28"/>
        </w:rPr>
        <w:t>Центрального</w:t>
      </w:r>
      <w:r w:rsidRPr="00175F28">
        <w:rPr>
          <w:szCs w:val="28"/>
        </w:rPr>
        <w:t xml:space="preserve"> планировочного района, основными градоформирующими факторами кото</w:t>
      </w:r>
      <w:r>
        <w:rPr>
          <w:szCs w:val="28"/>
        </w:rPr>
        <w:t xml:space="preserve">рого </w:t>
      </w:r>
      <w:r w:rsidRPr="00175F28">
        <w:rPr>
          <w:szCs w:val="28"/>
        </w:rPr>
        <w:t>являются:</w:t>
      </w:r>
    </w:p>
    <w:p w:rsidR="00053D97" w:rsidRPr="00175F28" w:rsidRDefault="00053D97" w:rsidP="00053D97">
      <w:pPr>
        <w:rPr>
          <w:szCs w:val="28"/>
        </w:rPr>
      </w:pPr>
      <w:r w:rsidRPr="00175F28">
        <w:rPr>
          <w:szCs w:val="28"/>
        </w:rPr>
        <w:t>поэтапное освоение прибрежных территорий реки Оби;</w:t>
      </w:r>
    </w:p>
    <w:p w:rsidR="00053D97" w:rsidRPr="008D2B23" w:rsidRDefault="00053D97" w:rsidP="00053D97">
      <w:pPr>
        <w:rPr>
          <w:szCs w:val="28"/>
        </w:rPr>
      </w:pPr>
      <w:r w:rsidRPr="008D2B23">
        <w:rPr>
          <w:szCs w:val="28"/>
        </w:rPr>
        <w:t>развитие общественно-деловых, рекреационных</w:t>
      </w:r>
      <w:r>
        <w:rPr>
          <w:szCs w:val="28"/>
        </w:rPr>
        <w:t xml:space="preserve"> и</w:t>
      </w:r>
      <w:r w:rsidRPr="008D2B23">
        <w:rPr>
          <w:szCs w:val="28"/>
        </w:rPr>
        <w:t xml:space="preserve"> спортивных</w:t>
      </w:r>
      <w:r>
        <w:rPr>
          <w:szCs w:val="28"/>
        </w:rPr>
        <w:t xml:space="preserve"> комплексов</w:t>
      </w:r>
      <w:r w:rsidRPr="008D2B23">
        <w:rPr>
          <w:szCs w:val="28"/>
        </w:rPr>
        <w:t>, формирующих систему общегородского центра с размещением значимых (ун</w:t>
      </w:r>
      <w:r w:rsidRPr="008D2B23">
        <w:rPr>
          <w:szCs w:val="28"/>
        </w:rPr>
        <w:t>и</w:t>
      </w:r>
      <w:r w:rsidRPr="008D2B23">
        <w:rPr>
          <w:szCs w:val="28"/>
        </w:rPr>
        <w:t>кальных) объектов в пространстве прибрежной полосы, как главных композиц</w:t>
      </w:r>
      <w:r w:rsidRPr="008D2B23">
        <w:rPr>
          <w:szCs w:val="28"/>
        </w:rPr>
        <w:t>и</w:t>
      </w:r>
      <w:r w:rsidRPr="008D2B23">
        <w:rPr>
          <w:szCs w:val="28"/>
        </w:rPr>
        <w:t>онных элементов в системе набережных реки Оби;</w:t>
      </w:r>
    </w:p>
    <w:p w:rsidR="00053D97" w:rsidRPr="009C6469" w:rsidRDefault="00053D97" w:rsidP="00053D97">
      <w:pPr>
        <w:rPr>
          <w:szCs w:val="28"/>
        </w:rPr>
      </w:pPr>
      <w:r w:rsidRPr="009C6469">
        <w:rPr>
          <w:szCs w:val="28"/>
        </w:rPr>
        <w:t>строительство магистральной улицы общегородского значения непрерывн</w:t>
      </w:r>
      <w:r w:rsidRPr="009C6469">
        <w:rPr>
          <w:szCs w:val="28"/>
        </w:rPr>
        <w:t>о</w:t>
      </w:r>
      <w:r w:rsidRPr="009C6469">
        <w:rPr>
          <w:szCs w:val="28"/>
        </w:rPr>
        <w:t xml:space="preserve">го движения вдоль реки Оби как элемента перспективного транспортного каркаса, обеспечивающего связь существующих и проектируемых мостовых переходов через реку Обь между собой с организацией </w:t>
      </w:r>
      <w:proofErr w:type="spellStart"/>
      <w:r w:rsidRPr="009C6469">
        <w:rPr>
          <w:szCs w:val="28"/>
        </w:rPr>
        <w:t>предмостовых</w:t>
      </w:r>
      <w:proofErr w:type="spellEnd"/>
      <w:r w:rsidRPr="009C6469">
        <w:rPr>
          <w:szCs w:val="28"/>
        </w:rPr>
        <w:t xml:space="preserve"> транспортных разв</w:t>
      </w:r>
      <w:r w:rsidRPr="009C6469">
        <w:rPr>
          <w:szCs w:val="28"/>
        </w:rPr>
        <w:t>я</w:t>
      </w:r>
      <w:r w:rsidRPr="009C6469">
        <w:rPr>
          <w:szCs w:val="28"/>
        </w:rPr>
        <w:t>зок, в комплексе с мероприятиями по инженерной подготовке территорий и с</w:t>
      </w:r>
      <w:r w:rsidRPr="009C6469">
        <w:rPr>
          <w:szCs w:val="28"/>
        </w:rPr>
        <w:t>о</w:t>
      </w:r>
      <w:r w:rsidRPr="009C6469">
        <w:rPr>
          <w:szCs w:val="28"/>
        </w:rPr>
        <w:t>оружением защитной дамбы-набережной;</w:t>
      </w:r>
    </w:p>
    <w:p w:rsidR="00053D97" w:rsidRDefault="00053D97" w:rsidP="00053D97">
      <w:pPr>
        <w:rPr>
          <w:szCs w:val="28"/>
        </w:rPr>
      </w:pPr>
      <w:r w:rsidRPr="009C6469">
        <w:rPr>
          <w:szCs w:val="28"/>
        </w:rPr>
        <w:t>перспективный автомобильный мост через реку Обь, прилегающий к сущ</w:t>
      </w:r>
      <w:r w:rsidRPr="009C6469">
        <w:rPr>
          <w:szCs w:val="28"/>
        </w:rPr>
        <w:t>е</w:t>
      </w:r>
      <w:r w:rsidRPr="009C6469">
        <w:rPr>
          <w:szCs w:val="28"/>
        </w:rPr>
        <w:t>ствующему железнодорожному мосту.</w:t>
      </w:r>
    </w:p>
    <w:p w:rsidR="00053D97" w:rsidRDefault="00053D97" w:rsidP="00053D97">
      <w:r w:rsidRPr="00EB26BE">
        <w:t xml:space="preserve">Проект планировки выполнен с целью выделения элементов планировочной структуры, </w:t>
      </w:r>
      <w:r>
        <w:t>установления границ территорий общего пользования, границ зон планируемого размещения объектов капитального строительства.</w:t>
      </w:r>
    </w:p>
    <w:p w:rsidR="00053D97" w:rsidRDefault="00053D97" w:rsidP="00053D97">
      <w:pPr>
        <w:rPr>
          <w:szCs w:val="28"/>
        </w:rPr>
      </w:pPr>
      <w:r w:rsidRPr="0099099C">
        <w:rPr>
          <w:szCs w:val="28"/>
        </w:rPr>
        <w:t>Проектом планировки территории предусматривается установление кра</w:t>
      </w:r>
      <w:r w:rsidRPr="0099099C">
        <w:rPr>
          <w:szCs w:val="28"/>
        </w:rPr>
        <w:t>с</w:t>
      </w:r>
      <w:r w:rsidRPr="0099099C">
        <w:rPr>
          <w:szCs w:val="28"/>
        </w:rPr>
        <w:t xml:space="preserve">ных </w:t>
      </w:r>
      <w:r w:rsidRPr="00B511AA">
        <w:rPr>
          <w:szCs w:val="28"/>
        </w:rPr>
        <w:t>линий.</w:t>
      </w:r>
    </w:p>
    <w:p w:rsidR="00053D97" w:rsidRDefault="00053D97" w:rsidP="00053D97">
      <w:pPr>
        <w:rPr>
          <w:szCs w:val="28"/>
        </w:rPr>
      </w:pPr>
      <w:r w:rsidRPr="00B511AA">
        <w:rPr>
          <w:szCs w:val="28"/>
        </w:rPr>
        <w:t>В проекте планировки</w:t>
      </w:r>
      <w:r w:rsidRPr="0099099C">
        <w:rPr>
          <w:szCs w:val="28"/>
        </w:rPr>
        <w:t xml:space="preserve"> территории отображены границы планируемы</w:t>
      </w:r>
      <w:r>
        <w:rPr>
          <w:szCs w:val="28"/>
        </w:rPr>
        <w:t>х</w:t>
      </w:r>
      <w:r w:rsidRPr="0099099C">
        <w:rPr>
          <w:szCs w:val="28"/>
        </w:rPr>
        <w:t xml:space="preserve"> эл</w:t>
      </w:r>
      <w:r w:rsidRPr="0099099C">
        <w:rPr>
          <w:szCs w:val="28"/>
        </w:rPr>
        <w:t>е</w:t>
      </w:r>
      <w:r w:rsidRPr="0099099C">
        <w:rPr>
          <w:szCs w:val="28"/>
        </w:rPr>
        <w:t>мент</w:t>
      </w:r>
      <w:r>
        <w:rPr>
          <w:szCs w:val="28"/>
        </w:rPr>
        <w:t>ов</w:t>
      </w:r>
      <w:r w:rsidRPr="0099099C">
        <w:rPr>
          <w:szCs w:val="28"/>
        </w:rPr>
        <w:t xml:space="preserve"> планировочной структуры</w:t>
      </w:r>
      <w:r>
        <w:rPr>
          <w:szCs w:val="28"/>
        </w:rPr>
        <w:t>:</w:t>
      </w:r>
    </w:p>
    <w:p w:rsidR="00053D97" w:rsidRDefault="00053D97" w:rsidP="00053D97">
      <w:pPr>
        <w:rPr>
          <w:szCs w:val="28"/>
        </w:rPr>
      </w:pPr>
      <w:r>
        <w:rPr>
          <w:szCs w:val="28"/>
        </w:rPr>
        <w:t>кварталы</w:t>
      </w:r>
      <w:r w:rsidR="00FE6350">
        <w:rPr>
          <w:szCs w:val="28"/>
        </w:rPr>
        <w:t xml:space="preserve"> (н</w:t>
      </w:r>
      <w:r w:rsidRPr="00F56737">
        <w:rPr>
          <w:szCs w:val="28"/>
        </w:rPr>
        <w:t>а планируемой территории формируется планировочная стру</w:t>
      </w:r>
      <w:r w:rsidRPr="00F56737">
        <w:rPr>
          <w:szCs w:val="28"/>
        </w:rPr>
        <w:t>к</w:t>
      </w:r>
      <w:r w:rsidRPr="00F56737">
        <w:rPr>
          <w:szCs w:val="28"/>
        </w:rPr>
        <w:t>тура, со</w:t>
      </w:r>
      <w:r>
        <w:rPr>
          <w:szCs w:val="28"/>
        </w:rPr>
        <w:t>стоящая из четыре</w:t>
      </w:r>
      <w:r w:rsidRPr="00F56737">
        <w:rPr>
          <w:szCs w:val="28"/>
        </w:rPr>
        <w:t>х кварталов, ограниченных красными линиями</w:t>
      </w:r>
      <w:r>
        <w:rPr>
          <w:szCs w:val="28"/>
        </w:rPr>
        <w:t>:</w:t>
      </w:r>
      <w:r w:rsidRPr="00F56737">
        <w:rPr>
          <w:szCs w:val="28"/>
        </w:rPr>
        <w:t xml:space="preserve"> 180.01.00</w:t>
      </w:r>
      <w:r>
        <w:rPr>
          <w:szCs w:val="28"/>
        </w:rPr>
        <w:t>.01, 180.01.00.02, 180.01.00.03, 180.01.00.04</w:t>
      </w:r>
      <w:r w:rsidR="00FE6350">
        <w:rPr>
          <w:szCs w:val="28"/>
        </w:rPr>
        <w:t>);</w:t>
      </w:r>
    </w:p>
    <w:p w:rsidR="00053D97" w:rsidRDefault="00053D97" w:rsidP="00FE6350">
      <w:pPr>
        <w:rPr>
          <w:szCs w:val="28"/>
        </w:rPr>
      </w:pPr>
      <w:r>
        <w:rPr>
          <w:szCs w:val="28"/>
        </w:rPr>
        <w:t>т</w:t>
      </w:r>
      <w:r w:rsidRPr="006D4720">
        <w:rPr>
          <w:szCs w:val="28"/>
        </w:rPr>
        <w:t>ерритори</w:t>
      </w:r>
      <w:r>
        <w:rPr>
          <w:szCs w:val="28"/>
        </w:rPr>
        <w:t>и</w:t>
      </w:r>
      <w:r w:rsidRPr="006D4720">
        <w:rPr>
          <w:szCs w:val="28"/>
        </w:rPr>
        <w:t xml:space="preserve"> общего пользования</w:t>
      </w:r>
      <w:r w:rsidR="00FE6350">
        <w:rPr>
          <w:szCs w:val="28"/>
        </w:rPr>
        <w:t xml:space="preserve"> (в</w:t>
      </w:r>
      <w:r w:rsidRPr="00D00193">
        <w:rPr>
          <w:szCs w:val="28"/>
        </w:rPr>
        <w:t xml:space="preserve"> границах проекта планировки выделены территории общего пользования:</w:t>
      </w:r>
      <w:r w:rsidR="00FE6350">
        <w:rPr>
          <w:szCs w:val="28"/>
        </w:rPr>
        <w:t xml:space="preserve"> </w:t>
      </w:r>
      <w:r w:rsidRPr="00D92F0E">
        <w:rPr>
          <w:szCs w:val="28"/>
        </w:rPr>
        <w:t>парки, скверы, бульвары, иные озелененные террит</w:t>
      </w:r>
      <w:r>
        <w:rPr>
          <w:szCs w:val="28"/>
        </w:rPr>
        <w:t>о</w:t>
      </w:r>
      <w:r w:rsidRPr="00D92F0E">
        <w:rPr>
          <w:szCs w:val="28"/>
        </w:rPr>
        <w:t>рии общего пользования</w:t>
      </w:r>
      <w:r>
        <w:rPr>
          <w:szCs w:val="28"/>
        </w:rPr>
        <w:t>;</w:t>
      </w:r>
      <w:r w:rsidR="006D7CA3">
        <w:rPr>
          <w:szCs w:val="28"/>
        </w:rPr>
        <w:t xml:space="preserve"> </w:t>
      </w:r>
      <w:r>
        <w:rPr>
          <w:szCs w:val="28"/>
        </w:rPr>
        <w:t>водные объек</w:t>
      </w:r>
      <w:r w:rsidR="00FE6350">
        <w:rPr>
          <w:szCs w:val="28"/>
        </w:rPr>
        <w:t>ты);</w:t>
      </w:r>
    </w:p>
    <w:p w:rsidR="00053D97" w:rsidRPr="002A483C" w:rsidRDefault="00053D97" w:rsidP="00FE6350">
      <w:pPr>
        <w:rPr>
          <w:szCs w:val="28"/>
        </w:rPr>
      </w:pPr>
      <w:r>
        <w:rPr>
          <w:szCs w:val="28"/>
        </w:rPr>
        <w:t>у</w:t>
      </w:r>
      <w:r w:rsidRPr="006D4720">
        <w:rPr>
          <w:szCs w:val="28"/>
        </w:rPr>
        <w:t>лично-дорожная сеть.</w:t>
      </w:r>
    </w:p>
    <w:p w:rsidR="00053D97" w:rsidRDefault="00053D97" w:rsidP="00053D97">
      <w:r>
        <w:t xml:space="preserve">Проектом планировки </w:t>
      </w:r>
      <w:r w:rsidRPr="0099099C">
        <w:rPr>
          <w:szCs w:val="28"/>
        </w:rPr>
        <w:t>устанавлива</w:t>
      </w:r>
      <w:r w:rsidR="008939ED">
        <w:rPr>
          <w:szCs w:val="28"/>
        </w:rPr>
        <w:t>ю</w:t>
      </w:r>
      <w:r w:rsidRPr="0099099C">
        <w:rPr>
          <w:szCs w:val="28"/>
        </w:rPr>
        <w:t>тся</w:t>
      </w:r>
      <w:r w:rsidRPr="00D00193">
        <w:t xml:space="preserve"> следующие границы зон планиру</w:t>
      </w:r>
      <w:r w:rsidRPr="00D00193">
        <w:t>е</w:t>
      </w:r>
      <w:r w:rsidRPr="00D00193">
        <w:t>мого размещения объектов капитального строительства:</w:t>
      </w:r>
    </w:p>
    <w:p w:rsidR="00053D97" w:rsidRDefault="00053D97" w:rsidP="00053D97">
      <w:r w:rsidRPr="00D846FD">
        <w:t>зон</w:t>
      </w:r>
      <w:r>
        <w:t xml:space="preserve">а </w:t>
      </w:r>
      <w:r w:rsidRPr="00D846FD">
        <w:rPr>
          <w:szCs w:val="28"/>
        </w:rPr>
        <w:t>объектов</w:t>
      </w:r>
      <w:r w:rsidRPr="00D846FD">
        <w:t xml:space="preserve"> отдыха и оздоровления;</w:t>
      </w:r>
    </w:p>
    <w:p w:rsidR="00053D97" w:rsidRDefault="00053D97" w:rsidP="00053D97">
      <w:r w:rsidRPr="00D846FD">
        <w:t>зона объектов делового, общественного и коммерческого назначения</w:t>
      </w:r>
      <w:r>
        <w:t>;</w:t>
      </w:r>
    </w:p>
    <w:p w:rsidR="00053D97" w:rsidRDefault="00053D97" w:rsidP="00053D97">
      <w:pPr>
        <w:ind w:left="709" w:firstLine="0"/>
      </w:pPr>
      <w:r w:rsidRPr="00D846FD">
        <w:t>зон</w:t>
      </w:r>
      <w:r>
        <w:t>а</w:t>
      </w:r>
      <w:r w:rsidRPr="00D846FD">
        <w:t xml:space="preserve"> стоянок для легковых автомобилей;</w:t>
      </w:r>
    </w:p>
    <w:p w:rsidR="00053D97" w:rsidRDefault="00053D97" w:rsidP="00053D97">
      <w:pPr>
        <w:ind w:left="709" w:firstLine="0"/>
      </w:pPr>
      <w:r>
        <w:t>зона сооружений и коммуникаций железнодорожного транспорта;</w:t>
      </w:r>
    </w:p>
    <w:p w:rsidR="00053D97" w:rsidRDefault="00053D97" w:rsidP="00053D97">
      <w:pPr>
        <w:tabs>
          <w:tab w:val="left" w:pos="7518"/>
        </w:tabs>
        <w:spacing w:line="240" w:lineRule="atLeast"/>
        <w:mirrorIndents/>
        <w:rPr>
          <w:szCs w:val="28"/>
        </w:rPr>
      </w:pPr>
      <w:r w:rsidRPr="00D846FD">
        <w:rPr>
          <w:szCs w:val="28"/>
        </w:rPr>
        <w:lastRenderedPageBreak/>
        <w:t>зон</w:t>
      </w:r>
      <w:r>
        <w:rPr>
          <w:szCs w:val="28"/>
        </w:rPr>
        <w:t>а</w:t>
      </w:r>
      <w:r w:rsidRPr="00D846FD">
        <w:rPr>
          <w:szCs w:val="28"/>
        </w:rPr>
        <w:t xml:space="preserve"> объ</w:t>
      </w:r>
      <w:r>
        <w:rPr>
          <w:szCs w:val="28"/>
        </w:rPr>
        <w:t>ектов инженерной инфраструктуры.</w:t>
      </w:r>
    </w:p>
    <w:p w:rsidR="00053D97" w:rsidRDefault="00053D97" w:rsidP="00053D97">
      <w:pPr>
        <w:spacing w:line="240" w:lineRule="atLeast"/>
        <w:rPr>
          <w:szCs w:val="28"/>
        </w:rPr>
      </w:pPr>
      <w:r>
        <w:rPr>
          <w:szCs w:val="28"/>
        </w:rPr>
        <w:t xml:space="preserve">Баланс </w:t>
      </w:r>
      <w:r w:rsidRPr="00D00193">
        <w:rPr>
          <w:szCs w:val="28"/>
        </w:rPr>
        <w:t xml:space="preserve">проектируемого использования планируемой территории на 2030 год представлен в таблице </w:t>
      </w:r>
      <w:r>
        <w:rPr>
          <w:szCs w:val="28"/>
        </w:rPr>
        <w:t>1.</w:t>
      </w:r>
    </w:p>
    <w:p w:rsidR="00053D97" w:rsidRDefault="00053D97" w:rsidP="00053D97">
      <w:pPr>
        <w:jc w:val="right"/>
      </w:pPr>
    </w:p>
    <w:p w:rsidR="00053D97" w:rsidRDefault="00053D97" w:rsidP="00053D97">
      <w:pPr>
        <w:jc w:val="right"/>
      </w:pPr>
      <w:r w:rsidRPr="00691E16">
        <w:t xml:space="preserve">Таблица </w:t>
      </w:r>
      <w:r>
        <w:t>1</w:t>
      </w:r>
    </w:p>
    <w:p w:rsidR="00FE6350" w:rsidRPr="00691E16" w:rsidRDefault="00FE6350" w:rsidP="00053D97">
      <w:pPr>
        <w:jc w:val="right"/>
        <w:rPr>
          <w:szCs w:val="28"/>
        </w:rPr>
      </w:pPr>
    </w:p>
    <w:p w:rsidR="00053D97" w:rsidRPr="008219E0" w:rsidRDefault="00053D97" w:rsidP="00FE6350">
      <w:pPr>
        <w:ind w:firstLine="0"/>
        <w:jc w:val="center"/>
        <w:rPr>
          <w:szCs w:val="28"/>
        </w:rPr>
      </w:pPr>
      <w:r w:rsidRPr="008219E0">
        <w:rPr>
          <w:szCs w:val="28"/>
        </w:rPr>
        <w:t>Баланс проектируемого использования планируемой территории</w:t>
      </w:r>
    </w:p>
    <w:p w:rsidR="00053D97" w:rsidRPr="008219E0" w:rsidRDefault="00053D97" w:rsidP="00FE6350">
      <w:pPr>
        <w:ind w:firstLine="0"/>
        <w:jc w:val="center"/>
        <w:rPr>
          <w:szCs w:val="28"/>
        </w:rPr>
      </w:pPr>
      <w:r w:rsidRPr="008219E0">
        <w:rPr>
          <w:szCs w:val="28"/>
        </w:rPr>
        <w:t>на 2030 год</w:t>
      </w:r>
    </w:p>
    <w:p w:rsidR="00053D97" w:rsidRPr="00060D1E" w:rsidRDefault="00053D97" w:rsidP="00053D97">
      <w:pPr>
        <w:tabs>
          <w:tab w:val="left" w:pos="7551"/>
        </w:tabs>
        <w:rPr>
          <w:color w:val="943634"/>
          <w:szCs w:val="28"/>
        </w:rPr>
      </w:pP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50"/>
        <w:gridCol w:w="7330"/>
        <w:gridCol w:w="1844"/>
      </w:tblGrid>
      <w:tr w:rsidR="00053D97" w:rsidRPr="00060D1E" w:rsidTr="00FE6350">
        <w:tc>
          <w:tcPr>
            <w:tcW w:w="378" w:type="pct"/>
          </w:tcPr>
          <w:p w:rsidR="00053D97" w:rsidRPr="00060D1E" w:rsidRDefault="00053D97" w:rsidP="00053D97">
            <w:pPr>
              <w:ind w:left="23" w:firstLine="0"/>
              <w:jc w:val="center"/>
              <w:rPr>
                <w:szCs w:val="28"/>
              </w:rPr>
            </w:pPr>
            <w:r w:rsidRPr="00060D1E">
              <w:rPr>
                <w:szCs w:val="28"/>
              </w:rPr>
              <w:t>№</w:t>
            </w:r>
          </w:p>
          <w:p w:rsidR="00053D97" w:rsidRPr="00060D1E" w:rsidRDefault="00053D97" w:rsidP="00053D97">
            <w:pPr>
              <w:ind w:firstLine="0"/>
              <w:jc w:val="center"/>
              <w:rPr>
                <w:color w:val="943634"/>
                <w:szCs w:val="28"/>
              </w:rPr>
            </w:pPr>
            <w:proofErr w:type="spellStart"/>
            <w:proofErr w:type="gramStart"/>
            <w:r w:rsidRPr="00060D1E">
              <w:rPr>
                <w:szCs w:val="28"/>
              </w:rPr>
              <w:t>п</w:t>
            </w:r>
            <w:proofErr w:type="spellEnd"/>
            <w:proofErr w:type="gramEnd"/>
            <w:r w:rsidRPr="00060D1E">
              <w:rPr>
                <w:szCs w:val="28"/>
              </w:rPr>
              <w:t>/</w:t>
            </w:r>
            <w:proofErr w:type="spellStart"/>
            <w:r w:rsidRPr="00060D1E">
              <w:rPr>
                <w:szCs w:val="28"/>
              </w:rPr>
              <w:t>п</w:t>
            </w:r>
            <w:proofErr w:type="spellEnd"/>
          </w:p>
        </w:tc>
        <w:tc>
          <w:tcPr>
            <w:tcW w:w="3693" w:type="pct"/>
          </w:tcPr>
          <w:p w:rsidR="00053D97" w:rsidRPr="00060D1E" w:rsidRDefault="00053D97" w:rsidP="00053D97">
            <w:pPr>
              <w:ind w:left="23" w:firstLine="0"/>
              <w:jc w:val="center"/>
              <w:rPr>
                <w:szCs w:val="28"/>
              </w:rPr>
            </w:pPr>
            <w:r w:rsidRPr="00060D1E">
              <w:rPr>
                <w:szCs w:val="28"/>
              </w:rPr>
              <w:t>Наименование показателей использования</w:t>
            </w:r>
          </w:p>
          <w:p w:rsidR="00053D97" w:rsidRPr="00060D1E" w:rsidRDefault="00053D97" w:rsidP="00053D97">
            <w:pPr>
              <w:ind w:firstLine="0"/>
              <w:jc w:val="center"/>
              <w:rPr>
                <w:color w:val="943634"/>
                <w:szCs w:val="28"/>
              </w:rPr>
            </w:pPr>
            <w:r w:rsidRPr="00060D1E">
              <w:rPr>
                <w:szCs w:val="28"/>
              </w:rPr>
              <w:t>планируемой территории</w:t>
            </w:r>
          </w:p>
        </w:tc>
        <w:tc>
          <w:tcPr>
            <w:tcW w:w="929" w:type="pct"/>
          </w:tcPr>
          <w:p w:rsidR="00053D97" w:rsidRPr="00060D1E" w:rsidRDefault="00053D97" w:rsidP="00053D97">
            <w:pPr>
              <w:ind w:left="23" w:firstLine="0"/>
              <w:jc w:val="center"/>
              <w:rPr>
                <w:szCs w:val="28"/>
              </w:rPr>
            </w:pPr>
            <w:r w:rsidRPr="00060D1E">
              <w:rPr>
                <w:szCs w:val="28"/>
              </w:rPr>
              <w:t>Площадь,</w:t>
            </w:r>
          </w:p>
          <w:p w:rsidR="00053D97" w:rsidRPr="00060D1E" w:rsidRDefault="00053D97" w:rsidP="00053D97">
            <w:pPr>
              <w:ind w:firstLine="0"/>
              <w:jc w:val="center"/>
              <w:rPr>
                <w:color w:val="943634"/>
                <w:szCs w:val="28"/>
              </w:rPr>
            </w:pPr>
            <w:r w:rsidRPr="00060D1E">
              <w:rPr>
                <w:szCs w:val="28"/>
              </w:rPr>
              <w:t>га</w:t>
            </w:r>
          </w:p>
        </w:tc>
      </w:tr>
    </w:tbl>
    <w:p w:rsidR="00053D97" w:rsidRPr="00872914" w:rsidRDefault="00053D97" w:rsidP="00053D97">
      <w:pPr>
        <w:tabs>
          <w:tab w:val="left" w:pos="648"/>
          <w:tab w:val="left" w:pos="6771"/>
          <w:tab w:val="left" w:pos="8472"/>
        </w:tabs>
        <w:ind w:left="326" w:firstLine="0"/>
        <w:jc w:val="left"/>
        <w:rPr>
          <w:color w:val="943634"/>
          <w:sz w:val="2"/>
          <w:szCs w:val="2"/>
        </w:rPr>
      </w:pPr>
      <w:r w:rsidRPr="00872914">
        <w:rPr>
          <w:color w:val="943634"/>
          <w:sz w:val="2"/>
          <w:szCs w:val="2"/>
        </w:rPr>
        <w:tab/>
      </w:r>
      <w:r w:rsidRPr="00872914">
        <w:rPr>
          <w:color w:val="943634"/>
          <w:sz w:val="2"/>
          <w:szCs w:val="2"/>
        </w:rPr>
        <w:tab/>
      </w:r>
      <w:r w:rsidRPr="00872914">
        <w:rPr>
          <w:color w:val="943634"/>
          <w:sz w:val="2"/>
          <w:szCs w:val="2"/>
        </w:rPr>
        <w:tab/>
      </w:r>
    </w:p>
    <w:tbl>
      <w:tblPr>
        <w:tblW w:w="4895"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8"/>
        <w:gridCol w:w="7262"/>
        <w:gridCol w:w="1844"/>
      </w:tblGrid>
      <w:tr w:rsidR="00053D97" w:rsidRPr="00872914" w:rsidTr="00FE6350">
        <w:tc>
          <w:tcPr>
            <w:tcW w:w="412" w:type="pct"/>
          </w:tcPr>
          <w:p w:rsidR="00053D97" w:rsidRPr="00FE6350" w:rsidRDefault="00053D97" w:rsidP="00053D97">
            <w:pPr>
              <w:ind w:left="176" w:hanging="142"/>
              <w:jc w:val="center"/>
              <w:rPr>
                <w:szCs w:val="28"/>
              </w:rPr>
            </w:pPr>
            <w:r w:rsidRPr="00FE6350">
              <w:rPr>
                <w:szCs w:val="28"/>
              </w:rPr>
              <w:t>1</w:t>
            </w:r>
          </w:p>
        </w:tc>
        <w:tc>
          <w:tcPr>
            <w:tcW w:w="3659" w:type="pct"/>
          </w:tcPr>
          <w:p w:rsidR="00053D97" w:rsidRPr="00060D1E" w:rsidRDefault="00053D97" w:rsidP="00053D97">
            <w:pPr>
              <w:ind w:left="176" w:firstLine="0"/>
              <w:jc w:val="center"/>
              <w:rPr>
                <w:szCs w:val="28"/>
              </w:rPr>
            </w:pPr>
            <w:r w:rsidRPr="00060D1E">
              <w:rPr>
                <w:szCs w:val="28"/>
              </w:rPr>
              <w:t>2</w:t>
            </w:r>
          </w:p>
        </w:tc>
        <w:tc>
          <w:tcPr>
            <w:tcW w:w="929" w:type="pct"/>
          </w:tcPr>
          <w:p w:rsidR="00053D97" w:rsidRPr="00A650F3" w:rsidRDefault="00053D97" w:rsidP="00053D97">
            <w:pPr>
              <w:ind w:left="176" w:firstLine="0"/>
              <w:jc w:val="center"/>
              <w:rPr>
                <w:szCs w:val="28"/>
              </w:rPr>
            </w:pPr>
            <w:r w:rsidRPr="00A650F3">
              <w:rPr>
                <w:szCs w:val="28"/>
              </w:rPr>
              <w:t>3</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w:t>
            </w:r>
          </w:p>
        </w:tc>
        <w:tc>
          <w:tcPr>
            <w:tcW w:w="3659" w:type="pct"/>
          </w:tcPr>
          <w:p w:rsidR="00053D97" w:rsidRPr="00060D1E" w:rsidRDefault="00053D97" w:rsidP="00053D97">
            <w:pPr>
              <w:ind w:firstLine="0"/>
              <w:rPr>
                <w:color w:val="943634"/>
                <w:szCs w:val="28"/>
              </w:rPr>
            </w:pPr>
            <w:r w:rsidRPr="00060D1E">
              <w:rPr>
                <w:szCs w:val="28"/>
              </w:rPr>
              <w:t>Площадь планируемой территории, в том числе:</w:t>
            </w:r>
          </w:p>
        </w:tc>
        <w:tc>
          <w:tcPr>
            <w:tcW w:w="929" w:type="pct"/>
          </w:tcPr>
          <w:p w:rsidR="00053D97" w:rsidRPr="006414AE" w:rsidRDefault="00053D97" w:rsidP="00053D97">
            <w:pPr>
              <w:ind w:firstLine="0"/>
              <w:jc w:val="center"/>
              <w:rPr>
                <w:color w:val="943634"/>
                <w:szCs w:val="28"/>
              </w:rPr>
            </w:pPr>
            <w:r w:rsidRPr="006414AE">
              <w:rPr>
                <w:szCs w:val="28"/>
              </w:rPr>
              <w:t>86,54 </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1.1</w:t>
            </w:r>
          </w:p>
        </w:tc>
        <w:tc>
          <w:tcPr>
            <w:tcW w:w="3659" w:type="pct"/>
          </w:tcPr>
          <w:p w:rsidR="00053D97" w:rsidRPr="00060D1E" w:rsidRDefault="00053D97" w:rsidP="006303F0">
            <w:pPr>
              <w:ind w:firstLine="0"/>
              <w:rPr>
                <w:szCs w:val="28"/>
              </w:rPr>
            </w:pPr>
            <w:r w:rsidRPr="00060D1E">
              <w:rPr>
                <w:szCs w:val="28"/>
              </w:rPr>
              <w:t>Зоны рекреационного назначения, в том числе:</w:t>
            </w:r>
          </w:p>
        </w:tc>
        <w:tc>
          <w:tcPr>
            <w:tcW w:w="929" w:type="pct"/>
          </w:tcPr>
          <w:p w:rsidR="00053D97" w:rsidRPr="006414AE" w:rsidRDefault="00053D97" w:rsidP="00053D97">
            <w:pPr>
              <w:ind w:firstLine="0"/>
              <w:jc w:val="center"/>
              <w:rPr>
                <w:szCs w:val="28"/>
                <w:lang w:val="en-US"/>
              </w:rPr>
            </w:pPr>
            <w:r w:rsidRPr="006414AE">
              <w:rPr>
                <w:szCs w:val="28"/>
              </w:rPr>
              <w:t>25,3</w:t>
            </w:r>
          </w:p>
        </w:tc>
      </w:tr>
      <w:tr w:rsidR="00053D97" w:rsidRPr="00872914" w:rsidTr="00FE6350">
        <w:tc>
          <w:tcPr>
            <w:tcW w:w="412" w:type="pct"/>
          </w:tcPr>
          <w:p w:rsidR="00053D97" w:rsidRPr="00FE6350" w:rsidRDefault="00053D97" w:rsidP="00053D97">
            <w:pPr>
              <w:tabs>
                <w:tab w:val="center" w:pos="321"/>
              </w:tabs>
              <w:ind w:firstLine="0"/>
              <w:rPr>
                <w:szCs w:val="28"/>
              </w:rPr>
            </w:pPr>
            <w:r w:rsidRPr="00FE6350">
              <w:rPr>
                <w:szCs w:val="28"/>
              </w:rPr>
              <w:tab/>
              <w:t>1.1.1</w:t>
            </w:r>
          </w:p>
        </w:tc>
        <w:tc>
          <w:tcPr>
            <w:tcW w:w="3659" w:type="pct"/>
          </w:tcPr>
          <w:p w:rsidR="00053D97" w:rsidRPr="00060D1E" w:rsidRDefault="00053D97" w:rsidP="00053D97">
            <w:pPr>
              <w:ind w:firstLine="0"/>
              <w:rPr>
                <w:color w:val="943634"/>
                <w:szCs w:val="28"/>
              </w:rPr>
            </w:pPr>
            <w:r w:rsidRPr="00060D1E">
              <w:rPr>
                <w:szCs w:val="28"/>
              </w:rPr>
              <w:t>Зона объектов отдыха и оздоровления</w:t>
            </w:r>
          </w:p>
        </w:tc>
        <w:tc>
          <w:tcPr>
            <w:tcW w:w="929" w:type="pct"/>
          </w:tcPr>
          <w:p w:rsidR="00053D97" w:rsidRPr="006414AE" w:rsidRDefault="00053D97" w:rsidP="00053D97">
            <w:pPr>
              <w:ind w:firstLine="0"/>
              <w:jc w:val="center"/>
              <w:rPr>
                <w:szCs w:val="28"/>
              </w:rPr>
            </w:pPr>
            <w:r w:rsidRPr="006414AE">
              <w:rPr>
                <w:szCs w:val="28"/>
              </w:rPr>
              <w:t>25,3</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1.2</w:t>
            </w:r>
          </w:p>
        </w:tc>
        <w:tc>
          <w:tcPr>
            <w:tcW w:w="3659" w:type="pct"/>
          </w:tcPr>
          <w:p w:rsidR="00053D97" w:rsidRPr="00060D1E" w:rsidRDefault="00053D97" w:rsidP="00053D97">
            <w:pPr>
              <w:ind w:firstLine="0"/>
              <w:rPr>
                <w:color w:val="943634"/>
                <w:szCs w:val="28"/>
              </w:rPr>
            </w:pPr>
            <w:r w:rsidRPr="00060D1E">
              <w:rPr>
                <w:szCs w:val="28"/>
              </w:rPr>
              <w:t>Общественно-деловые зоны, в том числе:</w:t>
            </w:r>
          </w:p>
        </w:tc>
        <w:tc>
          <w:tcPr>
            <w:tcW w:w="929" w:type="pct"/>
          </w:tcPr>
          <w:p w:rsidR="00053D97" w:rsidRPr="006414AE" w:rsidRDefault="00053D97" w:rsidP="00053D97">
            <w:pPr>
              <w:ind w:firstLine="0"/>
              <w:jc w:val="center"/>
              <w:rPr>
                <w:szCs w:val="28"/>
              </w:rPr>
            </w:pPr>
            <w:r w:rsidRPr="006414AE">
              <w:rPr>
                <w:szCs w:val="28"/>
              </w:rPr>
              <w:t>6,9</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1.2.1</w:t>
            </w:r>
          </w:p>
        </w:tc>
        <w:tc>
          <w:tcPr>
            <w:tcW w:w="3659" w:type="pct"/>
          </w:tcPr>
          <w:p w:rsidR="00053D97" w:rsidRPr="00060D1E" w:rsidRDefault="00053D97" w:rsidP="00053D97">
            <w:pPr>
              <w:ind w:firstLine="0"/>
              <w:rPr>
                <w:szCs w:val="28"/>
              </w:rPr>
            </w:pPr>
            <w:r w:rsidRPr="00060D1E">
              <w:rPr>
                <w:szCs w:val="28"/>
              </w:rPr>
              <w:t>Зона объектов делового, общественного и коммерческого назначения</w:t>
            </w:r>
          </w:p>
        </w:tc>
        <w:tc>
          <w:tcPr>
            <w:tcW w:w="929" w:type="pct"/>
          </w:tcPr>
          <w:p w:rsidR="00053D97" w:rsidRPr="006414AE" w:rsidRDefault="00053D97" w:rsidP="00053D97">
            <w:pPr>
              <w:ind w:firstLine="0"/>
              <w:jc w:val="center"/>
              <w:rPr>
                <w:color w:val="943634"/>
                <w:szCs w:val="28"/>
              </w:rPr>
            </w:pPr>
            <w:r w:rsidRPr="006414AE">
              <w:rPr>
                <w:szCs w:val="28"/>
              </w:rPr>
              <w:t>6,9</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1.3</w:t>
            </w:r>
          </w:p>
        </w:tc>
        <w:tc>
          <w:tcPr>
            <w:tcW w:w="3659" w:type="pct"/>
            <w:vAlign w:val="center"/>
          </w:tcPr>
          <w:p w:rsidR="00053D97" w:rsidRPr="00060D1E" w:rsidRDefault="00053D97" w:rsidP="00053D97">
            <w:pPr>
              <w:ind w:left="23" w:firstLine="0"/>
              <w:rPr>
                <w:szCs w:val="28"/>
              </w:rPr>
            </w:pPr>
            <w:r w:rsidRPr="00060D1E">
              <w:rPr>
                <w:szCs w:val="28"/>
              </w:rPr>
              <w:t>Зоны стоянок автомобильного транспорта, в том числе:</w:t>
            </w:r>
          </w:p>
        </w:tc>
        <w:tc>
          <w:tcPr>
            <w:tcW w:w="929" w:type="pct"/>
          </w:tcPr>
          <w:p w:rsidR="00053D97" w:rsidRPr="006414AE" w:rsidRDefault="00053D97" w:rsidP="00053D97">
            <w:pPr>
              <w:ind w:firstLine="0"/>
              <w:jc w:val="center"/>
              <w:rPr>
                <w:szCs w:val="28"/>
              </w:rPr>
            </w:pPr>
            <w:r>
              <w:rPr>
                <w:szCs w:val="28"/>
              </w:rPr>
              <w:t>1,52</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1.3.1</w:t>
            </w:r>
          </w:p>
        </w:tc>
        <w:tc>
          <w:tcPr>
            <w:tcW w:w="3659" w:type="pct"/>
            <w:vAlign w:val="center"/>
          </w:tcPr>
          <w:p w:rsidR="00053D97" w:rsidRPr="00060D1E" w:rsidRDefault="00053D97" w:rsidP="00053D97">
            <w:pPr>
              <w:tabs>
                <w:tab w:val="left" w:pos="7518"/>
              </w:tabs>
              <w:spacing w:line="240" w:lineRule="atLeast"/>
              <w:ind w:left="23" w:firstLine="0"/>
              <w:mirrorIndents/>
              <w:rPr>
                <w:szCs w:val="28"/>
              </w:rPr>
            </w:pPr>
            <w:r w:rsidRPr="00060D1E">
              <w:rPr>
                <w:szCs w:val="28"/>
              </w:rPr>
              <w:t>Зона стоянок для легковых автомобилей</w:t>
            </w:r>
          </w:p>
        </w:tc>
        <w:tc>
          <w:tcPr>
            <w:tcW w:w="929" w:type="pct"/>
          </w:tcPr>
          <w:p w:rsidR="00053D97" w:rsidRPr="006414AE" w:rsidRDefault="00053D97" w:rsidP="00053D97">
            <w:pPr>
              <w:ind w:firstLine="0"/>
              <w:jc w:val="center"/>
              <w:rPr>
                <w:szCs w:val="28"/>
              </w:rPr>
            </w:pPr>
            <w:r>
              <w:rPr>
                <w:szCs w:val="28"/>
              </w:rPr>
              <w:t>1,52</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1.4</w:t>
            </w:r>
          </w:p>
        </w:tc>
        <w:tc>
          <w:tcPr>
            <w:tcW w:w="3659" w:type="pct"/>
            <w:vAlign w:val="center"/>
          </w:tcPr>
          <w:p w:rsidR="00053D97" w:rsidRPr="00745575" w:rsidRDefault="00053D97" w:rsidP="00053D97">
            <w:pPr>
              <w:ind w:left="23" w:firstLine="0"/>
              <w:rPr>
                <w:szCs w:val="28"/>
              </w:rPr>
            </w:pPr>
            <w:r w:rsidRPr="00745575">
              <w:rPr>
                <w:szCs w:val="28"/>
              </w:rPr>
              <w:t>Зоны инженерной и транспортной инфраструктур, в том числе:</w:t>
            </w:r>
          </w:p>
        </w:tc>
        <w:tc>
          <w:tcPr>
            <w:tcW w:w="929" w:type="pct"/>
          </w:tcPr>
          <w:p w:rsidR="00053D97" w:rsidRPr="00A94985" w:rsidRDefault="00053D97" w:rsidP="00053D97">
            <w:pPr>
              <w:ind w:firstLine="0"/>
              <w:jc w:val="center"/>
              <w:rPr>
                <w:szCs w:val="28"/>
              </w:rPr>
            </w:pPr>
            <w:r w:rsidRPr="00A94985">
              <w:rPr>
                <w:szCs w:val="28"/>
              </w:rPr>
              <w:t>31,51</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1.4.1</w:t>
            </w:r>
          </w:p>
        </w:tc>
        <w:tc>
          <w:tcPr>
            <w:tcW w:w="3659" w:type="pct"/>
            <w:vAlign w:val="center"/>
          </w:tcPr>
          <w:p w:rsidR="00053D97" w:rsidRPr="00745575" w:rsidRDefault="00053D97" w:rsidP="00053D97">
            <w:pPr>
              <w:ind w:left="23" w:firstLine="0"/>
              <w:rPr>
                <w:szCs w:val="28"/>
              </w:rPr>
            </w:pPr>
            <w:r>
              <w:t>Зона сооружений и коммуникаций железнодорожного транспорта</w:t>
            </w:r>
          </w:p>
        </w:tc>
        <w:tc>
          <w:tcPr>
            <w:tcW w:w="929" w:type="pct"/>
          </w:tcPr>
          <w:p w:rsidR="00053D97" w:rsidRPr="006414AE" w:rsidRDefault="00053D97" w:rsidP="00053D97">
            <w:pPr>
              <w:ind w:firstLine="0"/>
              <w:jc w:val="center"/>
              <w:rPr>
                <w:szCs w:val="28"/>
              </w:rPr>
            </w:pPr>
            <w:r>
              <w:rPr>
                <w:szCs w:val="28"/>
              </w:rPr>
              <w:t>4,9</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1.4.2</w:t>
            </w:r>
          </w:p>
        </w:tc>
        <w:tc>
          <w:tcPr>
            <w:tcW w:w="3659" w:type="pct"/>
            <w:vAlign w:val="center"/>
          </w:tcPr>
          <w:p w:rsidR="00053D97" w:rsidRPr="00BA6502" w:rsidRDefault="00053D97" w:rsidP="00053D97">
            <w:pPr>
              <w:ind w:left="23" w:firstLine="0"/>
              <w:rPr>
                <w:szCs w:val="28"/>
              </w:rPr>
            </w:pPr>
            <w:r w:rsidRPr="00BA6502">
              <w:rPr>
                <w:szCs w:val="28"/>
              </w:rPr>
              <w:t>Зона объектов улично-дорожной сети</w:t>
            </w:r>
          </w:p>
        </w:tc>
        <w:tc>
          <w:tcPr>
            <w:tcW w:w="929" w:type="pct"/>
          </w:tcPr>
          <w:p w:rsidR="00053D97" w:rsidRPr="006414AE" w:rsidRDefault="00053D97" w:rsidP="00053D97">
            <w:pPr>
              <w:ind w:firstLine="0"/>
              <w:jc w:val="center"/>
              <w:rPr>
                <w:szCs w:val="28"/>
              </w:rPr>
            </w:pPr>
            <w:r>
              <w:rPr>
                <w:szCs w:val="28"/>
              </w:rPr>
              <w:t>26,36</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1.4.3</w:t>
            </w:r>
          </w:p>
        </w:tc>
        <w:tc>
          <w:tcPr>
            <w:tcW w:w="3659" w:type="pct"/>
            <w:vAlign w:val="center"/>
          </w:tcPr>
          <w:p w:rsidR="00053D97" w:rsidRPr="00BA6502" w:rsidRDefault="00053D97" w:rsidP="00053D97">
            <w:pPr>
              <w:ind w:left="23" w:firstLine="0"/>
              <w:rPr>
                <w:szCs w:val="28"/>
              </w:rPr>
            </w:pPr>
            <w:r w:rsidRPr="00BA6502">
              <w:rPr>
                <w:szCs w:val="28"/>
              </w:rPr>
              <w:t>Зона объектов инженерной инфраструктуры</w:t>
            </w:r>
          </w:p>
        </w:tc>
        <w:tc>
          <w:tcPr>
            <w:tcW w:w="929" w:type="pct"/>
          </w:tcPr>
          <w:p w:rsidR="00053D97" w:rsidRPr="006414AE" w:rsidRDefault="00053D97" w:rsidP="00053D97">
            <w:pPr>
              <w:ind w:firstLine="0"/>
              <w:jc w:val="center"/>
              <w:rPr>
                <w:szCs w:val="28"/>
              </w:rPr>
            </w:pPr>
            <w:r>
              <w:rPr>
                <w:szCs w:val="28"/>
              </w:rPr>
              <w:t>0,25</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1.5</w:t>
            </w:r>
          </w:p>
        </w:tc>
        <w:tc>
          <w:tcPr>
            <w:tcW w:w="3659" w:type="pct"/>
          </w:tcPr>
          <w:p w:rsidR="00053D97" w:rsidRPr="00745575" w:rsidRDefault="00053D97" w:rsidP="00053D97">
            <w:pPr>
              <w:ind w:firstLine="0"/>
              <w:rPr>
                <w:szCs w:val="28"/>
              </w:rPr>
            </w:pPr>
            <w:r>
              <w:t>Парки, скверы, бульвары, иные территории озеленения</w:t>
            </w:r>
          </w:p>
        </w:tc>
        <w:tc>
          <w:tcPr>
            <w:tcW w:w="929" w:type="pct"/>
          </w:tcPr>
          <w:p w:rsidR="00053D97" w:rsidRPr="006414AE" w:rsidRDefault="00053D97" w:rsidP="00053D97">
            <w:pPr>
              <w:ind w:firstLine="0"/>
              <w:jc w:val="center"/>
              <w:rPr>
                <w:szCs w:val="28"/>
              </w:rPr>
            </w:pPr>
            <w:r w:rsidRPr="006414AE">
              <w:rPr>
                <w:szCs w:val="28"/>
              </w:rPr>
              <w:t>4,61</w:t>
            </w:r>
          </w:p>
        </w:tc>
      </w:tr>
      <w:tr w:rsidR="00053D97" w:rsidRPr="00872914" w:rsidTr="00FE6350">
        <w:tc>
          <w:tcPr>
            <w:tcW w:w="412" w:type="pct"/>
          </w:tcPr>
          <w:p w:rsidR="00053D97" w:rsidRPr="00FE6350" w:rsidRDefault="00053D97" w:rsidP="00053D97">
            <w:pPr>
              <w:ind w:firstLine="0"/>
              <w:jc w:val="center"/>
              <w:rPr>
                <w:szCs w:val="28"/>
              </w:rPr>
            </w:pPr>
            <w:r w:rsidRPr="00FE6350">
              <w:rPr>
                <w:szCs w:val="28"/>
              </w:rPr>
              <w:t>1.6</w:t>
            </w:r>
          </w:p>
        </w:tc>
        <w:tc>
          <w:tcPr>
            <w:tcW w:w="3659" w:type="pct"/>
          </w:tcPr>
          <w:p w:rsidR="00053D97" w:rsidRPr="00745575" w:rsidRDefault="00053D97" w:rsidP="00053D97">
            <w:pPr>
              <w:ind w:firstLine="0"/>
              <w:rPr>
                <w:szCs w:val="28"/>
              </w:rPr>
            </w:pPr>
            <w:r w:rsidRPr="00745575">
              <w:rPr>
                <w:szCs w:val="28"/>
              </w:rPr>
              <w:t>Водные объекты</w:t>
            </w:r>
          </w:p>
        </w:tc>
        <w:tc>
          <w:tcPr>
            <w:tcW w:w="929" w:type="pct"/>
          </w:tcPr>
          <w:p w:rsidR="00053D97" w:rsidRPr="006414AE" w:rsidRDefault="00053D97" w:rsidP="00053D97">
            <w:pPr>
              <w:ind w:firstLine="0"/>
              <w:jc w:val="center"/>
              <w:rPr>
                <w:color w:val="943634"/>
                <w:szCs w:val="28"/>
              </w:rPr>
            </w:pPr>
            <w:r w:rsidRPr="006414AE">
              <w:rPr>
                <w:szCs w:val="28"/>
              </w:rPr>
              <w:t>16,7</w:t>
            </w:r>
          </w:p>
        </w:tc>
      </w:tr>
    </w:tbl>
    <w:p w:rsidR="00053D97" w:rsidRPr="00872914" w:rsidRDefault="00053D97" w:rsidP="00053D97">
      <w:pPr>
        <w:rPr>
          <w:color w:val="943634"/>
          <w:szCs w:val="28"/>
        </w:rPr>
      </w:pPr>
    </w:p>
    <w:p w:rsidR="005F1490" w:rsidRPr="00FE6350" w:rsidRDefault="005F1490" w:rsidP="00FE6350">
      <w:pPr>
        <w:rPr>
          <w:szCs w:val="28"/>
        </w:rPr>
      </w:pPr>
      <w:r w:rsidRPr="00FE6350">
        <w:rPr>
          <w:szCs w:val="28"/>
        </w:rPr>
        <w:t>Плотность и параметры застройки территории.</w:t>
      </w:r>
    </w:p>
    <w:p w:rsidR="00053D97" w:rsidRDefault="00053D97" w:rsidP="00053D97">
      <w:pPr>
        <w:rPr>
          <w:szCs w:val="28"/>
        </w:rPr>
      </w:pPr>
      <w:r>
        <w:rPr>
          <w:szCs w:val="28"/>
        </w:rPr>
        <w:t>З</w:t>
      </w:r>
      <w:r w:rsidRPr="00D83E84">
        <w:rPr>
          <w:szCs w:val="28"/>
        </w:rPr>
        <w:t>она объектов отдыха и оздоровления</w:t>
      </w:r>
      <w:r>
        <w:rPr>
          <w:szCs w:val="28"/>
        </w:rPr>
        <w:t xml:space="preserve">: </w:t>
      </w:r>
    </w:p>
    <w:p w:rsidR="00053D97" w:rsidRDefault="00053D97" w:rsidP="00053D97">
      <w:pPr>
        <w:rPr>
          <w:szCs w:val="28"/>
        </w:rPr>
      </w:pPr>
      <w:r>
        <w:t xml:space="preserve">предельное максимальное количество надземных этажей зданий, строений, сооружений для объектов капитального строительства </w:t>
      </w:r>
      <w:r w:rsidRPr="0099099C">
        <w:rPr>
          <w:szCs w:val="28"/>
        </w:rPr>
        <w:t>–</w:t>
      </w:r>
      <w:r>
        <w:rPr>
          <w:szCs w:val="28"/>
        </w:rPr>
        <w:t xml:space="preserve"> </w:t>
      </w:r>
      <w:r w:rsidR="00EF46D8">
        <w:t>до 10</w:t>
      </w:r>
      <w:r>
        <w:t xml:space="preserve"> этаж</w:t>
      </w:r>
      <w:r w:rsidR="00EF46D8">
        <w:t>ей</w:t>
      </w:r>
      <w:r>
        <w:t>;</w:t>
      </w:r>
    </w:p>
    <w:p w:rsidR="00053D97" w:rsidRDefault="00053D97" w:rsidP="00B56133">
      <w:r>
        <w:t xml:space="preserve">минимальный  процент застройки </w:t>
      </w:r>
      <w:r w:rsidRPr="0099099C">
        <w:rPr>
          <w:szCs w:val="28"/>
        </w:rPr>
        <w:t>–</w:t>
      </w:r>
      <w:r>
        <w:t xml:space="preserve"> 10</w:t>
      </w:r>
      <w:r w:rsidR="00FE6350">
        <w:t xml:space="preserve"> </w:t>
      </w:r>
      <w:r>
        <w:t>%, максимальный процент застро</w:t>
      </w:r>
      <w:r>
        <w:t>й</w:t>
      </w:r>
      <w:r>
        <w:t>ки</w:t>
      </w:r>
      <w:r w:rsidR="00FE6350">
        <w:t> </w:t>
      </w:r>
      <w:r>
        <w:t>– 30</w:t>
      </w:r>
      <w:r w:rsidR="00FE6350">
        <w:t xml:space="preserve"> </w:t>
      </w:r>
      <w:r>
        <w:t xml:space="preserve">%. </w:t>
      </w:r>
    </w:p>
    <w:p w:rsidR="00053D97" w:rsidRDefault="00053D97" w:rsidP="00053D97">
      <w:r w:rsidRPr="0074027C">
        <w:t>Зона объектов делового, общественного и коммерческого назначения:</w:t>
      </w:r>
    </w:p>
    <w:p w:rsidR="00053D97" w:rsidRDefault="00053D97" w:rsidP="00053D97">
      <w:pPr>
        <w:rPr>
          <w:szCs w:val="28"/>
        </w:rPr>
      </w:pPr>
      <w:r>
        <w:t xml:space="preserve">предельное максимальное количество надземных этажей зданий, строений, сооружений для объектов капитального строительства </w:t>
      </w:r>
      <w:r w:rsidRPr="0099099C">
        <w:rPr>
          <w:szCs w:val="28"/>
        </w:rPr>
        <w:t>–</w:t>
      </w:r>
      <w:r>
        <w:rPr>
          <w:szCs w:val="28"/>
        </w:rPr>
        <w:t xml:space="preserve"> </w:t>
      </w:r>
      <w:r w:rsidR="00FB30B7">
        <w:rPr>
          <w:szCs w:val="28"/>
        </w:rPr>
        <w:t xml:space="preserve">до </w:t>
      </w:r>
      <w:r>
        <w:t>30 этажей;</w:t>
      </w:r>
    </w:p>
    <w:p w:rsidR="00053D97" w:rsidRDefault="00053D97" w:rsidP="00B56133">
      <w:r>
        <w:t xml:space="preserve">минимальный  процент застройки </w:t>
      </w:r>
      <w:r w:rsidRPr="0099099C">
        <w:rPr>
          <w:szCs w:val="28"/>
        </w:rPr>
        <w:t>–</w:t>
      </w:r>
      <w:r>
        <w:t xml:space="preserve"> 10</w:t>
      </w:r>
      <w:r w:rsidR="00FE6350">
        <w:t xml:space="preserve"> </w:t>
      </w:r>
      <w:r>
        <w:t>%, максимальный процент застро</w:t>
      </w:r>
      <w:r>
        <w:t>й</w:t>
      </w:r>
      <w:r>
        <w:t>ки</w:t>
      </w:r>
      <w:r w:rsidR="00FE6350">
        <w:t> </w:t>
      </w:r>
      <w:r w:rsidRPr="0099099C">
        <w:rPr>
          <w:szCs w:val="28"/>
        </w:rPr>
        <w:t>–</w:t>
      </w:r>
      <w:r>
        <w:t xml:space="preserve"> 70</w:t>
      </w:r>
      <w:r w:rsidR="00C8358F">
        <w:t xml:space="preserve"> </w:t>
      </w:r>
      <w:r>
        <w:t xml:space="preserve">%. </w:t>
      </w:r>
    </w:p>
    <w:p w:rsidR="00053D97" w:rsidRDefault="00053D97" w:rsidP="00053D97">
      <w:r>
        <w:t>З</w:t>
      </w:r>
      <w:r w:rsidRPr="001C2935">
        <w:t>она стоянок для легковых автомобилей</w:t>
      </w:r>
      <w:r>
        <w:t>:</w:t>
      </w:r>
    </w:p>
    <w:p w:rsidR="00053D97" w:rsidRDefault="00053D97" w:rsidP="00053D97">
      <w:pPr>
        <w:rPr>
          <w:szCs w:val="28"/>
        </w:rPr>
      </w:pPr>
      <w:r>
        <w:t xml:space="preserve">предельное максимальное количество надземных этажей зданий, строений, сооружений для объектов капитального строительства </w:t>
      </w:r>
      <w:r w:rsidRPr="0099099C">
        <w:rPr>
          <w:szCs w:val="28"/>
        </w:rPr>
        <w:t>–</w:t>
      </w:r>
      <w:r>
        <w:rPr>
          <w:szCs w:val="28"/>
        </w:rPr>
        <w:t xml:space="preserve"> </w:t>
      </w:r>
      <w:r w:rsidR="00FB30B7">
        <w:rPr>
          <w:szCs w:val="28"/>
        </w:rPr>
        <w:t xml:space="preserve">до </w:t>
      </w:r>
      <w:r w:rsidR="00FB30B7">
        <w:t>10</w:t>
      </w:r>
      <w:r>
        <w:t xml:space="preserve"> этажей;</w:t>
      </w:r>
    </w:p>
    <w:p w:rsidR="00053D97" w:rsidRDefault="00053D97" w:rsidP="00053D97">
      <w:r>
        <w:t xml:space="preserve">минимальный  процент застройки </w:t>
      </w:r>
      <w:r w:rsidRPr="0099099C">
        <w:rPr>
          <w:szCs w:val="28"/>
        </w:rPr>
        <w:t>–</w:t>
      </w:r>
      <w:r>
        <w:t xml:space="preserve"> 60</w:t>
      </w:r>
      <w:r w:rsidR="00FE6350">
        <w:t xml:space="preserve"> </w:t>
      </w:r>
      <w:r>
        <w:t xml:space="preserve">%. </w:t>
      </w:r>
    </w:p>
    <w:p w:rsidR="00053D97" w:rsidRPr="00281B56" w:rsidRDefault="00053D97" w:rsidP="00053D97">
      <w:r w:rsidRPr="00281B56">
        <w:t>Зона сооружений и коммуникаций железнодорожного транспорта:</w:t>
      </w:r>
    </w:p>
    <w:p w:rsidR="00053D97" w:rsidRDefault="00053D97" w:rsidP="00B56133">
      <w:r>
        <w:lastRenderedPageBreak/>
        <w:t>п</w:t>
      </w:r>
      <w:r w:rsidRPr="00281B56">
        <w:t>роектом планировки не предполагается размещение объектов капитальн</w:t>
      </w:r>
      <w:r w:rsidRPr="00281B56">
        <w:t>о</w:t>
      </w:r>
      <w:r w:rsidRPr="00281B56">
        <w:t xml:space="preserve">го строительства, </w:t>
      </w:r>
      <w:proofErr w:type="gramStart"/>
      <w:r w:rsidRPr="00281B56">
        <w:t>кроме</w:t>
      </w:r>
      <w:proofErr w:type="gramEnd"/>
      <w:r w:rsidRPr="00281B56">
        <w:t xml:space="preserve"> линейных</w:t>
      </w:r>
      <w:r>
        <w:t>.</w:t>
      </w:r>
    </w:p>
    <w:p w:rsidR="00053D97" w:rsidRDefault="00053D97" w:rsidP="00053D97">
      <w:r>
        <w:t>З</w:t>
      </w:r>
      <w:r w:rsidRPr="006C31CA">
        <w:t>она объектов инженерной инфраструктуры</w:t>
      </w:r>
      <w:r>
        <w:t>:</w:t>
      </w:r>
    </w:p>
    <w:p w:rsidR="00053D97" w:rsidRDefault="00053D97" w:rsidP="00053D97">
      <w:pPr>
        <w:rPr>
          <w:szCs w:val="28"/>
        </w:rPr>
      </w:pPr>
      <w:r>
        <w:t xml:space="preserve">предельное максимальное количество надземных этажей зданий, строений, сооружений для объектов капитального строительства </w:t>
      </w:r>
      <w:r w:rsidRPr="0099099C">
        <w:rPr>
          <w:szCs w:val="28"/>
        </w:rPr>
        <w:t>–</w:t>
      </w:r>
      <w:r>
        <w:rPr>
          <w:szCs w:val="28"/>
        </w:rPr>
        <w:t xml:space="preserve"> </w:t>
      </w:r>
      <w:r w:rsidR="00FB30B7">
        <w:t>до 16</w:t>
      </w:r>
      <w:r>
        <w:t xml:space="preserve"> этаж</w:t>
      </w:r>
      <w:r w:rsidR="00FE6350">
        <w:t>ей</w:t>
      </w:r>
      <w:r>
        <w:t>;</w:t>
      </w:r>
    </w:p>
    <w:p w:rsidR="00053D97" w:rsidRDefault="00053D97" w:rsidP="00B56133">
      <w:proofErr w:type="gramStart"/>
      <w:r>
        <w:t xml:space="preserve">минимальный процент застройки </w:t>
      </w:r>
      <w:r w:rsidRPr="0099099C">
        <w:rPr>
          <w:szCs w:val="28"/>
        </w:rPr>
        <w:t>–</w:t>
      </w:r>
      <w:r>
        <w:t xml:space="preserve"> 10</w:t>
      </w:r>
      <w:r w:rsidR="00FE6350">
        <w:t xml:space="preserve"> </w:t>
      </w:r>
      <w:r>
        <w:t>%, максимальный процент застро</w:t>
      </w:r>
      <w:r>
        <w:t>й</w:t>
      </w:r>
      <w:r>
        <w:t>ки</w:t>
      </w:r>
      <w:r w:rsidR="00FE6350">
        <w:t> </w:t>
      </w:r>
      <w:r w:rsidRPr="0099099C">
        <w:rPr>
          <w:szCs w:val="28"/>
        </w:rPr>
        <w:t>–</w:t>
      </w:r>
      <w:r w:rsidR="00160F17">
        <w:t xml:space="preserve"> 70</w:t>
      </w:r>
      <w:r w:rsidR="00C8358F">
        <w:t xml:space="preserve"> </w:t>
      </w:r>
      <w:r w:rsidR="00160F17">
        <w:t xml:space="preserve">%. </w:t>
      </w:r>
      <w:r>
        <w:t>Максимальный процент застройки в границах земельного участка для объектов капитального строительства с видом разрешенного использования «л</w:t>
      </w:r>
      <w:r>
        <w:t>и</w:t>
      </w:r>
      <w:r>
        <w:t>нии электропередачи», «трансформаторные подстанции», «распределительные пункты», «котельные», «насосные станции», «очистные сооружения», «гидроте</w:t>
      </w:r>
      <w:r>
        <w:t>х</w:t>
      </w:r>
      <w:r>
        <w:t>нические сооружения», «сооружения связи», «стоянки», «общественные убо</w:t>
      </w:r>
      <w:r>
        <w:t>р</w:t>
      </w:r>
      <w:r>
        <w:t>ные», «малые архитектурные формы благоустройства», «объекты улично-дорожной сети», «автомобильные дороги», «скверы», «площади», «бульвары», «набережные», «проезды» устанавливается равным всей площади земельного</w:t>
      </w:r>
      <w:proofErr w:type="gramEnd"/>
      <w:r>
        <w:t xml:space="preserve"> уч</w:t>
      </w:r>
      <w:r>
        <w:t>а</w:t>
      </w:r>
      <w:r>
        <w:t>стка, за исключением площади, занятой минимальными отступами от границ з</w:t>
      </w:r>
      <w:r>
        <w:t>е</w:t>
      </w:r>
      <w:r>
        <w:t>мельного участка.</w:t>
      </w:r>
    </w:p>
    <w:p w:rsidR="00053D97" w:rsidRDefault="00053D97" w:rsidP="00053D97">
      <w:pPr>
        <w:tabs>
          <w:tab w:val="left" w:pos="7518"/>
        </w:tabs>
        <w:spacing w:line="240" w:lineRule="atLeast"/>
        <w:mirrorIndents/>
        <w:rPr>
          <w:szCs w:val="28"/>
        </w:rPr>
      </w:pPr>
      <w:r w:rsidRPr="003116B1">
        <w:rPr>
          <w:szCs w:val="28"/>
        </w:rPr>
        <w:t>Зона объектов улично-дорожной сети:</w:t>
      </w:r>
    </w:p>
    <w:p w:rsidR="00053D97" w:rsidRDefault="00053D97" w:rsidP="00053D97">
      <w:r>
        <w:t>п</w:t>
      </w:r>
      <w:r w:rsidRPr="00281B56">
        <w:t>роектом планировки не предполагается размещение объектов капитальн</w:t>
      </w:r>
      <w:r w:rsidRPr="00281B56">
        <w:t>о</w:t>
      </w:r>
      <w:r w:rsidRPr="00281B56">
        <w:t xml:space="preserve">го строительства, </w:t>
      </w:r>
      <w:proofErr w:type="gramStart"/>
      <w:r w:rsidRPr="00281B56">
        <w:t>кроме</w:t>
      </w:r>
      <w:proofErr w:type="gramEnd"/>
      <w:r w:rsidRPr="00281B56">
        <w:t xml:space="preserve"> линейных</w:t>
      </w:r>
      <w:r>
        <w:t>.</w:t>
      </w:r>
    </w:p>
    <w:p w:rsidR="00053D97" w:rsidRPr="00D81858" w:rsidRDefault="00053D97" w:rsidP="00053D97">
      <w:pPr>
        <w:jc w:val="center"/>
        <w:rPr>
          <w:b/>
          <w:szCs w:val="28"/>
        </w:rPr>
      </w:pPr>
    </w:p>
    <w:p w:rsidR="00FE6350" w:rsidRDefault="00FE6350" w:rsidP="00FE6350">
      <w:pPr>
        <w:pStyle w:val="1"/>
        <w:spacing w:before="0" w:after="0"/>
        <w:ind w:firstLine="0"/>
      </w:pPr>
      <w:r>
        <w:t>6. </w:t>
      </w:r>
      <w:r w:rsidR="00053D97" w:rsidRPr="009D4118">
        <w:t xml:space="preserve">Характеристика объектов капитального строительства жилого, </w:t>
      </w:r>
    </w:p>
    <w:p w:rsidR="00053D97" w:rsidRPr="009D4118" w:rsidRDefault="00053D97" w:rsidP="00FE6350">
      <w:pPr>
        <w:pStyle w:val="1"/>
        <w:spacing w:before="0" w:after="0"/>
        <w:ind w:firstLine="0"/>
      </w:pPr>
      <w:r w:rsidRPr="009D4118">
        <w:t>производственного, общественно-делового и иного назначения</w:t>
      </w:r>
    </w:p>
    <w:p w:rsidR="00053D97" w:rsidRPr="003A0201" w:rsidRDefault="00053D97" w:rsidP="00053D97">
      <w:pPr>
        <w:jc w:val="center"/>
        <w:rPr>
          <w:b/>
          <w:szCs w:val="28"/>
        </w:rPr>
      </w:pPr>
    </w:p>
    <w:p w:rsidR="00053D97" w:rsidRDefault="00053D97" w:rsidP="00053D97">
      <w:pPr>
        <w:rPr>
          <w:szCs w:val="28"/>
        </w:rPr>
      </w:pPr>
      <w:r>
        <w:rPr>
          <w:szCs w:val="28"/>
        </w:rPr>
        <w:t>На планируемой территории размещение объектов капитального строител</w:t>
      </w:r>
      <w:r>
        <w:rPr>
          <w:szCs w:val="28"/>
        </w:rPr>
        <w:t>ь</w:t>
      </w:r>
      <w:r>
        <w:rPr>
          <w:szCs w:val="28"/>
        </w:rPr>
        <w:t>ства жилого назначения не предусматривается.</w:t>
      </w:r>
    </w:p>
    <w:p w:rsidR="00053D97" w:rsidRDefault="00053D97" w:rsidP="00053D97">
      <w:pPr>
        <w:rPr>
          <w:szCs w:val="28"/>
        </w:rPr>
      </w:pPr>
      <w:r>
        <w:rPr>
          <w:szCs w:val="28"/>
        </w:rPr>
        <w:t>На планируемой территории размещение объектов капитального строител</w:t>
      </w:r>
      <w:r>
        <w:rPr>
          <w:szCs w:val="28"/>
        </w:rPr>
        <w:t>ь</w:t>
      </w:r>
      <w:r>
        <w:rPr>
          <w:szCs w:val="28"/>
        </w:rPr>
        <w:t>ства производственного назначения не предусматривается.</w:t>
      </w:r>
    </w:p>
    <w:p w:rsidR="00FE6350" w:rsidRDefault="00053D97" w:rsidP="00053D97">
      <w:r w:rsidRPr="00180A98">
        <w:rPr>
          <w:szCs w:val="28"/>
        </w:rPr>
        <w:t>На расч</w:t>
      </w:r>
      <w:r w:rsidR="00FE6350">
        <w:rPr>
          <w:szCs w:val="28"/>
        </w:rPr>
        <w:t>е</w:t>
      </w:r>
      <w:r w:rsidRPr="00180A98">
        <w:rPr>
          <w:szCs w:val="28"/>
        </w:rPr>
        <w:t xml:space="preserve">тный срок </w:t>
      </w:r>
      <w:r w:rsidRPr="00180A98">
        <w:t>проектом планировки предлагается размещение</w:t>
      </w:r>
      <w:r w:rsidR="00FE6350">
        <w:t>:</w:t>
      </w:r>
      <w:r w:rsidRPr="00180A98">
        <w:t xml:space="preserve"> </w:t>
      </w:r>
    </w:p>
    <w:p w:rsidR="00053D97" w:rsidRDefault="00053D97" w:rsidP="00053D97">
      <w:r w:rsidRPr="00180A98">
        <w:t>аквапарка с развлекательным комплексом и гостиничного комплекса</w:t>
      </w:r>
      <w:r>
        <w:t xml:space="preserve"> в</w:t>
      </w:r>
      <w:r w:rsidRPr="00180A98">
        <w:t xml:space="preserve"> ква</w:t>
      </w:r>
      <w:r w:rsidRPr="00180A98">
        <w:t>р</w:t>
      </w:r>
      <w:r w:rsidRPr="00180A98">
        <w:t>тале 180.01.00.02</w:t>
      </w:r>
      <w:r>
        <w:t>;</w:t>
      </w:r>
    </w:p>
    <w:p w:rsidR="00053D97" w:rsidRDefault="00053D97" w:rsidP="00053D97">
      <w:r w:rsidRPr="00FC5661">
        <w:t>объектов отдыха и рекреации (плоскостные спортивные сооружения,</w:t>
      </w:r>
      <w:r>
        <w:t xml:space="preserve"> ко</w:t>
      </w:r>
      <w:r>
        <w:t>н</w:t>
      </w:r>
      <w:r>
        <w:t>ные манежи, кафе, дома отдыха, объекты для причаливания, хранения и обслуж</w:t>
      </w:r>
      <w:r>
        <w:t>и</w:t>
      </w:r>
      <w:r>
        <w:t>вания яхт, катеров, лодок и других маломерных судов, набережные,</w:t>
      </w:r>
      <w:r w:rsidRPr="00FC5661">
        <w:t xml:space="preserve"> </w:t>
      </w:r>
      <w:r>
        <w:t>пляжи, малые архитектурные формы благоустройства) в кварталах 180.01.00.01, 180.01.00.02, 180.01.00.03;</w:t>
      </w:r>
    </w:p>
    <w:p w:rsidR="00053D97" w:rsidRDefault="00053D97" w:rsidP="00053D97">
      <w:pPr>
        <w:rPr>
          <w:szCs w:val="28"/>
        </w:rPr>
      </w:pPr>
      <w:r>
        <w:t>парков</w:t>
      </w:r>
      <w:r w:rsidR="00FE6350">
        <w:t>ок</w:t>
      </w:r>
      <w:r>
        <w:t>, многоярусны</w:t>
      </w:r>
      <w:r w:rsidR="00FE6350">
        <w:t>х</w:t>
      </w:r>
      <w:r>
        <w:t xml:space="preserve"> гараж</w:t>
      </w:r>
      <w:r w:rsidR="00FE6350">
        <w:t>ей</w:t>
      </w:r>
      <w:r>
        <w:t xml:space="preserve"> в квартале 180.01.00.01.</w:t>
      </w:r>
    </w:p>
    <w:p w:rsidR="00053D97" w:rsidRDefault="00053D97" w:rsidP="00053D97">
      <w:pPr>
        <w:pStyle w:val="22"/>
        <w:jc w:val="both"/>
        <w:rPr>
          <w:snapToGrid w:val="0"/>
        </w:rPr>
      </w:pPr>
      <w:r w:rsidRPr="00710BBE">
        <w:rPr>
          <w:snapToGrid w:val="0"/>
        </w:rPr>
        <w:t>На расчетный срок предусматривается реконструкция существующих и строительство новых объектов улично-дорожной сети в пределах установленных проектом</w:t>
      </w:r>
      <w:r>
        <w:rPr>
          <w:snapToGrid w:val="0"/>
        </w:rPr>
        <w:t xml:space="preserve"> планировки</w:t>
      </w:r>
      <w:r w:rsidRPr="00710BBE">
        <w:rPr>
          <w:snapToGrid w:val="0"/>
        </w:rPr>
        <w:t xml:space="preserve"> красных линий.</w:t>
      </w:r>
    </w:p>
    <w:p w:rsidR="00FB210E" w:rsidRDefault="00FB210E" w:rsidP="00AA73ED">
      <w:pPr>
        <w:pStyle w:val="22"/>
        <w:ind w:firstLine="0"/>
        <w:jc w:val="both"/>
        <w:rPr>
          <w:b/>
          <w:snapToGrid w:val="0"/>
          <w:color w:val="FF0000"/>
        </w:rPr>
      </w:pPr>
    </w:p>
    <w:p w:rsidR="00053D97" w:rsidRPr="009D4118" w:rsidRDefault="00FE6350" w:rsidP="00FE6350">
      <w:pPr>
        <w:pStyle w:val="1"/>
        <w:spacing w:before="0" w:after="0"/>
        <w:ind w:firstLine="0"/>
      </w:pPr>
      <w:r>
        <w:t>7. </w:t>
      </w:r>
      <w:r w:rsidR="00053D97" w:rsidRPr="009D4118">
        <w:t>Характеристики объектов транспортной инфраструктуры</w:t>
      </w:r>
    </w:p>
    <w:p w:rsidR="00053D97" w:rsidRPr="003A0201" w:rsidRDefault="00053D97" w:rsidP="00053D97">
      <w:pPr>
        <w:jc w:val="center"/>
        <w:rPr>
          <w:b/>
          <w:szCs w:val="28"/>
        </w:rPr>
      </w:pPr>
    </w:p>
    <w:p w:rsidR="00053D97" w:rsidRDefault="00053D97" w:rsidP="00053D97">
      <w:pPr>
        <w:rPr>
          <w:szCs w:val="28"/>
        </w:rPr>
      </w:pPr>
      <w:r w:rsidRPr="0099099C">
        <w:rPr>
          <w:szCs w:val="28"/>
        </w:rPr>
        <w:t xml:space="preserve">Проектом </w:t>
      </w:r>
      <w:r>
        <w:rPr>
          <w:szCs w:val="28"/>
        </w:rPr>
        <w:t xml:space="preserve">планировки </w:t>
      </w:r>
      <w:r w:rsidRPr="0099099C">
        <w:rPr>
          <w:szCs w:val="28"/>
        </w:rPr>
        <w:t>принята следующая классификация улично-дорожной сети:</w:t>
      </w:r>
    </w:p>
    <w:p w:rsidR="00053D97" w:rsidRDefault="00053D97" w:rsidP="00053D97">
      <w:pPr>
        <w:rPr>
          <w:szCs w:val="28"/>
        </w:rPr>
      </w:pPr>
      <w:r>
        <w:rPr>
          <w:szCs w:val="28"/>
        </w:rPr>
        <w:t>магистральные улицы общегородского значения непрерывного движения;</w:t>
      </w:r>
    </w:p>
    <w:p w:rsidR="00053D97" w:rsidRDefault="00053D97" w:rsidP="00053D97">
      <w:pPr>
        <w:rPr>
          <w:szCs w:val="28"/>
        </w:rPr>
      </w:pPr>
      <w:r>
        <w:rPr>
          <w:szCs w:val="28"/>
        </w:rPr>
        <w:lastRenderedPageBreak/>
        <w:t>магистральные улицы общегородского значения регулируемого движения;</w:t>
      </w:r>
    </w:p>
    <w:p w:rsidR="00053D97" w:rsidRDefault="00053D97" w:rsidP="00053D97">
      <w:pPr>
        <w:rPr>
          <w:szCs w:val="28"/>
        </w:rPr>
      </w:pPr>
      <w:r>
        <w:rPr>
          <w:szCs w:val="28"/>
        </w:rPr>
        <w:t>магистральные улицы районного значения транспортно-пешеходные.</w:t>
      </w:r>
    </w:p>
    <w:p w:rsidR="00053D97" w:rsidRPr="0099099C" w:rsidRDefault="00053D97" w:rsidP="00053D97">
      <w:pPr>
        <w:rPr>
          <w:szCs w:val="28"/>
        </w:rPr>
      </w:pPr>
      <w:r w:rsidRPr="0099099C">
        <w:rPr>
          <w:szCs w:val="28"/>
        </w:rPr>
        <w:t xml:space="preserve">Обслуживание </w:t>
      </w:r>
      <w:r>
        <w:rPr>
          <w:szCs w:val="28"/>
        </w:rPr>
        <w:t>планируемой</w:t>
      </w:r>
      <w:r w:rsidRPr="0099099C">
        <w:rPr>
          <w:szCs w:val="28"/>
        </w:rPr>
        <w:t xml:space="preserve"> территории предусмотрено с </w:t>
      </w:r>
      <w:r>
        <w:rPr>
          <w:szCs w:val="28"/>
        </w:rPr>
        <w:t>магистральных улиц районного значения транспортно-пешеходных</w:t>
      </w:r>
      <w:r w:rsidRPr="0099099C">
        <w:rPr>
          <w:szCs w:val="28"/>
        </w:rPr>
        <w:t>.</w:t>
      </w:r>
    </w:p>
    <w:p w:rsidR="00053D97" w:rsidRDefault="00053D97" w:rsidP="00053D97">
      <w:pPr>
        <w:rPr>
          <w:szCs w:val="28"/>
        </w:rPr>
      </w:pPr>
      <w:r w:rsidRPr="0099099C">
        <w:rPr>
          <w:szCs w:val="28"/>
        </w:rPr>
        <w:t xml:space="preserve">Протяженность улично-дорожной сети в границах </w:t>
      </w:r>
      <w:r>
        <w:rPr>
          <w:szCs w:val="28"/>
        </w:rPr>
        <w:t xml:space="preserve">планируемой территории </w:t>
      </w:r>
      <w:r w:rsidRPr="0099099C">
        <w:rPr>
          <w:szCs w:val="28"/>
        </w:rPr>
        <w:t xml:space="preserve">составит: </w:t>
      </w:r>
    </w:p>
    <w:p w:rsidR="00053D97" w:rsidRDefault="00053D97" w:rsidP="00053D97">
      <w:pPr>
        <w:rPr>
          <w:szCs w:val="28"/>
        </w:rPr>
      </w:pPr>
      <w:r>
        <w:rPr>
          <w:szCs w:val="28"/>
        </w:rPr>
        <w:t xml:space="preserve">магистральные улицы общегородского значения непрерывного движения </w:t>
      </w:r>
      <w:r w:rsidRPr="0099099C">
        <w:rPr>
          <w:szCs w:val="28"/>
        </w:rPr>
        <w:t>–</w:t>
      </w:r>
      <w:r>
        <w:rPr>
          <w:szCs w:val="28"/>
        </w:rPr>
        <w:t xml:space="preserve"> 2,04 км;</w:t>
      </w:r>
    </w:p>
    <w:p w:rsidR="00053D97" w:rsidRDefault="00053D97" w:rsidP="00053D97">
      <w:pPr>
        <w:rPr>
          <w:szCs w:val="28"/>
        </w:rPr>
      </w:pPr>
      <w:r>
        <w:rPr>
          <w:szCs w:val="28"/>
        </w:rPr>
        <w:t xml:space="preserve">магистральные улицы общегородского значения регулируемого движения </w:t>
      </w:r>
      <w:r w:rsidRPr="0099099C">
        <w:rPr>
          <w:szCs w:val="28"/>
        </w:rPr>
        <w:t>–</w:t>
      </w:r>
      <w:r>
        <w:rPr>
          <w:szCs w:val="28"/>
        </w:rPr>
        <w:t xml:space="preserve"> 1 км;</w:t>
      </w:r>
    </w:p>
    <w:p w:rsidR="00053D97" w:rsidRDefault="00053D97" w:rsidP="00053D97">
      <w:pPr>
        <w:rPr>
          <w:szCs w:val="28"/>
        </w:rPr>
      </w:pPr>
      <w:r>
        <w:rPr>
          <w:szCs w:val="28"/>
        </w:rPr>
        <w:t xml:space="preserve">магистральные улицы районного значения транспортно-пешеходные </w:t>
      </w:r>
      <w:r w:rsidRPr="0099099C">
        <w:rPr>
          <w:szCs w:val="28"/>
        </w:rPr>
        <w:t>–</w:t>
      </w:r>
      <w:r>
        <w:rPr>
          <w:szCs w:val="28"/>
        </w:rPr>
        <w:t xml:space="preserve"> 3,67</w:t>
      </w:r>
      <w:r w:rsidR="006303F0">
        <w:rPr>
          <w:szCs w:val="28"/>
        </w:rPr>
        <w:t> </w:t>
      </w:r>
      <w:r>
        <w:rPr>
          <w:szCs w:val="28"/>
        </w:rPr>
        <w:t>км.</w:t>
      </w:r>
    </w:p>
    <w:p w:rsidR="00053D97" w:rsidRDefault="00053D97" w:rsidP="00053D97">
      <w:pPr>
        <w:rPr>
          <w:szCs w:val="28"/>
        </w:rPr>
      </w:pPr>
      <w:r>
        <w:rPr>
          <w:szCs w:val="28"/>
        </w:rPr>
        <w:t>Общая протяженность улично-дорожной сети составляет 6,71 км.</w:t>
      </w:r>
    </w:p>
    <w:p w:rsidR="00053D97" w:rsidRPr="00287461" w:rsidRDefault="00053D97" w:rsidP="00053D97">
      <w:pPr>
        <w:rPr>
          <w:szCs w:val="28"/>
        </w:rPr>
      </w:pPr>
      <w:r w:rsidRPr="0099099C">
        <w:rPr>
          <w:szCs w:val="28"/>
        </w:rPr>
        <w:t xml:space="preserve">Плотность улично-дорожной сети </w:t>
      </w:r>
      <w:r w:rsidR="00FE6350">
        <w:rPr>
          <w:szCs w:val="28"/>
        </w:rPr>
        <w:t xml:space="preserve">– </w:t>
      </w:r>
      <w:r>
        <w:rPr>
          <w:szCs w:val="28"/>
        </w:rPr>
        <w:t>7,75</w:t>
      </w:r>
      <w:r w:rsidRPr="0099099C">
        <w:rPr>
          <w:szCs w:val="28"/>
        </w:rPr>
        <w:t xml:space="preserve"> км/</w:t>
      </w:r>
      <w:r w:rsidR="00FE6350">
        <w:rPr>
          <w:szCs w:val="28"/>
        </w:rPr>
        <w:t xml:space="preserve">кв. </w:t>
      </w:r>
      <w:r>
        <w:rPr>
          <w:szCs w:val="28"/>
        </w:rPr>
        <w:t>км.</w:t>
      </w:r>
    </w:p>
    <w:p w:rsidR="00053D97" w:rsidRPr="0099099C" w:rsidRDefault="00053D97" w:rsidP="00053D97">
      <w:pPr>
        <w:rPr>
          <w:szCs w:val="28"/>
        </w:rPr>
      </w:pPr>
      <w:r w:rsidRPr="00770285">
        <w:rPr>
          <w:szCs w:val="28"/>
        </w:rPr>
        <w:t>В местах пересечений с магистральными улицами общегородского значения непрерывного движения проектом планировки предлагаются многоур</w:t>
      </w:r>
      <w:r>
        <w:rPr>
          <w:szCs w:val="28"/>
        </w:rPr>
        <w:t xml:space="preserve">овневые транспортные развязки. </w:t>
      </w:r>
    </w:p>
    <w:p w:rsidR="00053D97" w:rsidRPr="00BC605F" w:rsidRDefault="00053D97" w:rsidP="00053D97">
      <w:pPr>
        <w:rPr>
          <w:szCs w:val="28"/>
        </w:rPr>
      </w:pPr>
      <w:r w:rsidRPr="00BC605F">
        <w:rPr>
          <w:szCs w:val="28"/>
        </w:rPr>
        <w:t xml:space="preserve">Пешеходное движение по тротуарам </w:t>
      </w:r>
      <w:r>
        <w:rPr>
          <w:szCs w:val="28"/>
        </w:rPr>
        <w:t xml:space="preserve"> и велосипедные дорожки </w:t>
      </w:r>
      <w:r w:rsidRPr="00BC605F">
        <w:rPr>
          <w:szCs w:val="28"/>
        </w:rPr>
        <w:t>предусма</w:t>
      </w:r>
      <w:r w:rsidRPr="00BC605F">
        <w:rPr>
          <w:szCs w:val="28"/>
        </w:rPr>
        <w:t>т</w:t>
      </w:r>
      <w:r w:rsidRPr="00BC605F">
        <w:rPr>
          <w:szCs w:val="28"/>
        </w:rPr>
        <w:t>ривается по магистральным улицам общегородского значения регулируемого движения, магистральным улицам районного значения транспортно-пешеходным.</w:t>
      </w:r>
    </w:p>
    <w:p w:rsidR="00053D97" w:rsidRPr="00484BDE" w:rsidRDefault="00053D97" w:rsidP="00053D97">
      <w:pPr>
        <w:rPr>
          <w:szCs w:val="28"/>
        </w:rPr>
      </w:pPr>
      <w:r w:rsidRPr="00AE406E">
        <w:rPr>
          <w:szCs w:val="28"/>
        </w:rPr>
        <w:t>Пешеходные переходы через магистральные улицы общегородского знач</w:t>
      </w:r>
      <w:r w:rsidRPr="00AE406E">
        <w:rPr>
          <w:szCs w:val="28"/>
        </w:rPr>
        <w:t>е</w:t>
      </w:r>
      <w:r w:rsidRPr="00AE406E">
        <w:rPr>
          <w:szCs w:val="28"/>
        </w:rPr>
        <w:t>ния непрерывного движения осуществляются в разных уровнях с проезжей ч</w:t>
      </w:r>
      <w:r w:rsidRPr="00AE406E">
        <w:rPr>
          <w:szCs w:val="28"/>
        </w:rPr>
        <w:t>а</w:t>
      </w:r>
      <w:r w:rsidRPr="00AE406E">
        <w:rPr>
          <w:szCs w:val="28"/>
        </w:rPr>
        <w:t>стью по эстакадным переходам. Кроме того, предусмотрен пешеходны</w:t>
      </w:r>
      <w:r>
        <w:rPr>
          <w:szCs w:val="28"/>
        </w:rPr>
        <w:t>й</w:t>
      </w:r>
      <w:r w:rsidRPr="00AE406E">
        <w:rPr>
          <w:szCs w:val="28"/>
        </w:rPr>
        <w:t xml:space="preserve"> </w:t>
      </w:r>
      <w:r w:rsidRPr="00484BDE">
        <w:rPr>
          <w:szCs w:val="28"/>
        </w:rPr>
        <w:t>подзе</w:t>
      </w:r>
      <w:r w:rsidRPr="00484BDE">
        <w:rPr>
          <w:szCs w:val="28"/>
        </w:rPr>
        <w:t>м</w:t>
      </w:r>
      <w:r w:rsidRPr="00484BDE">
        <w:rPr>
          <w:szCs w:val="28"/>
        </w:rPr>
        <w:t>ный переход в составе станций метрополитена.</w:t>
      </w:r>
    </w:p>
    <w:p w:rsidR="00053D97" w:rsidRPr="00484BDE" w:rsidRDefault="00053D97" w:rsidP="00053D97">
      <w:pPr>
        <w:rPr>
          <w:szCs w:val="28"/>
        </w:rPr>
      </w:pPr>
      <w:r w:rsidRPr="00484BDE">
        <w:rPr>
          <w:szCs w:val="28"/>
        </w:rPr>
        <w:t>Структура общественного пассажирского транспорта планируемой террит</w:t>
      </w:r>
      <w:r w:rsidRPr="00484BDE">
        <w:rPr>
          <w:szCs w:val="28"/>
        </w:rPr>
        <w:t>о</w:t>
      </w:r>
      <w:r w:rsidRPr="00484BDE">
        <w:rPr>
          <w:szCs w:val="28"/>
        </w:rPr>
        <w:t>рии получает дальнейшее развитие:</w:t>
      </w:r>
    </w:p>
    <w:p w:rsidR="00053D97" w:rsidRPr="00484BDE" w:rsidRDefault="00053D97" w:rsidP="00053D97">
      <w:pPr>
        <w:rPr>
          <w:szCs w:val="28"/>
        </w:rPr>
      </w:pPr>
      <w:r w:rsidRPr="00484BDE">
        <w:rPr>
          <w:szCs w:val="28"/>
        </w:rPr>
        <w:t>дополняются маршруты наземного общественного пассажирского тран</w:t>
      </w:r>
      <w:r w:rsidRPr="00484BDE">
        <w:rPr>
          <w:szCs w:val="28"/>
        </w:rPr>
        <w:t>с</w:t>
      </w:r>
      <w:r w:rsidRPr="00484BDE">
        <w:rPr>
          <w:szCs w:val="28"/>
        </w:rPr>
        <w:t>порта – автобуса;</w:t>
      </w:r>
    </w:p>
    <w:p w:rsidR="00053D97" w:rsidRPr="00484BDE" w:rsidRDefault="00053D97" w:rsidP="00053D97">
      <w:pPr>
        <w:rPr>
          <w:szCs w:val="28"/>
        </w:rPr>
      </w:pPr>
      <w:r w:rsidRPr="00484BDE">
        <w:rPr>
          <w:szCs w:val="28"/>
        </w:rPr>
        <w:t>предусмотрено строительство метро и линии скоростного трамвая на об</w:t>
      </w:r>
      <w:r w:rsidRPr="00484BDE">
        <w:rPr>
          <w:szCs w:val="28"/>
        </w:rPr>
        <w:t>о</w:t>
      </w:r>
      <w:r w:rsidRPr="00484BDE">
        <w:rPr>
          <w:szCs w:val="28"/>
        </w:rPr>
        <w:t>собленном полотне.</w:t>
      </w:r>
    </w:p>
    <w:p w:rsidR="00053D97" w:rsidRPr="006E7141" w:rsidRDefault="00053D97" w:rsidP="00053D97">
      <w:pPr>
        <w:pStyle w:val="22"/>
        <w:jc w:val="both"/>
        <w:rPr>
          <w:b/>
          <w:snapToGrid w:val="0"/>
          <w:color w:val="FF0000"/>
        </w:rPr>
      </w:pPr>
    </w:p>
    <w:p w:rsidR="00FE6350" w:rsidRDefault="00FE6350" w:rsidP="00FE6350">
      <w:pPr>
        <w:pStyle w:val="1"/>
        <w:spacing w:before="0" w:after="0"/>
        <w:ind w:firstLine="0"/>
      </w:pPr>
      <w:r>
        <w:t>8. </w:t>
      </w:r>
      <w:r w:rsidR="00053D97" w:rsidRPr="009D4118">
        <w:t xml:space="preserve">Характеристики объектов коммунальной инфраструктуры. </w:t>
      </w:r>
    </w:p>
    <w:p w:rsidR="00053D97" w:rsidRDefault="00053D97" w:rsidP="00FE6350">
      <w:pPr>
        <w:pStyle w:val="1"/>
        <w:spacing w:before="0" w:after="0"/>
        <w:ind w:firstLine="0"/>
      </w:pPr>
      <w:r w:rsidRPr="00872914">
        <w:t>Система ливневой канализации</w:t>
      </w:r>
    </w:p>
    <w:p w:rsidR="00FE6350" w:rsidRDefault="00FE6350" w:rsidP="00FE6350">
      <w:pPr>
        <w:pStyle w:val="1"/>
        <w:spacing w:before="0" w:after="0"/>
        <w:jc w:val="both"/>
      </w:pPr>
    </w:p>
    <w:p w:rsidR="004B56C8" w:rsidRPr="004B56C8" w:rsidRDefault="004B56C8" w:rsidP="004B56C8">
      <w:pPr>
        <w:ind w:firstLine="0"/>
        <w:jc w:val="center"/>
        <w:rPr>
          <w:b/>
        </w:rPr>
      </w:pPr>
      <w:r w:rsidRPr="004B56C8">
        <w:rPr>
          <w:b/>
        </w:rPr>
        <w:t>8.1. Система ливневой канализации</w:t>
      </w:r>
    </w:p>
    <w:p w:rsidR="004B56C8" w:rsidRDefault="004B56C8" w:rsidP="004B56C8"/>
    <w:p w:rsidR="004B56C8" w:rsidRPr="00FD7045" w:rsidRDefault="004B56C8" w:rsidP="004B56C8">
      <w:pPr>
        <w:rPr>
          <w:szCs w:val="28"/>
        </w:rPr>
      </w:pPr>
      <w:r w:rsidRPr="00FD7045">
        <w:rPr>
          <w:szCs w:val="28"/>
        </w:rPr>
        <w:t>Проектом планировки предусматривается строительство ливневой канал</w:t>
      </w:r>
      <w:r w:rsidRPr="00FD7045">
        <w:rPr>
          <w:szCs w:val="28"/>
        </w:rPr>
        <w:t>и</w:t>
      </w:r>
      <w:r w:rsidRPr="00FD7045">
        <w:rPr>
          <w:szCs w:val="28"/>
        </w:rPr>
        <w:t>зации закрытого типа по магистральным улицам общегородского и районного значения со сбросом ливневых вод на очистные сооружения и только после их очистки выпуск в реку Обь.</w:t>
      </w:r>
    </w:p>
    <w:p w:rsidR="004B56C8" w:rsidRDefault="004B56C8" w:rsidP="00FE6350">
      <w:pPr>
        <w:pStyle w:val="1"/>
        <w:spacing w:before="0" w:after="0"/>
        <w:ind w:firstLine="0"/>
      </w:pPr>
    </w:p>
    <w:p w:rsidR="00053D97" w:rsidRDefault="00FE6350" w:rsidP="00FE6350">
      <w:pPr>
        <w:pStyle w:val="1"/>
        <w:spacing w:before="0" w:after="0"/>
        <w:ind w:firstLine="0"/>
      </w:pPr>
      <w:r>
        <w:t>8.</w:t>
      </w:r>
      <w:r w:rsidR="004B56C8">
        <w:t>2</w:t>
      </w:r>
      <w:r>
        <w:t>. </w:t>
      </w:r>
      <w:r w:rsidR="00053D97" w:rsidRPr="00872914">
        <w:t>Система водоснабжения</w:t>
      </w:r>
    </w:p>
    <w:p w:rsidR="00115559" w:rsidRPr="00115559" w:rsidRDefault="00115559" w:rsidP="00115559"/>
    <w:p w:rsidR="00053D97" w:rsidRPr="007D0A9D" w:rsidRDefault="00053D97" w:rsidP="00053D97">
      <w:pPr>
        <w:rPr>
          <w:szCs w:val="28"/>
        </w:rPr>
      </w:pPr>
      <w:r w:rsidRPr="007D0A9D">
        <w:rPr>
          <w:szCs w:val="28"/>
        </w:rPr>
        <w:t xml:space="preserve">Проектом принято обеспечение централизованным водоснабжением всех потребителей воды. </w:t>
      </w:r>
    </w:p>
    <w:p w:rsidR="00053D97" w:rsidRPr="007D0A9D" w:rsidRDefault="00053D97" w:rsidP="00053D97">
      <w:pPr>
        <w:rPr>
          <w:szCs w:val="28"/>
        </w:rPr>
      </w:pPr>
      <w:r w:rsidRPr="007D0A9D">
        <w:rPr>
          <w:szCs w:val="28"/>
        </w:rPr>
        <w:lastRenderedPageBreak/>
        <w:t>Источником водоснабжения служат существующие сети г</w:t>
      </w:r>
      <w:r w:rsidR="006303F0">
        <w:rPr>
          <w:szCs w:val="28"/>
        </w:rPr>
        <w:t>орода</w:t>
      </w:r>
      <w:r w:rsidRPr="007D0A9D">
        <w:rPr>
          <w:szCs w:val="28"/>
        </w:rPr>
        <w:t xml:space="preserve"> Новосиби</w:t>
      </w:r>
      <w:r w:rsidRPr="007D0A9D">
        <w:rPr>
          <w:szCs w:val="28"/>
        </w:rPr>
        <w:t>р</w:t>
      </w:r>
      <w:r w:rsidRPr="007D0A9D">
        <w:rPr>
          <w:szCs w:val="28"/>
        </w:rPr>
        <w:t>ска.</w:t>
      </w:r>
    </w:p>
    <w:p w:rsidR="00053D97" w:rsidRPr="007D0A9D" w:rsidRDefault="00053D97" w:rsidP="00053D97">
      <w:pPr>
        <w:rPr>
          <w:szCs w:val="28"/>
        </w:rPr>
      </w:pPr>
      <w:r w:rsidRPr="007D0A9D">
        <w:rPr>
          <w:szCs w:val="28"/>
        </w:rPr>
        <w:t>При разработке рабочей документации на территорию планируемой зоны развития выполнить дополнительно проект переноса магистральных сетей вод</w:t>
      </w:r>
      <w:r w:rsidRPr="007D0A9D">
        <w:rPr>
          <w:szCs w:val="28"/>
        </w:rPr>
        <w:t>о</w:t>
      </w:r>
      <w:r w:rsidRPr="007D0A9D">
        <w:rPr>
          <w:szCs w:val="28"/>
        </w:rPr>
        <w:t>снабжения.</w:t>
      </w:r>
    </w:p>
    <w:p w:rsidR="00053D97" w:rsidRPr="007D0A9D" w:rsidRDefault="00053D97" w:rsidP="00053D97">
      <w:pPr>
        <w:rPr>
          <w:szCs w:val="28"/>
        </w:rPr>
      </w:pPr>
      <w:r w:rsidRPr="007D0A9D">
        <w:rPr>
          <w:szCs w:val="28"/>
        </w:rPr>
        <w:t>Для развития системы водоснабжения проектом предлагается:</w:t>
      </w:r>
    </w:p>
    <w:p w:rsidR="00053D97" w:rsidRPr="007D0A9D" w:rsidRDefault="00053D97" w:rsidP="00FE6350">
      <w:pPr>
        <w:rPr>
          <w:szCs w:val="28"/>
        </w:rPr>
      </w:pPr>
      <w:r w:rsidRPr="007D0A9D">
        <w:rPr>
          <w:szCs w:val="28"/>
        </w:rPr>
        <w:t>р</w:t>
      </w:r>
      <w:r w:rsidR="00FE6350">
        <w:rPr>
          <w:szCs w:val="28"/>
        </w:rPr>
        <w:t xml:space="preserve">асширение существующих </w:t>
      </w:r>
      <w:r w:rsidRPr="007D0A9D">
        <w:rPr>
          <w:szCs w:val="28"/>
        </w:rPr>
        <w:t xml:space="preserve">сетей централизованного водоснабжения; </w:t>
      </w:r>
    </w:p>
    <w:p w:rsidR="00053D97" w:rsidRPr="007D0A9D" w:rsidRDefault="00053D97" w:rsidP="00FE6350">
      <w:pPr>
        <w:rPr>
          <w:szCs w:val="28"/>
        </w:rPr>
      </w:pPr>
      <w:r w:rsidRPr="007D0A9D">
        <w:rPr>
          <w:szCs w:val="28"/>
        </w:rPr>
        <w:t>установка приборов учета воды.</w:t>
      </w:r>
    </w:p>
    <w:p w:rsidR="00053D97" w:rsidRPr="007D0A9D" w:rsidRDefault="00053D97" w:rsidP="00FE6350">
      <w:pPr>
        <w:rPr>
          <w:szCs w:val="28"/>
        </w:rPr>
      </w:pPr>
      <w:proofErr w:type="spellStart"/>
      <w:r w:rsidRPr="007D0A9D">
        <w:rPr>
          <w:szCs w:val="28"/>
        </w:rPr>
        <w:t>закольцовка</w:t>
      </w:r>
      <w:proofErr w:type="spellEnd"/>
      <w:r w:rsidRPr="007D0A9D">
        <w:rPr>
          <w:szCs w:val="28"/>
        </w:rPr>
        <w:t xml:space="preserve"> сетей для увеличения степени надежности системы водосна</w:t>
      </w:r>
      <w:r w:rsidRPr="007D0A9D">
        <w:rPr>
          <w:szCs w:val="28"/>
        </w:rPr>
        <w:t>б</w:t>
      </w:r>
      <w:r w:rsidR="00FE6350">
        <w:rPr>
          <w:szCs w:val="28"/>
        </w:rPr>
        <w:t xml:space="preserve">жения, </w:t>
      </w:r>
      <w:r w:rsidRPr="007D0A9D">
        <w:rPr>
          <w:szCs w:val="28"/>
        </w:rPr>
        <w:t xml:space="preserve">для обеспечения бесперебойной подачи воды всем потребителям, для уменьшения риска </w:t>
      </w:r>
      <w:proofErr w:type="spellStart"/>
      <w:r w:rsidRPr="007D0A9D">
        <w:rPr>
          <w:szCs w:val="28"/>
        </w:rPr>
        <w:t>размерзания</w:t>
      </w:r>
      <w:proofErr w:type="spellEnd"/>
      <w:r w:rsidRPr="007D0A9D">
        <w:rPr>
          <w:szCs w:val="28"/>
        </w:rPr>
        <w:t xml:space="preserve"> сети</w:t>
      </w:r>
      <w:r>
        <w:rPr>
          <w:szCs w:val="28"/>
        </w:rPr>
        <w:t>.</w:t>
      </w:r>
    </w:p>
    <w:p w:rsidR="00053D97" w:rsidRPr="007D0A9D" w:rsidRDefault="00053D97" w:rsidP="00053D97">
      <w:pPr>
        <w:rPr>
          <w:szCs w:val="28"/>
        </w:rPr>
      </w:pPr>
      <w:r w:rsidRPr="007D0A9D">
        <w:rPr>
          <w:szCs w:val="28"/>
        </w:rPr>
        <w:t>Система водоснабжения принята объединенная – хозяйственно-питьевая,  противопожарная низкого давления.</w:t>
      </w:r>
    </w:p>
    <w:p w:rsidR="00053D97" w:rsidRPr="00DC6E8C" w:rsidRDefault="00053D97" w:rsidP="00053D97">
      <w:pPr>
        <w:rPr>
          <w:szCs w:val="28"/>
        </w:rPr>
      </w:pPr>
      <w:r w:rsidRPr="00DC6E8C">
        <w:rPr>
          <w:szCs w:val="28"/>
        </w:rPr>
        <w:t>Общий расход воды – 1500 куб. </w:t>
      </w:r>
      <w:proofErr w:type="gramStart"/>
      <w:r w:rsidRPr="00DC6E8C">
        <w:rPr>
          <w:szCs w:val="28"/>
        </w:rPr>
        <w:t>м</w:t>
      </w:r>
      <w:proofErr w:type="gramEnd"/>
      <w:r w:rsidRPr="00DC6E8C">
        <w:rPr>
          <w:szCs w:val="28"/>
        </w:rPr>
        <w:t>/сутки.</w:t>
      </w:r>
    </w:p>
    <w:p w:rsidR="00053D97" w:rsidRPr="00E944DD" w:rsidRDefault="00053D97" w:rsidP="00053D97">
      <w:pPr>
        <w:rPr>
          <w:color w:val="FF0000"/>
          <w:szCs w:val="28"/>
        </w:rPr>
      </w:pPr>
    </w:p>
    <w:p w:rsidR="00053D97" w:rsidRDefault="00FE6350" w:rsidP="00FE6350">
      <w:pPr>
        <w:pStyle w:val="1"/>
        <w:spacing w:before="0" w:after="0"/>
        <w:ind w:firstLine="0"/>
      </w:pPr>
      <w:r>
        <w:t>8.</w:t>
      </w:r>
      <w:r w:rsidR="004B56C8">
        <w:t>3</w:t>
      </w:r>
      <w:r>
        <w:t>. </w:t>
      </w:r>
      <w:r w:rsidR="00053D97" w:rsidRPr="00DF5417">
        <w:t xml:space="preserve">Система </w:t>
      </w:r>
      <w:r w:rsidR="00053D97">
        <w:t>в</w:t>
      </w:r>
      <w:r w:rsidR="00053D97" w:rsidRPr="00790E3C">
        <w:t>одоотведение</w:t>
      </w:r>
    </w:p>
    <w:p w:rsidR="00115559" w:rsidRPr="00115559" w:rsidRDefault="00115559" w:rsidP="00115559"/>
    <w:p w:rsidR="00053D97" w:rsidRPr="00DF5417" w:rsidRDefault="00053D97" w:rsidP="00053D97">
      <w:pPr>
        <w:rPr>
          <w:szCs w:val="28"/>
        </w:rPr>
      </w:pPr>
      <w:r w:rsidRPr="00DF5417">
        <w:rPr>
          <w:szCs w:val="28"/>
        </w:rPr>
        <w:t>Проектом принято отведение сточных вод от проектируемой территории в существующие централизованные сети водоотведения г</w:t>
      </w:r>
      <w:r w:rsidR="00FE6350">
        <w:rPr>
          <w:szCs w:val="28"/>
        </w:rPr>
        <w:t>орода</w:t>
      </w:r>
      <w:r w:rsidRPr="00DF5417">
        <w:rPr>
          <w:szCs w:val="28"/>
        </w:rPr>
        <w:t xml:space="preserve"> Новосибирска.</w:t>
      </w:r>
    </w:p>
    <w:p w:rsidR="00053D97" w:rsidRDefault="00053D97" w:rsidP="00053D97">
      <w:pPr>
        <w:rPr>
          <w:szCs w:val="28"/>
        </w:rPr>
      </w:pPr>
      <w:r w:rsidRPr="00DF5417">
        <w:rPr>
          <w:szCs w:val="28"/>
        </w:rPr>
        <w:t>По самотечному коллектору сети водоотведения стоки от проектируемых объектов поступают на планируемые канализационные насосные станции, далее по напорному коллектору стоки поступают на существующую канализационную насосную станцию, откуда через систему существующих коллекторов отводятся на существующие канализационные очистные сооружения г</w:t>
      </w:r>
      <w:r w:rsidR="00FE6350">
        <w:rPr>
          <w:szCs w:val="28"/>
        </w:rPr>
        <w:t>орода</w:t>
      </w:r>
      <w:r w:rsidRPr="00DF5417">
        <w:rPr>
          <w:szCs w:val="28"/>
        </w:rPr>
        <w:t xml:space="preserve"> Новосибирска.</w:t>
      </w:r>
    </w:p>
    <w:p w:rsidR="00053D97" w:rsidRPr="00D80DEA" w:rsidRDefault="00053D97" w:rsidP="00053D97">
      <w:pPr>
        <w:rPr>
          <w:szCs w:val="28"/>
        </w:rPr>
      </w:pPr>
      <w:r w:rsidRPr="00D80DEA">
        <w:rPr>
          <w:szCs w:val="28"/>
        </w:rPr>
        <w:t xml:space="preserve">Расход стоков на </w:t>
      </w:r>
      <w:r>
        <w:rPr>
          <w:szCs w:val="28"/>
        </w:rPr>
        <w:t>планируемой</w:t>
      </w:r>
      <w:r w:rsidRPr="00D80DEA">
        <w:rPr>
          <w:szCs w:val="28"/>
        </w:rPr>
        <w:t xml:space="preserve"> территории с учетом наполн</w:t>
      </w:r>
      <w:r>
        <w:rPr>
          <w:szCs w:val="28"/>
        </w:rPr>
        <w:t>ения ванны а</w:t>
      </w:r>
      <w:r>
        <w:rPr>
          <w:szCs w:val="28"/>
        </w:rPr>
        <w:t>к</w:t>
      </w:r>
      <w:r>
        <w:rPr>
          <w:szCs w:val="28"/>
        </w:rPr>
        <w:t xml:space="preserve">вапарка 1 раз в год </w:t>
      </w:r>
      <w:r w:rsidRPr="00484BDE">
        <w:rPr>
          <w:szCs w:val="28"/>
        </w:rPr>
        <w:t xml:space="preserve">– </w:t>
      </w:r>
      <w:r w:rsidRPr="00D80DEA">
        <w:rPr>
          <w:szCs w:val="28"/>
        </w:rPr>
        <w:t>498,7 куб.</w:t>
      </w:r>
      <w:r w:rsidR="00FE6350">
        <w:rPr>
          <w:szCs w:val="28"/>
        </w:rPr>
        <w:t xml:space="preserve"> </w:t>
      </w:r>
      <w:proofErr w:type="gramStart"/>
      <w:r w:rsidRPr="00D80DEA">
        <w:rPr>
          <w:szCs w:val="28"/>
        </w:rPr>
        <w:t>м</w:t>
      </w:r>
      <w:proofErr w:type="gramEnd"/>
      <w:r w:rsidRPr="00D80DEA">
        <w:rPr>
          <w:szCs w:val="28"/>
        </w:rPr>
        <w:t>/сут</w:t>
      </w:r>
      <w:r w:rsidR="00FE6350">
        <w:rPr>
          <w:szCs w:val="28"/>
        </w:rPr>
        <w:t>ки</w:t>
      </w:r>
      <w:r w:rsidRPr="00D80DEA">
        <w:rPr>
          <w:szCs w:val="28"/>
        </w:rPr>
        <w:t>.</w:t>
      </w:r>
    </w:p>
    <w:p w:rsidR="00053D97" w:rsidRPr="00D80DEA" w:rsidRDefault="00053D97" w:rsidP="00053D97">
      <w:pPr>
        <w:rPr>
          <w:szCs w:val="28"/>
        </w:rPr>
      </w:pPr>
      <w:r w:rsidRPr="00D80DEA">
        <w:rPr>
          <w:szCs w:val="28"/>
        </w:rPr>
        <w:t xml:space="preserve">Расход стоков на </w:t>
      </w:r>
      <w:r>
        <w:rPr>
          <w:szCs w:val="28"/>
        </w:rPr>
        <w:t>планируемой</w:t>
      </w:r>
      <w:r w:rsidRPr="00D80DEA">
        <w:rPr>
          <w:szCs w:val="28"/>
        </w:rPr>
        <w:t xml:space="preserve"> территории без учета наполнения ванны а</w:t>
      </w:r>
      <w:r w:rsidRPr="00D80DEA">
        <w:rPr>
          <w:szCs w:val="28"/>
        </w:rPr>
        <w:t>к</w:t>
      </w:r>
      <w:r w:rsidRPr="00D80DEA">
        <w:rPr>
          <w:szCs w:val="28"/>
        </w:rPr>
        <w:t>ва</w:t>
      </w:r>
      <w:r>
        <w:rPr>
          <w:szCs w:val="28"/>
        </w:rPr>
        <w:t xml:space="preserve">парка </w:t>
      </w:r>
      <w:r w:rsidRPr="00484BDE">
        <w:rPr>
          <w:szCs w:val="28"/>
        </w:rPr>
        <w:t>–</w:t>
      </w:r>
      <w:r>
        <w:rPr>
          <w:szCs w:val="28"/>
        </w:rPr>
        <w:t xml:space="preserve"> </w:t>
      </w:r>
      <w:r w:rsidRPr="00D80DEA">
        <w:rPr>
          <w:szCs w:val="28"/>
        </w:rPr>
        <w:t>454,1 куб.</w:t>
      </w:r>
      <w:r w:rsidR="00FE6350">
        <w:rPr>
          <w:szCs w:val="28"/>
        </w:rPr>
        <w:t xml:space="preserve"> </w:t>
      </w:r>
      <w:proofErr w:type="gramStart"/>
      <w:r w:rsidRPr="00D80DEA">
        <w:rPr>
          <w:szCs w:val="28"/>
        </w:rPr>
        <w:t>м</w:t>
      </w:r>
      <w:proofErr w:type="gramEnd"/>
      <w:r w:rsidRPr="00D80DEA">
        <w:rPr>
          <w:szCs w:val="28"/>
        </w:rPr>
        <w:t>/сут</w:t>
      </w:r>
      <w:r w:rsidR="00FE6350">
        <w:rPr>
          <w:szCs w:val="28"/>
        </w:rPr>
        <w:t>ки</w:t>
      </w:r>
      <w:r w:rsidRPr="00D80DEA">
        <w:rPr>
          <w:szCs w:val="28"/>
        </w:rPr>
        <w:t>.</w:t>
      </w:r>
    </w:p>
    <w:p w:rsidR="00053D97" w:rsidRPr="00E944DD" w:rsidRDefault="00053D97" w:rsidP="00053D97">
      <w:pPr>
        <w:ind w:firstLine="0"/>
        <w:rPr>
          <w:color w:val="FF0000"/>
          <w:szCs w:val="28"/>
        </w:rPr>
      </w:pPr>
    </w:p>
    <w:p w:rsidR="00053D97" w:rsidRDefault="00FE6350" w:rsidP="00FE6350">
      <w:pPr>
        <w:pStyle w:val="1"/>
        <w:spacing w:before="0" w:after="0"/>
        <w:ind w:firstLine="0"/>
      </w:pPr>
      <w:r>
        <w:t>8.</w:t>
      </w:r>
      <w:r w:rsidR="004B56C8">
        <w:t>4</w:t>
      </w:r>
      <w:r>
        <w:t>. </w:t>
      </w:r>
      <w:r w:rsidR="00053D97" w:rsidRPr="00DF5417">
        <w:t>Система теплоснабжения</w:t>
      </w:r>
    </w:p>
    <w:p w:rsidR="00115559" w:rsidRPr="00115559" w:rsidRDefault="00115559" w:rsidP="00115559"/>
    <w:p w:rsidR="00053D97" w:rsidRDefault="00053D97" w:rsidP="00053D97">
      <w:pPr>
        <w:rPr>
          <w:szCs w:val="28"/>
        </w:rPr>
      </w:pPr>
      <w:r>
        <w:rPr>
          <w:szCs w:val="28"/>
        </w:rPr>
        <w:t>Т</w:t>
      </w:r>
      <w:r w:rsidRPr="00DF5417">
        <w:rPr>
          <w:szCs w:val="28"/>
        </w:rPr>
        <w:t xml:space="preserve">еплоснабжение </w:t>
      </w:r>
      <w:r>
        <w:rPr>
          <w:szCs w:val="28"/>
        </w:rPr>
        <w:t>планируемой</w:t>
      </w:r>
      <w:r w:rsidRPr="00DF5417">
        <w:rPr>
          <w:szCs w:val="28"/>
        </w:rPr>
        <w:t xml:space="preserve"> территории</w:t>
      </w:r>
      <w:r>
        <w:rPr>
          <w:szCs w:val="28"/>
        </w:rPr>
        <w:t xml:space="preserve"> принято </w:t>
      </w:r>
      <w:r w:rsidRPr="00DF5417">
        <w:rPr>
          <w:szCs w:val="28"/>
        </w:rPr>
        <w:t>от проектируемой газ</w:t>
      </w:r>
      <w:r w:rsidRPr="00DF5417">
        <w:rPr>
          <w:szCs w:val="28"/>
        </w:rPr>
        <w:t>о</w:t>
      </w:r>
      <w:r w:rsidRPr="00DF5417">
        <w:rPr>
          <w:szCs w:val="28"/>
        </w:rPr>
        <w:t>вой котельной через центральный тепловой пункт (</w:t>
      </w:r>
      <w:r>
        <w:rPr>
          <w:szCs w:val="28"/>
        </w:rPr>
        <w:t>далее</w:t>
      </w:r>
      <w:r w:rsidRPr="007410A7">
        <w:rPr>
          <w:szCs w:val="28"/>
        </w:rPr>
        <w:t xml:space="preserve"> –</w:t>
      </w:r>
      <w:r>
        <w:rPr>
          <w:szCs w:val="28"/>
        </w:rPr>
        <w:t xml:space="preserve"> </w:t>
      </w:r>
      <w:r w:rsidRPr="00DF5417">
        <w:rPr>
          <w:szCs w:val="28"/>
        </w:rPr>
        <w:t>ЦТП).</w:t>
      </w:r>
    </w:p>
    <w:p w:rsidR="00053D97" w:rsidRDefault="00053D97" w:rsidP="00053D97">
      <w:pPr>
        <w:rPr>
          <w:szCs w:val="28"/>
        </w:rPr>
      </w:pPr>
      <w:r w:rsidRPr="00D80DEA">
        <w:rPr>
          <w:szCs w:val="28"/>
        </w:rPr>
        <w:t>Расход</w:t>
      </w:r>
      <w:r>
        <w:rPr>
          <w:szCs w:val="28"/>
        </w:rPr>
        <w:t xml:space="preserve"> тепла на планируемой</w:t>
      </w:r>
      <w:r w:rsidRPr="00D80DEA">
        <w:rPr>
          <w:szCs w:val="28"/>
        </w:rPr>
        <w:t xml:space="preserve"> территории</w:t>
      </w:r>
      <w:r>
        <w:rPr>
          <w:szCs w:val="28"/>
        </w:rPr>
        <w:t xml:space="preserve"> </w:t>
      </w:r>
      <w:r w:rsidRPr="00484BDE">
        <w:rPr>
          <w:szCs w:val="28"/>
        </w:rPr>
        <w:t>–</w:t>
      </w:r>
      <w:r>
        <w:rPr>
          <w:szCs w:val="28"/>
        </w:rPr>
        <w:t xml:space="preserve"> </w:t>
      </w:r>
      <w:r w:rsidRPr="000C2969">
        <w:rPr>
          <w:szCs w:val="28"/>
        </w:rPr>
        <w:t>5,19 Гкал.</w:t>
      </w:r>
    </w:p>
    <w:p w:rsidR="001D00C4" w:rsidRPr="003D1126" w:rsidRDefault="001D00C4" w:rsidP="00B01516">
      <w:pPr>
        <w:ind w:firstLine="0"/>
        <w:rPr>
          <w:szCs w:val="28"/>
        </w:rPr>
      </w:pPr>
    </w:p>
    <w:p w:rsidR="00053D97" w:rsidRDefault="00FE6350" w:rsidP="00FE6350">
      <w:pPr>
        <w:pStyle w:val="1"/>
        <w:spacing w:before="0" w:after="0"/>
        <w:ind w:firstLine="0"/>
      </w:pPr>
      <w:r>
        <w:t>8.</w:t>
      </w:r>
      <w:r w:rsidR="004B56C8">
        <w:t>5</w:t>
      </w:r>
      <w:r>
        <w:t>. </w:t>
      </w:r>
      <w:r w:rsidR="00053D97" w:rsidRPr="0092311B">
        <w:t>Система электроснабжения</w:t>
      </w:r>
    </w:p>
    <w:p w:rsidR="00B7324B" w:rsidRPr="00B7324B" w:rsidRDefault="00B7324B" w:rsidP="00B7324B"/>
    <w:p w:rsidR="00053D97" w:rsidRPr="0092311B" w:rsidRDefault="00053D97" w:rsidP="00053D97">
      <w:pPr>
        <w:rPr>
          <w:szCs w:val="28"/>
        </w:rPr>
      </w:pPr>
      <w:r w:rsidRPr="0092311B">
        <w:rPr>
          <w:szCs w:val="28"/>
        </w:rPr>
        <w:t xml:space="preserve">Электроснабжение проектируемых территорий предусматривается от </w:t>
      </w:r>
      <w:r>
        <w:rPr>
          <w:szCs w:val="28"/>
        </w:rPr>
        <w:t>по</w:t>
      </w:r>
      <w:r>
        <w:rPr>
          <w:szCs w:val="28"/>
        </w:rPr>
        <w:t>д</w:t>
      </w:r>
      <w:r>
        <w:rPr>
          <w:szCs w:val="28"/>
        </w:rPr>
        <w:t>станции (далее –</w:t>
      </w:r>
      <w:r w:rsidR="00FE6350">
        <w:rPr>
          <w:szCs w:val="28"/>
        </w:rPr>
        <w:t xml:space="preserve"> </w:t>
      </w:r>
      <w:r>
        <w:rPr>
          <w:szCs w:val="28"/>
        </w:rPr>
        <w:t xml:space="preserve">ПС) </w:t>
      </w:r>
      <w:r w:rsidRPr="0095185F">
        <w:rPr>
          <w:szCs w:val="28"/>
        </w:rPr>
        <w:t>ПС 110кВ «Горская» через существующие распределител</w:t>
      </w:r>
      <w:r w:rsidRPr="0095185F">
        <w:rPr>
          <w:szCs w:val="28"/>
        </w:rPr>
        <w:t>ь</w:t>
      </w:r>
      <w:r w:rsidRPr="0095185F">
        <w:rPr>
          <w:szCs w:val="28"/>
        </w:rPr>
        <w:t>ные электрические сети г</w:t>
      </w:r>
      <w:r w:rsidR="00FE6350">
        <w:rPr>
          <w:szCs w:val="28"/>
        </w:rPr>
        <w:t xml:space="preserve">орода </w:t>
      </w:r>
      <w:r w:rsidRPr="0095185F">
        <w:rPr>
          <w:szCs w:val="28"/>
        </w:rPr>
        <w:t>Новосибирска.</w:t>
      </w:r>
    </w:p>
    <w:p w:rsidR="00053D97" w:rsidRDefault="00053D97" w:rsidP="00053D97">
      <w:pPr>
        <w:rPr>
          <w:szCs w:val="28"/>
        </w:rPr>
      </w:pPr>
      <w:r w:rsidRPr="0092311B">
        <w:rPr>
          <w:szCs w:val="28"/>
        </w:rPr>
        <w:t xml:space="preserve">Для равномерного распределения электроэнергии на </w:t>
      </w:r>
      <w:r>
        <w:rPr>
          <w:szCs w:val="28"/>
        </w:rPr>
        <w:t>планируемой</w:t>
      </w:r>
      <w:r w:rsidRPr="0092311B">
        <w:rPr>
          <w:szCs w:val="28"/>
        </w:rPr>
        <w:t xml:space="preserve"> террит</w:t>
      </w:r>
      <w:r w:rsidRPr="0092311B">
        <w:rPr>
          <w:szCs w:val="28"/>
        </w:rPr>
        <w:t>о</w:t>
      </w:r>
      <w:r w:rsidRPr="0092311B">
        <w:rPr>
          <w:szCs w:val="28"/>
        </w:rPr>
        <w:t>рии предусматривается строительство распределительного пункта</w:t>
      </w:r>
      <w:r>
        <w:rPr>
          <w:szCs w:val="28"/>
        </w:rPr>
        <w:t xml:space="preserve"> (далее – РП) </w:t>
      </w:r>
      <w:r w:rsidRPr="0092311B">
        <w:rPr>
          <w:szCs w:val="28"/>
        </w:rPr>
        <w:t xml:space="preserve"> РП-10кВ </w:t>
      </w:r>
      <w:r>
        <w:rPr>
          <w:szCs w:val="28"/>
        </w:rPr>
        <w:t xml:space="preserve">с двумя </w:t>
      </w:r>
      <w:r w:rsidRPr="0092311B">
        <w:rPr>
          <w:szCs w:val="28"/>
        </w:rPr>
        <w:t>встроенными трансформаторными подстанциями, размещенн</w:t>
      </w:r>
      <w:r w:rsidRPr="0092311B">
        <w:rPr>
          <w:szCs w:val="28"/>
        </w:rPr>
        <w:t>ы</w:t>
      </w:r>
      <w:r w:rsidRPr="0092311B">
        <w:rPr>
          <w:szCs w:val="28"/>
        </w:rPr>
        <w:t>ми в центре нагрузок. Питание РП-10кВ предусматривается кабельной линией</w:t>
      </w:r>
      <w:r>
        <w:rPr>
          <w:szCs w:val="28"/>
        </w:rPr>
        <w:t xml:space="preserve"> </w:t>
      </w:r>
      <w:r w:rsidRPr="0092311B">
        <w:rPr>
          <w:szCs w:val="28"/>
        </w:rPr>
        <w:t xml:space="preserve">электропередачи </w:t>
      </w:r>
      <w:r>
        <w:rPr>
          <w:szCs w:val="28"/>
        </w:rPr>
        <w:t>(далее – КЛ)</w:t>
      </w:r>
      <w:r w:rsidRPr="0092311B">
        <w:rPr>
          <w:szCs w:val="28"/>
        </w:rPr>
        <w:t xml:space="preserve"> КЛ-10кВ по двум </w:t>
      </w:r>
      <w:proofErr w:type="spellStart"/>
      <w:r w:rsidRPr="0092311B">
        <w:rPr>
          <w:szCs w:val="28"/>
        </w:rPr>
        <w:t>взаиморезервируемым</w:t>
      </w:r>
      <w:proofErr w:type="spellEnd"/>
      <w:r w:rsidRPr="0092311B">
        <w:rPr>
          <w:szCs w:val="28"/>
        </w:rPr>
        <w:t xml:space="preserve"> линиям, </w:t>
      </w:r>
      <w:r w:rsidRPr="0092311B">
        <w:rPr>
          <w:szCs w:val="28"/>
        </w:rPr>
        <w:lastRenderedPageBreak/>
        <w:t>прокладываемым в траншеях или кабельных каналах, на расстоянии не менее 2 м друг от друга, кабелями из сшитого полиэтилена.</w:t>
      </w:r>
    </w:p>
    <w:p w:rsidR="00053D97" w:rsidRPr="004A6042" w:rsidRDefault="00053D97" w:rsidP="00053D97">
      <w:pPr>
        <w:rPr>
          <w:szCs w:val="28"/>
        </w:rPr>
      </w:pPr>
      <w:r w:rsidRPr="004A6042">
        <w:rPr>
          <w:szCs w:val="28"/>
        </w:rPr>
        <w:t xml:space="preserve">Для обеспечения электропитания проектируемых объектов </w:t>
      </w:r>
      <w:r>
        <w:rPr>
          <w:szCs w:val="28"/>
        </w:rPr>
        <w:t xml:space="preserve">капитального строительства </w:t>
      </w:r>
      <w:r w:rsidRPr="004A6042">
        <w:rPr>
          <w:szCs w:val="28"/>
        </w:rPr>
        <w:t xml:space="preserve">предусматривается размещение новых </w:t>
      </w:r>
      <w:r>
        <w:rPr>
          <w:szCs w:val="28"/>
        </w:rPr>
        <w:t>трансформаторных по</w:t>
      </w:r>
      <w:r>
        <w:rPr>
          <w:szCs w:val="28"/>
        </w:rPr>
        <w:t>д</w:t>
      </w:r>
      <w:r>
        <w:rPr>
          <w:szCs w:val="28"/>
        </w:rPr>
        <w:t xml:space="preserve">станций </w:t>
      </w:r>
      <w:r w:rsidRPr="00DF5417">
        <w:rPr>
          <w:szCs w:val="28"/>
        </w:rPr>
        <w:t>(</w:t>
      </w:r>
      <w:r>
        <w:rPr>
          <w:szCs w:val="28"/>
        </w:rPr>
        <w:t>далее</w:t>
      </w:r>
      <w:r w:rsidRPr="007410A7">
        <w:rPr>
          <w:szCs w:val="28"/>
        </w:rPr>
        <w:t xml:space="preserve"> –</w:t>
      </w:r>
      <w:r>
        <w:rPr>
          <w:szCs w:val="28"/>
        </w:rPr>
        <w:t xml:space="preserve"> ТП) </w:t>
      </w:r>
      <w:r w:rsidRPr="004A6042">
        <w:rPr>
          <w:szCs w:val="28"/>
        </w:rPr>
        <w:t>ТП 10/0,4кВ-2х1250кВА. Точное местоположение определ</w:t>
      </w:r>
      <w:r w:rsidRPr="004A6042">
        <w:rPr>
          <w:szCs w:val="28"/>
        </w:rPr>
        <w:t>я</w:t>
      </w:r>
      <w:r w:rsidRPr="004A6042">
        <w:rPr>
          <w:szCs w:val="28"/>
        </w:rPr>
        <w:t>ется на последующих стадиях проектирования.</w:t>
      </w:r>
    </w:p>
    <w:p w:rsidR="00053D97" w:rsidRPr="004A6042" w:rsidRDefault="00053D97" w:rsidP="00053D97">
      <w:pPr>
        <w:rPr>
          <w:szCs w:val="28"/>
        </w:rPr>
      </w:pPr>
      <w:r w:rsidRPr="004A6042">
        <w:rPr>
          <w:szCs w:val="28"/>
        </w:rPr>
        <w:t>Потребность в электроэнергии</w:t>
      </w:r>
      <w:r w:rsidRPr="00EC50C3">
        <w:rPr>
          <w:szCs w:val="28"/>
        </w:rPr>
        <w:t xml:space="preserve"> </w:t>
      </w:r>
      <w:r w:rsidRPr="00D80DEA">
        <w:rPr>
          <w:szCs w:val="28"/>
        </w:rPr>
        <w:t xml:space="preserve">на </w:t>
      </w:r>
      <w:r>
        <w:rPr>
          <w:szCs w:val="28"/>
        </w:rPr>
        <w:t>планируемой</w:t>
      </w:r>
      <w:r w:rsidRPr="00D80DEA">
        <w:rPr>
          <w:szCs w:val="28"/>
        </w:rPr>
        <w:t xml:space="preserve"> территории</w:t>
      </w:r>
      <w:r>
        <w:rPr>
          <w:szCs w:val="28"/>
        </w:rPr>
        <w:t xml:space="preserve"> составляет 1820 </w:t>
      </w:r>
      <w:proofErr w:type="spellStart"/>
      <w:r w:rsidRPr="004A6042">
        <w:rPr>
          <w:szCs w:val="28"/>
        </w:rPr>
        <w:t>кВА</w:t>
      </w:r>
      <w:proofErr w:type="spellEnd"/>
      <w:r w:rsidRPr="004A6042">
        <w:rPr>
          <w:szCs w:val="28"/>
        </w:rPr>
        <w:t>.</w:t>
      </w:r>
    </w:p>
    <w:p w:rsidR="006303F0" w:rsidRDefault="006303F0" w:rsidP="00FE6350">
      <w:pPr>
        <w:pStyle w:val="1"/>
        <w:spacing w:before="0" w:after="0"/>
        <w:ind w:firstLine="0"/>
      </w:pPr>
    </w:p>
    <w:p w:rsidR="00053D97" w:rsidRDefault="00FE6350" w:rsidP="00FE6350">
      <w:pPr>
        <w:pStyle w:val="1"/>
        <w:spacing w:before="0" w:after="0"/>
        <w:ind w:firstLine="0"/>
      </w:pPr>
      <w:r>
        <w:t>8.</w:t>
      </w:r>
      <w:r w:rsidR="004B56C8">
        <w:t>6</w:t>
      </w:r>
      <w:r>
        <w:t>. </w:t>
      </w:r>
      <w:r w:rsidR="00053D97">
        <w:t>Система г</w:t>
      </w:r>
      <w:r w:rsidR="00053D97" w:rsidRPr="0092311B">
        <w:t>азоснабжени</w:t>
      </w:r>
      <w:r w:rsidR="00053D97">
        <w:t>я</w:t>
      </w:r>
    </w:p>
    <w:p w:rsidR="00B7324B" w:rsidRPr="00B7324B" w:rsidRDefault="00B7324B" w:rsidP="00B7324B"/>
    <w:p w:rsidR="00053D97" w:rsidRPr="0092311B" w:rsidRDefault="00053D97" w:rsidP="00053D97">
      <w:pPr>
        <w:rPr>
          <w:szCs w:val="28"/>
        </w:rPr>
      </w:pPr>
      <w:r w:rsidRPr="0092311B">
        <w:rPr>
          <w:szCs w:val="28"/>
        </w:rPr>
        <w:t>В качестве источника газоснабжения предполагается использовать сущес</w:t>
      </w:r>
      <w:r w:rsidRPr="0092311B">
        <w:rPr>
          <w:szCs w:val="28"/>
        </w:rPr>
        <w:t>т</w:t>
      </w:r>
      <w:r w:rsidRPr="0092311B">
        <w:rPr>
          <w:szCs w:val="28"/>
        </w:rPr>
        <w:t xml:space="preserve">вующие сети газоснабжения </w:t>
      </w:r>
      <w:proofErr w:type="gramStart"/>
      <w:r w:rsidRPr="0092311B">
        <w:rPr>
          <w:szCs w:val="28"/>
        </w:rPr>
        <w:t>г</w:t>
      </w:r>
      <w:proofErr w:type="gramEnd"/>
      <w:r w:rsidRPr="0092311B">
        <w:rPr>
          <w:szCs w:val="28"/>
        </w:rPr>
        <w:t>. Новосибирска.</w:t>
      </w:r>
    </w:p>
    <w:p w:rsidR="00053D97" w:rsidRPr="0092311B" w:rsidRDefault="00053D97" w:rsidP="00053D97">
      <w:pPr>
        <w:rPr>
          <w:szCs w:val="28"/>
        </w:rPr>
      </w:pPr>
      <w:r w:rsidRPr="0092311B">
        <w:rPr>
          <w:szCs w:val="28"/>
        </w:rPr>
        <w:t>Природный газ используется для выработки тепла в проектируемой котел</w:t>
      </w:r>
      <w:r w:rsidRPr="0092311B">
        <w:rPr>
          <w:szCs w:val="28"/>
        </w:rPr>
        <w:t>ь</w:t>
      </w:r>
      <w:r w:rsidRPr="0092311B">
        <w:rPr>
          <w:szCs w:val="28"/>
        </w:rPr>
        <w:t>ной.</w:t>
      </w:r>
    </w:p>
    <w:p w:rsidR="00053D97" w:rsidRDefault="00053D97" w:rsidP="00053D97">
      <w:pPr>
        <w:rPr>
          <w:szCs w:val="28"/>
        </w:rPr>
      </w:pPr>
      <w:r w:rsidRPr="0092311B">
        <w:rPr>
          <w:szCs w:val="28"/>
        </w:rPr>
        <w:t>Для газоснабжения предлагается тупиковая схема газоснабжения. Газопр</w:t>
      </w:r>
      <w:r w:rsidRPr="0092311B">
        <w:rPr>
          <w:szCs w:val="28"/>
        </w:rPr>
        <w:t>о</w:t>
      </w:r>
      <w:r w:rsidRPr="0092311B">
        <w:rPr>
          <w:szCs w:val="28"/>
        </w:rPr>
        <w:t>воды предлагается прокладывать подземно.</w:t>
      </w:r>
    </w:p>
    <w:p w:rsidR="00053D97" w:rsidRPr="003D1126" w:rsidRDefault="00053D97" w:rsidP="00053D97">
      <w:pPr>
        <w:rPr>
          <w:szCs w:val="28"/>
        </w:rPr>
      </w:pPr>
      <w:r w:rsidRPr="003D1126">
        <w:rPr>
          <w:szCs w:val="28"/>
        </w:rPr>
        <w:t>Расход газа котельной составляет 3131</w:t>
      </w:r>
      <w:r w:rsidR="00FE6350">
        <w:rPr>
          <w:szCs w:val="28"/>
        </w:rPr>
        <w:t xml:space="preserve"> куб.</w:t>
      </w:r>
      <w:r w:rsidRPr="003D1126">
        <w:rPr>
          <w:szCs w:val="28"/>
        </w:rPr>
        <w:t xml:space="preserve"> </w:t>
      </w:r>
      <w:proofErr w:type="gramStart"/>
      <w:r w:rsidRPr="003D1126">
        <w:rPr>
          <w:szCs w:val="28"/>
        </w:rPr>
        <w:t>м</w:t>
      </w:r>
      <w:proofErr w:type="gramEnd"/>
      <w:r w:rsidRPr="003D1126">
        <w:rPr>
          <w:szCs w:val="28"/>
        </w:rPr>
        <w:t>/ч</w:t>
      </w:r>
      <w:r w:rsidR="00FE6350">
        <w:rPr>
          <w:szCs w:val="28"/>
        </w:rPr>
        <w:t>ас</w:t>
      </w:r>
      <w:r w:rsidRPr="003D1126">
        <w:rPr>
          <w:szCs w:val="28"/>
        </w:rPr>
        <w:t>.</w:t>
      </w:r>
    </w:p>
    <w:p w:rsidR="00053D97" w:rsidRPr="0092311B" w:rsidRDefault="00053D97" w:rsidP="00053D97">
      <w:pPr>
        <w:rPr>
          <w:szCs w:val="28"/>
        </w:rPr>
      </w:pPr>
    </w:p>
    <w:p w:rsidR="00053D97" w:rsidRDefault="00FE6350" w:rsidP="00FE6350">
      <w:pPr>
        <w:pStyle w:val="1"/>
        <w:spacing w:before="0" w:after="0"/>
        <w:ind w:firstLine="0"/>
      </w:pPr>
      <w:r>
        <w:t>8.</w:t>
      </w:r>
      <w:r w:rsidR="004B56C8">
        <w:t>7</w:t>
      </w:r>
      <w:r>
        <w:t>. </w:t>
      </w:r>
      <w:r w:rsidR="00053D97" w:rsidRPr="00872914">
        <w:t xml:space="preserve">Защита </w:t>
      </w:r>
      <w:r w:rsidR="00053D97">
        <w:t xml:space="preserve">планируемой </w:t>
      </w:r>
      <w:r w:rsidR="00053D97" w:rsidRPr="00872914">
        <w:t>территории от подтопления</w:t>
      </w:r>
    </w:p>
    <w:p w:rsidR="00B7324B" w:rsidRPr="00B7324B" w:rsidRDefault="00B7324B" w:rsidP="00B7324B"/>
    <w:p w:rsidR="00053D97" w:rsidRPr="00980ACC" w:rsidRDefault="00053D97" w:rsidP="00053D97">
      <w:pPr>
        <w:rPr>
          <w:szCs w:val="28"/>
        </w:rPr>
      </w:pPr>
      <w:r w:rsidRPr="00980ACC">
        <w:rPr>
          <w:szCs w:val="28"/>
        </w:rPr>
        <w:t xml:space="preserve">Для обеспечения защиты </w:t>
      </w:r>
      <w:r>
        <w:rPr>
          <w:szCs w:val="28"/>
        </w:rPr>
        <w:t>планируемой территории</w:t>
      </w:r>
      <w:r w:rsidRPr="00980ACC">
        <w:rPr>
          <w:szCs w:val="28"/>
        </w:rPr>
        <w:t xml:space="preserve"> от подтопления 1 %-</w:t>
      </w:r>
      <w:proofErr w:type="spellStart"/>
      <w:r w:rsidRPr="00980ACC">
        <w:rPr>
          <w:szCs w:val="28"/>
        </w:rPr>
        <w:t>ным</w:t>
      </w:r>
      <w:proofErr w:type="spellEnd"/>
      <w:r w:rsidRPr="00980ACC">
        <w:rPr>
          <w:szCs w:val="28"/>
        </w:rPr>
        <w:t xml:space="preserve"> паводком проект</w:t>
      </w:r>
      <w:r>
        <w:rPr>
          <w:szCs w:val="28"/>
        </w:rPr>
        <w:t>ом планировки предусмотрено строительство системы защитных дамб, набережных, а также осуществление строительства объектов капитального строительства на отметках выше уровня подтопления.</w:t>
      </w:r>
    </w:p>
    <w:p w:rsidR="00053D97" w:rsidRPr="00E944DD" w:rsidRDefault="00053D97" w:rsidP="00053D97">
      <w:pPr>
        <w:rPr>
          <w:color w:val="FF0000"/>
          <w:szCs w:val="28"/>
        </w:rPr>
      </w:pPr>
    </w:p>
    <w:p w:rsidR="00FE6350" w:rsidRDefault="00FE6350" w:rsidP="00FE6350">
      <w:pPr>
        <w:pStyle w:val="1"/>
        <w:spacing w:before="0" w:after="0"/>
        <w:ind w:firstLine="0"/>
      </w:pPr>
      <w:r>
        <w:t>9. </w:t>
      </w:r>
      <w:r w:rsidR="00053D97" w:rsidRPr="009D4118">
        <w:t xml:space="preserve">Основные технико-экономические показатели проекта </w:t>
      </w:r>
    </w:p>
    <w:p w:rsidR="00053D97" w:rsidRPr="009D4118" w:rsidRDefault="00053D97" w:rsidP="00FE6350">
      <w:pPr>
        <w:pStyle w:val="1"/>
        <w:spacing w:before="0" w:after="0"/>
        <w:ind w:firstLine="0"/>
      </w:pPr>
      <w:r w:rsidRPr="009D4118">
        <w:t>планировки территории</w:t>
      </w:r>
    </w:p>
    <w:p w:rsidR="00053D97" w:rsidRPr="00800A98" w:rsidRDefault="00053D97" w:rsidP="00053D97">
      <w:pPr>
        <w:jc w:val="center"/>
        <w:rPr>
          <w:b/>
          <w:szCs w:val="28"/>
        </w:rPr>
      </w:pPr>
    </w:p>
    <w:p w:rsidR="00B01516" w:rsidRDefault="00053D97" w:rsidP="00FB210E">
      <w:r w:rsidRPr="0008043E">
        <w:t xml:space="preserve">Основные </w:t>
      </w:r>
      <w:r w:rsidRPr="0008043E">
        <w:rPr>
          <w:szCs w:val="28"/>
        </w:rPr>
        <w:t xml:space="preserve">технико-экономические </w:t>
      </w:r>
      <w:r w:rsidRPr="0008043E">
        <w:t>показатели развития планируемой тер</w:t>
      </w:r>
      <w:r>
        <w:t>р</w:t>
      </w:r>
      <w:r>
        <w:t>и</w:t>
      </w:r>
      <w:r>
        <w:t>тории представлены в таблице 2.</w:t>
      </w:r>
    </w:p>
    <w:p w:rsidR="00FB210E" w:rsidRDefault="00FB210E" w:rsidP="00BB0565">
      <w:pPr>
        <w:ind w:firstLine="0"/>
      </w:pPr>
    </w:p>
    <w:p w:rsidR="00053D97" w:rsidRDefault="00053D97" w:rsidP="00053D97">
      <w:pPr>
        <w:spacing w:line="240" w:lineRule="atLeast"/>
        <w:ind w:firstLine="0"/>
        <w:jc w:val="right"/>
        <w:rPr>
          <w:szCs w:val="28"/>
        </w:rPr>
      </w:pPr>
      <w:r w:rsidRPr="00EF053A">
        <w:rPr>
          <w:szCs w:val="28"/>
        </w:rPr>
        <w:t xml:space="preserve">Таблица </w:t>
      </w:r>
      <w:r>
        <w:rPr>
          <w:szCs w:val="28"/>
        </w:rPr>
        <w:t>2</w:t>
      </w:r>
    </w:p>
    <w:p w:rsidR="00FE6350" w:rsidRPr="00EF053A" w:rsidRDefault="00FE6350" w:rsidP="00053D97">
      <w:pPr>
        <w:spacing w:line="240" w:lineRule="atLeast"/>
        <w:ind w:firstLine="0"/>
        <w:jc w:val="right"/>
        <w:rPr>
          <w:szCs w:val="28"/>
        </w:rPr>
      </w:pPr>
    </w:p>
    <w:p w:rsidR="00FE6350" w:rsidRDefault="00053D97" w:rsidP="00053D97">
      <w:pPr>
        <w:spacing w:line="240" w:lineRule="atLeast"/>
        <w:ind w:firstLine="0"/>
        <w:jc w:val="center"/>
        <w:rPr>
          <w:szCs w:val="28"/>
        </w:rPr>
      </w:pPr>
      <w:r w:rsidRPr="00EF053A">
        <w:rPr>
          <w:szCs w:val="28"/>
        </w:rPr>
        <w:t>Основные технико-экономические показатели развития</w:t>
      </w:r>
    </w:p>
    <w:p w:rsidR="00053D97" w:rsidRPr="00EF053A" w:rsidRDefault="00053D97" w:rsidP="00053D97">
      <w:pPr>
        <w:spacing w:line="240" w:lineRule="atLeast"/>
        <w:ind w:firstLine="0"/>
        <w:jc w:val="center"/>
        <w:rPr>
          <w:szCs w:val="28"/>
        </w:rPr>
      </w:pPr>
      <w:r w:rsidRPr="00EF053A">
        <w:rPr>
          <w:szCs w:val="28"/>
        </w:rPr>
        <w:t>планируемой территории</w:t>
      </w:r>
    </w:p>
    <w:p w:rsidR="00053D97" w:rsidRPr="00872914" w:rsidRDefault="00053D97" w:rsidP="00053D97">
      <w:pPr>
        <w:jc w:val="right"/>
        <w:rPr>
          <w:color w:val="943634"/>
          <w:szCs w:val="26"/>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819"/>
        <w:gridCol w:w="1276"/>
        <w:gridCol w:w="1844"/>
        <w:gridCol w:w="990"/>
      </w:tblGrid>
      <w:tr w:rsidR="00C0092A" w:rsidRPr="00872914" w:rsidTr="006748FD">
        <w:tc>
          <w:tcPr>
            <w:tcW w:w="500" w:type="pct"/>
            <w:tcBorders>
              <w:bottom w:val="single" w:sz="4" w:space="0" w:color="auto"/>
            </w:tcBorders>
            <w:shd w:val="clear" w:color="auto" w:fill="FFFFFF"/>
          </w:tcPr>
          <w:p w:rsidR="00C0092A" w:rsidRPr="00CA30EB" w:rsidRDefault="00C0092A" w:rsidP="00053D97">
            <w:pPr>
              <w:ind w:firstLine="0"/>
              <w:jc w:val="center"/>
              <w:rPr>
                <w:szCs w:val="28"/>
              </w:rPr>
            </w:pPr>
            <w:r w:rsidRPr="00CA30EB">
              <w:rPr>
                <w:szCs w:val="28"/>
              </w:rPr>
              <w:t>№</w:t>
            </w:r>
          </w:p>
          <w:p w:rsidR="00C0092A" w:rsidRPr="00CA30EB" w:rsidRDefault="00C0092A" w:rsidP="00053D97">
            <w:pPr>
              <w:pStyle w:val="S"/>
              <w:spacing w:line="240" w:lineRule="auto"/>
              <w:rPr>
                <w:sz w:val="28"/>
                <w:szCs w:val="28"/>
              </w:rPr>
            </w:pPr>
            <w:proofErr w:type="spellStart"/>
            <w:proofErr w:type="gramStart"/>
            <w:r w:rsidRPr="00CA30EB">
              <w:rPr>
                <w:sz w:val="28"/>
                <w:szCs w:val="28"/>
              </w:rPr>
              <w:t>п</w:t>
            </w:r>
            <w:proofErr w:type="spellEnd"/>
            <w:proofErr w:type="gramEnd"/>
            <w:r w:rsidRPr="00CA30EB">
              <w:rPr>
                <w:sz w:val="28"/>
                <w:szCs w:val="28"/>
              </w:rPr>
              <w:t>/</w:t>
            </w:r>
            <w:proofErr w:type="spellStart"/>
            <w:r w:rsidRPr="00CA30EB">
              <w:rPr>
                <w:sz w:val="28"/>
                <w:szCs w:val="28"/>
              </w:rPr>
              <w:t>п</w:t>
            </w:r>
            <w:proofErr w:type="spellEnd"/>
          </w:p>
        </w:tc>
        <w:tc>
          <w:tcPr>
            <w:tcW w:w="2428" w:type="pct"/>
            <w:tcBorders>
              <w:bottom w:val="single" w:sz="4" w:space="0" w:color="auto"/>
            </w:tcBorders>
            <w:shd w:val="clear" w:color="auto" w:fill="FFFFFF"/>
          </w:tcPr>
          <w:p w:rsidR="00C0092A" w:rsidRPr="00CA30EB" w:rsidRDefault="00C0092A" w:rsidP="00053D97">
            <w:pPr>
              <w:pStyle w:val="S"/>
              <w:spacing w:line="240" w:lineRule="auto"/>
              <w:rPr>
                <w:sz w:val="28"/>
                <w:szCs w:val="28"/>
              </w:rPr>
            </w:pPr>
            <w:r w:rsidRPr="00CA30EB">
              <w:rPr>
                <w:sz w:val="28"/>
                <w:szCs w:val="28"/>
              </w:rPr>
              <w:t>Показатель</w:t>
            </w:r>
          </w:p>
        </w:tc>
        <w:tc>
          <w:tcPr>
            <w:tcW w:w="643" w:type="pct"/>
            <w:tcBorders>
              <w:bottom w:val="single" w:sz="4" w:space="0" w:color="auto"/>
            </w:tcBorders>
            <w:shd w:val="clear" w:color="auto" w:fill="FFFFFF"/>
          </w:tcPr>
          <w:p w:rsidR="00C0092A" w:rsidRPr="00CA30EB" w:rsidRDefault="00C0092A" w:rsidP="00053D97">
            <w:pPr>
              <w:pStyle w:val="S"/>
              <w:spacing w:line="240" w:lineRule="auto"/>
              <w:rPr>
                <w:sz w:val="28"/>
                <w:szCs w:val="28"/>
              </w:rPr>
            </w:pPr>
            <w:r w:rsidRPr="00CA30EB">
              <w:rPr>
                <w:sz w:val="28"/>
                <w:szCs w:val="28"/>
              </w:rPr>
              <w:t xml:space="preserve">Единица </w:t>
            </w:r>
          </w:p>
          <w:p w:rsidR="00C0092A" w:rsidRPr="00CA30EB" w:rsidRDefault="00C0092A" w:rsidP="00053D97">
            <w:pPr>
              <w:pStyle w:val="S"/>
              <w:spacing w:line="240" w:lineRule="auto"/>
              <w:rPr>
                <w:sz w:val="28"/>
                <w:szCs w:val="28"/>
              </w:rPr>
            </w:pPr>
            <w:r w:rsidRPr="00CA30EB">
              <w:rPr>
                <w:sz w:val="28"/>
                <w:szCs w:val="28"/>
              </w:rPr>
              <w:t>измер</w:t>
            </w:r>
            <w:r w:rsidRPr="00CA30EB">
              <w:rPr>
                <w:sz w:val="28"/>
                <w:szCs w:val="28"/>
              </w:rPr>
              <w:t>е</w:t>
            </w:r>
            <w:r w:rsidRPr="00CA30EB">
              <w:rPr>
                <w:sz w:val="28"/>
                <w:szCs w:val="28"/>
              </w:rPr>
              <w:t>ния</w:t>
            </w:r>
          </w:p>
        </w:tc>
        <w:tc>
          <w:tcPr>
            <w:tcW w:w="929" w:type="pct"/>
            <w:tcBorders>
              <w:bottom w:val="single" w:sz="4" w:space="0" w:color="auto"/>
            </w:tcBorders>
            <w:shd w:val="clear" w:color="auto" w:fill="FFFFFF"/>
          </w:tcPr>
          <w:p w:rsidR="00C0092A" w:rsidRPr="00CA30EB" w:rsidRDefault="00C0092A" w:rsidP="00053D97">
            <w:pPr>
              <w:pStyle w:val="S"/>
              <w:spacing w:line="240" w:lineRule="auto"/>
              <w:rPr>
                <w:sz w:val="28"/>
                <w:szCs w:val="28"/>
              </w:rPr>
            </w:pPr>
            <w:r>
              <w:rPr>
                <w:sz w:val="28"/>
                <w:szCs w:val="28"/>
              </w:rPr>
              <w:t>Современное использов</w:t>
            </w:r>
            <w:r>
              <w:rPr>
                <w:sz w:val="28"/>
                <w:szCs w:val="28"/>
              </w:rPr>
              <w:t>а</w:t>
            </w:r>
            <w:r>
              <w:rPr>
                <w:sz w:val="28"/>
                <w:szCs w:val="28"/>
              </w:rPr>
              <w:t>ние</w:t>
            </w:r>
          </w:p>
        </w:tc>
        <w:tc>
          <w:tcPr>
            <w:tcW w:w="499" w:type="pct"/>
            <w:tcBorders>
              <w:bottom w:val="single" w:sz="4" w:space="0" w:color="auto"/>
            </w:tcBorders>
            <w:shd w:val="clear" w:color="auto" w:fill="FFFFFF"/>
          </w:tcPr>
          <w:p w:rsidR="00C0092A" w:rsidRPr="00CA30EB" w:rsidRDefault="00C0092A" w:rsidP="00053D97">
            <w:pPr>
              <w:pStyle w:val="S"/>
              <w:spacing w:line="240" w:lineRule="auto"/>
              <w:rPr>
                <w:sz w:val="28"/>
                <w:szCs w:val="28"/>
              </w:rPr>
            </w:pPr>
            <w:r w:rsidRPr="00CA30EB">
              <w:rPr>
                <w:sz w:val="28"/>
                <w:szCs w:val="28"/>
              </w:rPr>
              <w:t>Итого до 2030 года</w:t>
            </w:r>
          </w:p>
        </w:tc>
      </w:tr>
    </w:tbl>
    <w:p w:rsidR="00053D97" w:rsidRPr="00872914" w:rsidRDefault="00053D97" w:rsidP="00053D97">
      <w:pPr>
        <w:pStyle w:val="S"/>
        <w:tabs>
          <w:tab w:val="left" w:pos="697"/>
          <w:tab w:val="left" w:pos="5012"/>
          <w:tab w:val="left" w:pos="8472"/>
        </w:tabs>
        <w:spacing w:line="240" w:lineRule="auto"/>
        <w:jc w:val="left"/>
        <w:rPr>
          <w:color w:val="943634"/>
          <w:sz w:val="2"/>
          <w:szCs w:val="2"/>
        </w:rPr>
      </w:pPr>
      <w:r w:rsidRPr="00872914">
        <w:rPr>
          <w:color w:val="943634"/>
          <w:sz w:val="2"/>
          <w:szCs w:val="2"/>
        </w:rPr>
        <w:tab/>
      </w:r>
      <w:r w:rsidRPr="00872914">
        <w:rPr>
          <w:color w:val="943634"/>
          <w:sz w:val="2"/>
          <w:szCs w:val="2"/>
        </w:rPr>
        <w:tab/>
      </w:r>
      <w:r w:rsidRPr="00872914">
        <w:rPr>
          <w:color w:val="943634"/>
          <w:sz w:val="2"/>
          <w:szCs w:val="2"/>
        </w:rPr>
        <w:tab/>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4818"/>
        <w:gridCol w:w="1278"/>
        <w:gridCol w:w="1842"/>
        <w:gridCol w:w="992"/>
      </w:tblGrid>
      <w:tr w:rsidR="000F370A" w:rsidRPr="00872914" w:rsidTr="006748FD">
        <w:trPr>
          <w:tblHeader/>
        </w:trPr>
        <w:tc>
          <w:tcPr>
            <w:tcW w:w="500" w:type="pct"/>
            <w:tcBorders>
              <w:top w:val="single" w:sz="4" w:space="0" w:color="auto"/>
            </w:tcBorders>
            <w:shd w:val="clear" w:color="auto" w:fill="FFFFFF"/>
          </w:tcPr>
          <w:p w:rsidR="00C0092A" w:rsidRPr="003E5ABD" w:rsidRDefault="00C0092A" w:rsidP="00053D97">
            <w:pPr>
              <w:pStyle w:val="S"/>
              <w:spacing w:line="240" w:lineRule="auto"/>
              <w:rPr>
                <w:sz w:val="28"/>
                <w:szCs w:val="28"/>
              </w:rPr>
            </w:pPr>
            <w:r w:rsidRPr="003E5ABD">
              <w:rPr>
                <w:sz w:val="28"/>
                <w:szCs w:val="28"/>
              </w:rPr>
              <w:t>1</w:t>
            </w:r>
          </w:p>
        </w:tc>
        <w:tc>
          <w:tcPr>
            <w:tcW w:w="2428" w:type="pct"/>
            <w:tcBorders>
              <w:top w:val="single" w:sz="4" w:space="0" w:color="auto"/>
              <w:bottom w:val="single" w:sz="4" w:space="0" w:color="auto"/>
            </w:tcBorders>
            <w:shd w:val="clear" w:color="auto" w:fill="FFFFFF"/>
          </w:tcPr>
          <w:p w:rsidR="00C0092A" w:rsidRPr="003E5ABD" w:rsidRDefault="00C0092A" w:rsidP="00053D97">
            <w:pPr>
              <w:pStyle w:val="S"/>
              <w:spacing w:line="240" w:lineRule="auto"/>
              <w:rPr>
                <w:sz w:val="28"/>
                <w:szCs w:val="28"/>
              </w:rPr>
            </w:pPr>
            <w:r w:rsidRPr="003E5ABD">
              <w:rPr>
                <w:sz w:val="28"/>
                <w:szCs w:val="28"/>
              </w:rPr>
              <w:t>2</w:t>
            </w:r>
          </w:p>
        </w:tc>
        <w:tc>
          <w:tcPr>
            <w:tcW w:w="644" w:type="pct"/>
            <w:tcBorders>
              <w:top w:val="single" w:sz="4" w:space="0" w:color="auto"/>
              <w:bottom w:val="single" w:sz="4" w:space="0" w:color="auto"/>
            </w:tcBorders>
            <w:shd w:val="clear" w:color="auto" w:fill="FFFFFF"/>
          </w:tcPr>
          <w:p w:rsidR="00C0092A" w:rsidRPr="003E5ABD" w:rsidRDefault="00C0092A" w:rsidP="00053D97">
            <w:pPr>
              <w:pStyle w:val="S"/>
              <w:spacing w:line="240" w:lineRule="auto"/>
              <w:rPr>
                <w:sz w:val="28"/>
                <w:szCs w:val="28"/>
              </w:rPr>
            </w:pPr>
            <w:r w:rsidRPr="003E5ABD">
              <w:rPr>
                <w:sz w:val="28"/>
                <w:szCs w:val="28"/>
              </w:rPr>
              <w:t>3</w:t>
            </w:r>
          </w:p>
        </w:tc>
        <w:tc>
          <w:tcPr>
            <w:tcW w:w="928" w:type="pct"/>
            <w:tcBorders>
              <w:top w:val="single" w:sz="4" w:space="0" w:color="auto"/>
              <w:bottom w:val="single" w:sz="4" w:space="0" w:color="auto"/>
            </w:tcBorders>
            <w:shd w:val="clear" w:color="auto" w:fill="FFFFFF"/>
          </w:tcPr>
          <w:p w:rsidR="00C0092A" w:rsidRPr="003E5ABD" w:rsidRDefault="00C0092A" w:rsidP="00053D97">
            <w:pPr>
              <w:pStyle w:val="S"/>
              <w:spacing w:line="240" w:lineRule="auto"/>
              <w:rPr>
                <w:sz w:val="28"/>
                <w:szCs w:val="28"/>
              </w:rPr>
            </w:pPr>
          </w:p>
        </w:tc>
        <w:tc>
          <w:tcPr>
            <w:tcW w:w="500" w:type="pct"/>
            <w:tcBorders>
              <w:top w:val="single" w:sz="4" w:space="0" w:color="auto"/>
              <w:bottom w:val="single" w:sz="4" w:space="0" w:color="auto"/>
            </w:tcBorders>
            <w:shd w:val="clear" w:color="auto" w:fill="FFFFFF"/>
          </w:tcPr>
          <w:p w:rsidR="00C0092A" w:rsidRPr="003E5ABD" w:rsidRDefault="00C0092A" w:rsidP="00053D97">
            <w:pPr>
              <w:pStyle w:val="S"/>
              <w:spacing w:line="240" w:lineRule="auto"/>
              <w:rPr>
                <w:sz w:val="28"/>
                <w:szCs w:val="28"/>
              </w:rPr>
            </w:pPr>
            <w:r w:rsidRPr="003E5ABD">
              <w:rPr>
                <w:sz w:val="28"/>
                <w:szCs w:val="28"/>
              </w:rPr>
              <w:t>4</w:t>
            </w:r>
          </w:p>
        </w:tc>
      </w:tr>
      <w:tr w:rsidR="00C0092A" w:rsidRPr="00872914" w:rsidTr="00FE6350">
        <w:tblPrEx>
          <w:tblCellMar>
            <w:left w:w="40" w:type="dxa"/>
            <w:right w:w="40" w:type="dxa"/>
          </w:tblCellMar>
        </w:tblPrEx>
        <w:tc>
          <w:tcPr>
            <w:tcW w:w="500" w:type="pct"/>
            <w:tcBorders>
              <w:right w:val="nil"/>
            </w:tcBorders>
            <w:shd w:val="clear" w:color="auto" w:fill="FFFFFF"/>
          </w:tcPr>
          <w:p w:rsidR="00C0092A" w:rsidRPr="005E000D" w:rsidRDefault="00C0092A" w:rsidP="00053D97">
            <w:pPr>
              <w:ind w:firstLine="80"/>
              <w:jc w:val="center"/>
              <w:rPr>
                <w:szCs w:val="28"/>
              </w:rPr>
            </w:pPr>
          </w:p>
        </w:tc>
        <w:tc>
          <w:tcPr>
            <w:tcW w:w="4500" w:type="pct"/>
            <w:gridSpan w:val="4"/>
            <w:tcBorders>
              <w:left w:val="nil"/>
            </w:tcBorders>
            <w:shd w:val="clear" w:color="auto" w:fill="FFFFFF"/>
          </w:tcPr>
          <w:p w:rsidR="00C0092A" w:rsidRPr="00872914" w:rsidRDefault="00C0092A" w:rsidP="00053D97">
            <w:pPr>
              <w:ind w:firstLine="80"/>
              <w:jc w:val="center"/>
              <w:rPr>
                <w:color w:val="943634"/>
                <w:szCs w:val="28"/>
              </w:rPr>
            </w:pPr>
            <w:r w:rsidRPr="005E000D">
              <w:rPr>
                <w:szCs w:val="28"/>
              </w:rPr>
              <w:t>1. Территория</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t>1.1</w:t>
            </w:r>
          </w:p>
        </w:tc>
        <w:tc>
          <w:tcPr>
            <w:tcW w:w="2428" w:type="pct"/>
            <w:shd w:val="clear" w:color="auto" w:fill="FFFFFF"/>
          </w:tcPr>
          <w:p w:rsidR="00C0092A" w:rsidRPr="00060D1E" w:rsidRDefault="00C0092A" w:rsidP="00053D97">
            <w:pPr>
              <w:ind w:firstLine="0"/>
              <w:rPr>
                <w:color w:val="943634"/>
                <w:szCs w:val="28"/>
              </w:rPr>
            </w:pPr>
            <w:r w:rsidRPr="00060D1E">
              <w:rPr>
                <w:szCs w:val="28"/>
              </w:rPr>
              <w:t>Площадь планируемой территории, в том числе:</w:t>
            </w:r>
          </w:p>
        </w:tc>
        <w:tc>
          <w:tcPr>
            <w:tcW w:w="644" w:type="pct"/>
            <w:shd w:val="clear" w:color="auto" w:fill="FFFFFF"/>
          </w:tcPr>
          <w:p w:rsidR="00C0092A" w:rsidRPr="005A149E" w:rsidRDefault="00C0092A" w:rsidP="00053D97">
            <w:pPr>
              <w:ind w:firstLine="0"/>
              <w:jc w:val="center"/>
            </w:pPr>
            <w:r w:rsidRPr="005A149E">
              <w:t>га</w:t>
            </w:r>
          </w:p>
        </w:tc>
        <w:tc>
          <w:tcPr>
            <w:tcW w:w="928" w:type="pct"/>
            <w:shd w:val="clear" w:color="auto" w:fill="FFFFFF"/>
          </w:tcPr>
          <w:p w:rsidR="00C0092A" w:rsidRPr="006414AE" w:rsidRDefault="00C0092A" w:rsidP="00053D97">
            <w:pPr>
              <w:ind w:firstLine="0"/>
              <w:jc w:val="center"/>
              <w:rPr>
                <w:szCs w:val="28"/>
              </w:rPr>
            </w:pPr>
          </w:p>
        </w:tc>
        <w:tc>
          <w:tcPr>
            <w:tcW w:w="500" w:type="pct"/>
            <w:shd w:val="clear" w:color="auto" w:fill="FFFFFF"/>
          </w:tcPr>
          <w:p w:rsidR="00C0092A" w:rsidRPr="006414AE" w:rsidRDefault="00C0092A" w:rsidP="00053D97">
            <w:pPr>
              <w:ind w:firstLine="0"/>
              <w:jc w:val="center"/>
              <w:rPr>
                <w:color w:val="943634"/>
                <w:szCs w:val="28"/>
              </w:rPr>
            </w:pPr>
            <w:r w:rsidRPr="006414AE">
              <w:rPr>
                <w:szCs w:val="28"/>
              </w:rPr>
              <w:t>86,54 </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lastRenderedPageBreak/>
              <w:t>1.1.1</w:t>
            </w:r>
          </w:p>
        </w:tc>
        <w:tc>
          <w:tcPr>
            <w:tcW w:w="2428" w:type="pct"/>
            <w:shd w:val="clear" w:color="auto" w:fill="FFFFFF"/>
          </w:tcPr>
          <w:p w:rsidR="00C0092A" w:rsidRPr="00060D1E" w:rsidRDefault="00FE6350" w:rsidP="00053D97">
            <w:pPr>
              <w:ind w:firstLine="0"/>
              <w:rPr>
                <w:szCs w:val="28"/>
              </w:rPr>
            </w:pPr>
            <w:r>
              <w:rPr>
                <w:szCs w:val="28"/>
              </w:rPr>
              <w:t xml:space="preserve">Зоны </w:t>
            </w:r>
            <w:r w:rsidR="00C0092A" w:rsidRPr="00060D1E">
              <w:rPr>
                <w:szCs w:val="28"/>
              </w:rPr>
              <w:t>рекреационного назначения, в том числе:</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Pr="006414AE" w:rsidRDefault="00C0092A" w:rsidP="00053D97">
            <w:pPr>
              <w:ind w:firstLine="0"/>
              <w:jc w:val="center"/>
              <w:rPr>
                <w:szCs w:val="28"/>
              </w:rPr>
            </w:pPr>
          </w:p>
        </w:tc>
        <w:tc>
          <w:tcPr>
            <w:tcW w:w="500" w:type="pct"/>
            <w:shd w:val="clear" w:color="auto" w:fill="FFFFFF"/>
          </w:tcPr>
          <w:p w:rsidR="00C0092A" w:rsidRPr="006414AE" w:rsidRDefault="00C0092A" w:rsidP="00053D97">
            <w:pPr>
              <w:ind w:firstLine="0"/>
              <w:jc w:val="center"/>
              <w:rPr>
                <w:szCs w:val="28"/>
                <w:lang w:val="en-US"/>
              </w:rPr>
            </w:pPr>
            <w:r w:rsidRPr="006414AE">
              <w:rPr>
                <w:szCs w:val="28"/>
              </w:rPr>
              <w:t>25,3</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t>1.1.1.1</w:t>
            </w:r>
          </w:p>
        </w:tc>
        <w:tc>
          <w:tcPr>
            <w:tcW w:w="2428" w:type="pct"/>
            <w:shd w:val="clear" w:color="auto" w:fill="FFFFFF"/>
          </w:tcPr>
          <w:p w:rsidR="00C0092A" w:rsidRPr="00060D1E" w:rsidRDefault="00C0092A" w:rsidP="00053D97">
            <w:pPr>
              <w:ind w:firstLine="0"/>
              <w:rPr>
                <w:color w:val="943634"/>
                <w:szCs w:val="28"/>
              </w:rPr>
            </w:pPr>
            <w:r w:rsidRPr="00060D1E">
              <w:rPr>
                <w:szCs w:val="28"/>
              </w:rPr>
              <w:t>Зона объектов отдыха и оздоровления</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Pr="006414AE" w:rsidRDefault="00BF045D" w:rsidP="00053D97">
            <w:pPr>
              <w:ind w:firstLine="0"/>
              <w:jc w:val="center"/>
              <w:rPr>
                <w:szCs w:val="28"/>
              </w:rPr>
            </w:pPr>
            <w:r>
              <w:rPr>
                <w:szCs w:val="28"/>
              </w:rPr>
              <w:t>30,38</w:t>
            </w:r>
          </w:p>
        </w:tc>
        <w:tc>
          <w:tcPr>
            <w:tcW w:w="500" w:type="pct"/>
            <w:shd w:val="clear" w:color="auto" w:fill="FFFFFF"/>
          </w:tcPr>
          <w:p w:rsidR="00C0092A" w:rsidRPr="006414AE" w:rsidRDefault="00C0092A" w:rsidP="00053D97">
            <w:pPr>
              <w:ind w:firstLine="0"/>
              <w:jc w:val="center"/>
              <w:rPr>
                <w:szCs w:val="28"/>
              </w:rPr>
            </w:pPr>
            <w:r w:rsidRPr="006414AE">
              <w:rPr>
                <w:szCs w:val="28"/>
              </w:rPr>
              <w:t>25,3</w:t>
            </w:r>
          </w:p>
        </w:tc>
      </w:tr>
      <w:tr w:rsidR="000F370A" w:rsidRPr="00872914" w:rsidTr="00C919D2">
        <w:tblPrEx>
          <w:tblCellMar>
            <w:left w:w="40" w:type="dxa"/>
            <w:right w:w="40" w:type="dxa"/>
          </w:tblCellMar>
        </w:tblPrEx>
        <w:trPr>
          <w:cantSplit/>
        </w:trPr>
        <w:tc>
          <w:tcPr>
            <w:tcW w:w="500" w:type="pct"/>
            <w:shd w:val="clear" w:color="auto" w:fill="FFFFFF"/>
          </w:tcPr>
          <w:p w:rsidR="00C0092A" w:rsidRPr="00AA5875" w:rsidRDefault="00C0092A" w:rsidP="00053D97">
            <w:pPr>
              <w:pStyle w:val="S"/>
              <w:spacing w:line="240" w:lineRule="auto"/>
              <w:rPr>
                <w:sz w:val="28"/>
              </w:rPr>
            </w:pPr>
            <w:r w:rsidRPr="00AA5875">
              <w:rPr>
                <w:sz w:val="28"/>
              </w:rPr>
              <w:t>1.1.2</w:t>
            </w:r>
          </w:p>
        </w:tc>
        <w:tc>
          <w:tcPr>
            <w:tcW w:w="2428" w:type="pct"/>
            <w:shd w:val="clear" w:color="auto" w:fill="FFFFFF"/>
          </w:tcPr>
          <w:p w:rsidR="00C0092A" w:rsidRPr="00060D1E" w:rsidRDefault="00C0092A" w:rsidP="00053D97">
            <w:pPr>
              <w:ind w:firstLine="0"/>
              <w:rPr>
                <w:color w:val="943634"/>
                <w:szCs w:val="28"/>
              </w:rPr>
            </w:pPr>
            <w:r w:rsidRPr="00060D1E">
              <w:rPr>
                <w:szCs w:val="28"/>
              </w:rPr>
              <w:t>Общественно-деловые зоны, в том числе:</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Pr="006414AE" w:rsidRDefault="003205DC" w:rsidP="00053D97">
            <w:pPr>
              <w:ind w:firstLine="0"/>
              <w:jc w:val="center"/>
              <w:rPr>
                <w:szCs w:val="28"/>
              </w:rPr>
            </w:pPr>
            <w:r>
              <w:rPr>
                <w:szCs w:val="28"/>
              </w:rPr>
              <w:t>–</w:t>
            </w:r>
          </w:p>
        </w:tc>
        <w:tc>
          <w:tcPr>
            <w:tcW w:w="500" w:type="pct"/>
            <w:shd w:val="clear" w:color="auto" w:fill="FFFFFF"/>
          </w:tcPr>
          <w:p w:rsidR="00C0092A" w:rsidRPr="006414AE" w:rsidRDefault="00C0092A" w:rsidP="00053D97">
            <w:pPr>
              <w:ind w:firstLine="0"/>
              <w:jc w:val="center"/>
              <w:rPr>
                <w:szCs w:val="28"/>
              </w:rPr>
            </w:pPr>
            <w:r w:rsidRPr="006414AE">
              <w:rPr>
                <w:szCs w:val="28"/>
              </w:rPr>
              <w:t>6,9</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t>1.1.2.1</w:t>
            </w:r>
          </w:p>
        </w:tc>
        <w:tc>
          <w:tcPr>
            <w:tcW w:w="2428" w:type="pct"/>
            <w:shd w:val="clear" w:color="auto" w:fill="FFFFFF"/>
          </w:tcPr>
          <w:p w:rsidR="00C0092A" w:rsidRPr="00060D1E" w:rsidRDefault="00C0092A" w:rsidP="00053D97">
            <w:pPr>
              <w:ind w:firstLine="0"/>
              <w:rPr>
                <w:szCs w:val="28"/>
              </w:rPr>
            </w:pPr>
            <w:r w:rsidRPr="00060D1E">
              <w:rPr>
                <w:szCs w:val="28"/>
              </w:rPr>
              <w:t>Зона объектов делового, общественн</w:t>
            </w:r>
            <w:r w:rsidRPr="00060D1E">
              <w:rPr>
                <w:szCs w:val="28"/>
              </w:rPr>
              <w:t>о</w:t>
            </w:r>
            <w:r w:rsidRPr="00060D1E">
              <w:rPr>
                <w:szCs w:val="28"/>
              </w:rPr>
              <w:t>го и коммерческого назначения</w:t>
            </w:r>
            <w:r w:rsidR="003205DC">
              <w:rPr>
                <w:szCs w:val="28"/>
              </w:rPr>
              <w:t>, в том числе многоэтажных жилых домов</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Pr="006414AE" w:rsidRDefault="003205DC" w:rsidP="00053D97">
            <w:pPr>
              <w:ind w:firstLine="0"/>
              <w:jc w:val="center"/>
              <w:rPr>
                <w:szCs w:val="28"/>
              </w:rPr>
            </w:pPr>
            <w:r>
              <w:rPr>
                <w:szCs w:val="28"/>
              </w:rPr>
              <w:t>–</w:t>
            </w:r>
          </w:p>
        </w:tc>
        <w:tc>
          <w:tcPr>
            <w:tcW w:w="500" w:type="pct"/>
            <w:shd w:val="clear" w:color="auto" w:fill="FFFFFF"/>
          </w:tcPr>
          <w:p w:rsidR="00C0092A" w:rsidRPr="006414AE" w:rsidRDefault="00C0092A" w:rsidP="00053D97">
            <w:pPr>
              <w:ind w:firstLine="0"/>
              <w:jc w:val="center"/>
              <w:rPr>
                <w:color w:val="943634"/>
                <w:szCs w:val="28"/>
              </w:rPr>
            </w:pPr>
            <w:r w:rsidRPr="006414AE">
              <w:rPr>
                <w:szCs w:val="28"/>
              </w:rPr>
              <w:t>6,9</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t>1.1.3</w:t>
            </w:r>
          </w:p>
        </w:tc>
        <w:tc>
          <w:tcPr>
            <w:tcW w:w="2428" w:type="pct"/>
            <w:shd w:val="clear" w:color="auto" w:fill="FFFFFF"/>
            <w:vAlign w:val="center"/>
          </w:tcPr>
          <w:p w:rsidR="00C0092A" w:rsidRPr="00060D1E" w:rsidRDefault="00C0092A" w:rsidP="00053D97">
            <w:pPr>
              <w:ind w:left="23" w:firstLine="0"/>
              <w:rPr>
                <w:szCs w:val="28"/>
              </w:rPr>
            </w:pPr>
            <w:r w:rsidRPr="00060D1E">
              <w:rPr>
                <w:szCs w:val="28"/>
              </w:rPr>
              <w:t>Зоны стоянок автомобильного тран</w:t>
            </w:r>
            <w:r w:rsidRPr="00060D1E">
              <w:rPr>
                <w:szCs w:val="28"/>
              </w:rPr>
              <w:t>с</w:t>
            </w:r>
            <w:r w:rsidRPr="00060D1E">
              <w:rPr>
                <w:szCs w:val="28"/>
              </w:rPr>
              <w:t>порта, в том числе:</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Default="003205DC" w:rsidP="00053D97">
            <w:pPr>
              <w:ind w:firstLine="0"/>
              <w:jc w:val="center"/>
              <w:rPr>
                <w:szCs w:val="28"/>
              </w:rPr>
            </w:pPr>
            <w:r>
              <w:rPr>
                <w:szCs w:val="28"/>
              </w:rPr>
              <w:t>0,66</w:t>
            </w:r>
          </w:p>
        </w:tc>
        <w:tc>
          <w:tcPr>
            <w:tcW w:w="500" w:type="pct"/>
            <w:shd w:val="clear" w:color="auto" w:fill="FFFFFF"/>
          </w:tcPr>
          <w:p w:rsidR="00C0092A" w:rsidRPr="006414AE" w:rsidRDefault="00C0092A" w:rsidP="00053D97">
            <w:pPr>
              <w:ind w:firstLine="0"/>
              <w:jc w:val="center"/>
              <w:rPr>
                <w:szCs w:val="28"/>
              </w:rPr>
            </w:pPr>
            <w:r>
              <w:rPr>
                <w:szCs w:val="28"/>
              </w:rPr>
              <w:t>1,52</w:t>
            </w:r>
          </w:p>
        </w:tc>
      </w:tr>
      <w:tr w:rsidR="000F370A" w:rsidRPr="00FE6350" w:rsidTr="006748FD">
        <w:tblPrEx>
          <w:tblCellMar>
            <w:left w:w="40" w:type="dxa"/>
            <w:right w:w="40" w:type="dxa"/>
          </w:tblCellMar>
        </w:tblPrEx>
        <w:trPr>
          <w:trHeight w:val="439"/>
        </w:trPr>
        <w:tc>
          <w:tcPr>
            <w:tcW w:w="500" w:type="pct"/>
            <w:shd w:val="clear" w:color="auto" w:fill="FFFFFF"/>
          </w:tcPr>
          <w:p w:rsidR="00C0092A" w:rsidRPr="00FE6350" w:rsidRDefault="00C0092A" w:rsidP="00FE6350">
            <w:pPr>
              <w:pStyle w:val="S"/>
              <w:spacing w:line="240" w:lineRule="auto"/>
              <w:rPr>
                <w:sz w:val="28"/>
                <w:szCs w:val="28"/>
              </w:rPr>
            </w:pPr>
            <w:r w:rsidRPr="00FE6350">
              <w:rPr>
                <w:sz w:val="28"/>
                <w:szCs w:val="28"/>
              </w:rPr>
              <w:t>1.1.3.1</w:t>
            </w:r>
          </w:p>
        </w:tc>
        <w:tc>
          <w:tcPr>
            <w:tcW w:w="2428" w:type="pct"/>
            <w:shd w:val="clear" w:color="auto" w:fill="FFFFFF"/>
            <w:vAlign w:val="center"/>
          </w:tcPr>
          <w:p w:rsidR="00C0092A" w:rsidRPr="00FE6350" w:rsidRDefault="00C0092A" w:rsidP="00FE6350">
            <w:pPr>
              <w:tabs>
                <w:tab w:val="left" w:pos="7518"/>
              </w:tabs>
              <w:ind w:left="23" w:firstLine="0"/>
              <w:mirrorIndents/>
              <w:rPr>
                <w:szCs w:val="28"/>
              </w:rPr>
            </w:pPr>
            <w:r w:rsidRPr="00FE6350">
              <w:rPr>
                <w:szCs w:val="28"/>
              </w:rPr>
              <w:t>Зона стоянок для легковых автомоб</w:t>
            </w:r>
            <w:r w:rsidRPr="00FE6350">
              <w:rPr>
                <w:szCs w:val="28"/>
              </w:rPr>
              <w:t>и</w:t>
            </w:r>
            <w:r w:rsidRPr="00FE6350">
              <w:rPr>
                <w:szCs w:val="28"/>
              </w:rPr>
              <w:t>лей</w:t>
            </w:r>
          </w:p>
        </w:tc>
        <w:tc>
          <w:tcPr>
            <w:tcW w:w="644" w:type="pct"/>
            <w:shd w:val="clear" w:color="auto" w:fill="FFFFFF"/>
          </w:tcPr>
          <w:p w:rsidR="00C0092A" w:rsidRPr="00FE6350" w:rsidRDefault="00C0092A" w:rsidP="00FE6350">
            <w:pPr>
              <w:ind w:firstLine="0"/>
              <w:jc w:val="center"/>
              <w:rPr>
                <w:color w:val="943634"/>
                <w:szCs w:val="28"/>
              </w:rPr>
            </w:pPr>
            <w:r w:rsidRPr="00FE6350">
              <w:rPr>
                <w:szCs w:val="28"/>
              </w:rPr>
              <w:t>га</w:t>
            </w:r>
          </w:p>
        </w:tc>
        <w:tc>
          <w:tcPr>
            <w:tcW w:w="928" w:type="pct"/>
            <w:shd w:val="clear" w:color="auto" w:fill="FFFFFF"/>
          </w:tcPr>
          <w:p w:rsidR="00C0092A" w:rsidRPr="00FE6350" w:rsidRDefault="003205DC" w:rsidP="00FE6350">
            <w:pPr>
              <w:ind w:firstLine="0"/>
              <w:jc w:val="center"/>
              <w:rPr>
                <w:szCs w:val="28"/>
              </w:rPr>
            </w:pPr>
            <w:r w:rsidRPr="00FE6350">
              <w:rPr>
                <w:szCs w:val="28"/>
              </w:rPr>
              <w:t>0,66</w:t>
            </w:r>
          </w:p>
        </w:tc>
        <w:tc>
          <w:tcPr>
            <w:tcW w:w="500" w:type="pct"/>
            <w:shd w:val="clear" w:color="auto" w:fill="FFFFFF"/>
          </w:tcPr>
          <w:p w:rsidR="00C0092A" w:rsidRPr="00FE6350" w:rsidRDefault="00C0092A" w:rsidP="00FE6350">
            <w:pPr>
              <w:ind w:firstLine="0"/>
              <w:jc w:val="center"/>
              <w:rPr>
                <w:szCs w:val="28"/>
              </w:rPr>
            </w:pPr>
            <w:r w:rsidRPr="00FE6350">
              <w:rPr>
                <w:szCs w:val="28"/>
              </w:rPr>
              <w:t>1,52</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t>1.1.4</w:t>
            </w:r>
          </w:p>
        </w:tc>
        <w:tc>
          <w:tcPr>
            <w:tcW w:w="2428" w:type="pct"/>
            <w:shd w:val="clear" w:color="auto" w:fill="FFFFFF"/>
            <w:vAlign w:val="center"/>
          </w:tcPr>
          <w:p w:rsidR="00C0092A" w:rsidRPr="00745575" w:rsidRDefault="00C0092A" w:rsidP="00053D97">
            <w:pPr>
              <w:ind w:left="23" w:firstLine="0"/>
              <w:rPr>
                <w:szCs w:val="28"/>
              </w:rPr>
            </w:pPr>
            <w:r w:rsidRPr="00745575">
              <w:rPr>
                <w:szCs w:val="28"/>
              </w:rPr>
              <w:t>Зоны инженерной и транспортной и</w:t>
            </w:r>
            <w:r w:rsidRPr="00745575">
              <w:rPr>
                <w:szCs w:val="28"/>
              </w:rPr>
              <w:t>н</w:t>
            </w:r>
            <w:r w:rsidRPr="00745575">
              <w:rPr>
                <w:szCs w:val="28"/>
              </w:rPr>
              <w:t>фраструктур, в том числе:</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Pr="00A94985" w:rsidRDefault="00BF045D" w:rsidP="00053D97">
            <w:pPr>
              <w:ind w:firstLine="0"/>
              <w:jc w:val="center"/>
              <w:rPr>
                <w:szCs w:val="28"/>
              </w:rPr>
            </w:pPr>
            <w:r>
              <w:rPr>
                <w:szCs w:val="28"/>
              </w:rPr>
              <w:t>21,9</w:t>
            </w:r>
          </w:p>
        </w:tc>
        <w:tc>
          <w:tcPr>
            <w:tcW w:w="500" w:type="pct"/>
            <w:shd w:val="clear" w:color="auto" w:fill="FFFFFF"/>
          </w:tcPr>
          <w:p w:rsidR="00C0092A" w:rsidRPr="00A94985" w:rsidRDefault="00C0092A" w:rsidP="00053D97">
            <w:pPr>
              <w:ind w:firstLine="0"/>
              <w:jc w:val="center"/>
              <w:rPr>
                <w:szCs w:val="28"/>
              </w:rPr>
            </w:pPr>
            <w:r w:rsidRPr="00A94985">
              <w:rPr>
                <w:szCs w:val="28"/>
              </w:rPr>
              <w:t>31,51</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t>1.1.4.1</w:t>
            </w:r>
          </w:p>
        </w:tc>
        <w:tc>
          <w:tcPr>
            <w:tcW w:w="2428" w:type="pct"/>
            <w:shd w:val="clear" w:color="auto" w:fill="FFFFFF"/>
            <w:vAlign w:val="center"/>
          </w:tcPr>
          <w:p w:rsidR="00C0092A" w:rsidRPr="00745575" w:rsidRDefault="00C0092A" w:rsidP="00053D97">
            <w:pPr>
              <w:ind w:left="23" w:firstLine="0"/>
              <w:rPr>
                <w:szCs w:val="28"/>
              </w:rPr>
            </w:pPr>
            <w:r>
              <w:t>Зона сооружений и коммуникаций ж</w:t>
            </w:r>
            <w:r>
              <w:t>е</w:t>
            </w:r>
            <w:r>
              <w:t>лезнодорожного транспорта</w:t>
            </w:r>
          </w:p>
        </w:tc>
        <w:tc>
          <w:tcPr>
            <w:tcW w:w="644" w:type="pct"/>
            <w:shd w:val="clear" w:color="auto" w:fill="FFFFFF"/>
          </w:tcPr>
          <w:p w:rsidR="00C0092A" w:rsidRPr="005A149E" w:rsidRDefault="00C0092A" w:rsidP="00053D97">
            <w:pPr>
              <w:ind w:firstLine="0"/>
              <w:jc w:val="center"/>
            </w:pPr>
            <w:r>
              <w:t>га</w:t>
            </w:r>
          </w:p>
        </w:tc>
        <w:tc>
          <w:tcPr>
            <w:tcW w:w="928" w:type="pct"/>
            <w:shd w:val="clear" w:color="auto" w:fill="FFFFFF"/>
          </w:tcPr>
          <w:p w:rsidR="00C0092A" w:rsidRPr="003205DC" w:rsidRDefault="003205DC" w:rsidP="00053D97">
            <w:pPr>
              <w:ind w:firstLine="0"/>
              <w:jc w:val="center"/>
              <w:rPr>
                <w:szCs w:val="28"/>
              </w:rPr>
            </w:pPr>
            <w:r w:rsidRPr="003205DC">
              <w:rPr>
                <w:szCs w:val="28"/>
              </w:rPr>
              <w:t>7,5</w:t>
            </w:r>
          </w:p>
        </w:tc>
        <w:tc>
          <w:tcPr>
            <w:tcW w:w="500" w:type="pct"/>
            <w:shd w:val="clear" w:color="auto" w:fill="FFFFFF"/>
          </w:tcPr>
          <w:p w:rsidR="00C0092A" w:rsidRPr="006414AE" w:rsidRDefault="00C0092A" w:rsidP="00053D97">
            <w:pPr>
              <w:ind w:firstLine="0"/>
              <w:jc w:val="center"/>
              <w:rPr>
                <w:szCs w:val="28"/>
              </w:rPr>
            </w:pPr>
            <w:r>
              <w:rPr>
                <w:szCs w:val="28"/>
              </w:rPr>
              <w:t>4,9</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t>1.1.4.</w:t>
            </w:r>
            <w:r>
              <w:rPr>
                <w:sz w:val="28"/>
              </w:rPr>
              <w:t>2</w:t>
            </w:r>
          </w:p>
        </w:tc>
        <w:tc>
          <w:tcPr>
            <w:tcW w:w="2428" w:type="pct"/>
            <w:shd w:val="clear" w:color="auto" w:fill="FFFFFF"/>
            <w:vAlign w:val="center"/>
          </w:tcPr>
          <w:p w:rsidR="00C0092A" w:rsidRPr="00BA6502" w:rsidRDefault="00C0092A" w:rsidP="00053D97">
            <w:pPr>
              <w:ind w:left="23" w:firstLine="0"/>
              <w:rPr>
                <w:szCs w:val="28"/>
              </w:rPr>
            </w:pPr>
            <w:r w:rsidRPr="00BA6502">
              <w:rPr>
                <w:szCs w:val="28"/>
              </w:rPr>
              <w:t>Зона объектов улично-дорожной сети</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Default="00BF045D" w:rsidP="00053D97">
            <w:pPr>
              <w:ind w:firstLine="0"/>
              <w:jc w:val="center"/>
              <w:rPr>
                <w:szCs w:val="28"/>
              </w:rPr>
            </w:pPr>
            <w:r>
              <w:rPr>
                <w:szCs w:val="28"/>
              </w:rPr>
              <w:t>14,4</w:t>
            </w:r>
          </w:p>
        </w:tc>
        <w:tc>
          <w:tcPr>
            <w:tcW w:w="500" w:type="pct"/>
            <w:shd w:val="clear" w:color="auto" w:fill="FFFFFF"/>
          </w:tcPr>
          <w:p w:rsidR="00C0092A" w:rsidRPr="006414AE" w:rsidRDefault="00C0092A" w:rsidP="00053D97">
            <w:pPr>
              <w:ind w:firstLine="0"/>
              <w:jc w:val="center"/>
              <w:rPr>
                <w:szCs w:val="28"/>
              </w:rPr>
            </w:pPr>
            <w:r>
              <w:rPr>
                <w:szCs w:val="28"/>
              </w:rPr>
              <w:t>26,36</w:t>
            </w:r>
          </w:p>
        </w:tc>
      </w:tr>
      <w:tr w:rsidR="000F370A" w:rsidRPr="00872914" w:rsidTr="006748FD">
        <w:tblPrEx>
          <w:tblCellMar>
            <w:left w:w="40" w:type="dxa"/>
            <w:right w:w="40" w:type="dxa"/>
          </w:tblCellMar>
        </w:tblPrEx>
        <w:tc>
          <w:tcPr>
            <w:tcW w:w="500" w:type="pct"/>
            <w:shd w:val="clear" w:color="auto" w:fill="FFFFFF"/>
          </w:tcPr>
          <w:p w:rsidR="00C0092A" w:rsidRPr="00AA5875" w:rsidRDefault="00C0092A" w:rsidP="00053D97">
            <w:pPr>
              <w:pStyle w:val="S"/>
              <w:spacing w:line="240" w:lineRule="auto"/>
              <w:rPr>
                <w:sz w:val="28"/>
              </w:rPr>
            </w:pPr>
            <w:r w:rsidRPr="00AA5875">
              <w:rPr>
                <w:sz w:val="28"/>
              </w:rPr>
              <w:t>1.1.4.</w:t>
            </w:r>
            <w:r>
              <w:rPr>
                <w:sz w:val="28"/>
              </w:rPr>
              <w:t>3</w:t>
            </w:r>
          </w:p>
        </w:tc>
        <w:tc>
          <w:tcPr>
            <w:tcW w:w="2428" w:type="pct"/>
            <w:shd w:val="clear" w:color="auto" w:fill="FFFFFF"/>
            <w:vAlign w:val="center"/>
          </w:tcPr>
          <w:p w:rsidR="00C0092A" w:rsidRPr="00BA6502" w:rsidRDefault="00C0092A" w:rsidP="00053D97">
            <w:pPr>
              <w:ind w:left="23" w:firstLine="0"/>
              <w:rPr>
                <w:szCs w:val="28"/>
              </w:rPr>
            </w:pPr>
            <w:r w:rsidRPr="00BA6502">
              <w:rPr>
                <w:szCs w:val="28"/>
              </w:rPr>
              <w:t>Зона объектов инженерной инфр</w:t>
            </w:r>
            <w:r w:rsidRPr="00BA6502">
              <w:rPr>
                <w:szCs w:val="28"/>
              </w:rPr>
              <w:t>а</w:t>
            </w:r>
            <w:r w:rsidRPr="00BA6502">
              <w:rPr>
                <w:szCs w:val="28"/>
              </w:rPr>
              <w:t>структуры</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Default="003205DC" w:rsidP="00053D97">
            <w:pPr>
              <w:ind w:firstLine="0"/>
              <w:jc w:val="center"/>
              <w:rPr>
                <w:szCs w:val="28"/>
              </w:rPr>
            </w:pPr>
            <w:r>
              <w:rPr>
                <w:szCs w:val="28"/>
              </w:rPr>
              <w:t>–</w:t>
            </w:r>
          </w:p>
        </w:tc>
        <w:tc>
          <w:tcPr>
            <w:tcW w:w="500" w:type="pct"/>
            <w:shd w:val="clear" w:color="auto" w:fill="FFFFFF"/>
          </w:tcPr>
          <w:p w:rsidR="00C0092A" w:rsidRPr="006414AE" w:rsidRDefault="00C0092A" w:rsidP="00053D97">
            <w:pPr>
              <w:ind w:firstLine="0"/>
              <w:jc w:val="center"/>
              <w:rPr>
                <w:szCs w:val="28"/>
              </w:rPr>
            </w:pPr>
            <w:r>
              <w:rPr>
                <w:szCs w:val="28"/>
              </w:rPr>
              <w:t>0,25</w:t>
            </w:r>
          </w:p>
        </w:tc>
      </w:tr>
      <w:tr w:rsidR="000F370A" w:rsidRPr="00872914" w:rsidTr="006748FD">
        <w:tblPrEx>
          <w:tblCellMar>
            <w:left w:w="40" w:type="dxa"/>
            <w:right w:w="40" w:type="dxa"/>
          </w:tblCellMar>
        </w:tblPrEx>
        <w:tc>
          <w:tcPr>
            <w:tcW w:w="500" w:type="pct"/>
            <w:shd w:val="clear" w:color="auto" w:fill="FFFFFF"/>
          </w:tcPr>
          <w:p w:rsidR="00C0092A" w:rsidRPr="00CD49F8" w:rsidRDefault="00C0092A" w:rsidP="00053D97">
            <w:pPr>
              <w:pStyle w:val="S"/>
              <w:spacing w:line="240" w:lineRule="auto"/>
              <w:rPr>
                <w:sz w:val="28"/>
              </w:rPr>
            </w:pPr>
            <w:r w:rsidRPr="00CD49F8">
              <w:rPr>
                <w:sz w:val="28"/>
              </w:rPr>
              <w:t>1.1.5</w:t>
            </w:r>
          </w:p>
        </w:tc>
        <w:tc>
          <w:tcPr>
            <w:tcW w:w="2428" w:type="pct"/>
            <w:shd w:val="clear" w:color="auto" w:fill="FFFFFF"/>
          </w:tcPr>
          <w:p w:rsidR="00C0092A" w:rsidRPr="00745575" w:rsidRDefault="00C0092A" w:rsidP="00053D97">
            <w:pPr>
              <w:ind w:firstLine="0"/>
              <w:rPr>
                <w:szCs w:val="28"/>
              </w:rPr>
            </w:pPr>
            <w:r>
              <w:t>Парки, скверы, бульвары, иные терр</w:t>
            </w:r>
            <w:r>
              <w:t>и</w:t>
            </w:r>
            <w:r>
              <w:t>тории озеленения</w:t>
            </w:r>
          </w:p>
        </w:tc>
        <w:tc>
          <w:tcPr>
            <w:tcW w:w="644" w:type="pct"/>
            <w:shd w:val="clear" w:color="auto" w:fill="FFFFFF"/>
          </w:tcPr>
          <w:p w:rsidR="00C0092A" w:rsidRPr="00872914" w:rsidRDefault="00C0092A" w:rsidP="00053D97">
            <w:pPr>
              <w:ind w:firstLine="0"/>
              <w:jc w:val="center"/>
              <w:rPr>
                <w:color w:val="943634"/>
              </w:rPr>
            </w:pPr>
            <w:r w:rsidRPr="005A149E">
              <w:t>га</w:t>
            </w:r>
          </w:p>
        </w:tc>
        <w:tc>
          <w:tcPr>
            <w:tcW w:w="928" w:type="pct"/>
            <w:shd w:val="clear" w:color="auto" w:fill="FFFFFF"/>
          </w:tcPr>
          <w:p w:rsidR="00C0092A" w:rsidRPr="006414AE" w:rsidRDefault="003205DC" w:rsidP="00053D97">
            <w:pPr>
              <w:ind w:firstLine="0"/>
              <w:jc w:val="center"/>
              <w:rPr>
                <w:szCs w:val="28"/>
              </w:rPr>
            </w:pPr>
            <w:r>
              <w:rPr>
                <w:szCs w:val="28"/>
              </w:rPr>
              <w:t>–</w:t>
            </w:r>
          </w:p>
        </w:tc>
        <w:tc>
          <w:tcPr>
            <w:tcW w:w="500" w:type="pct"/>
            <w:shd w:val="clear" w:color="auto" w:fill="FFFFFF"/>
          </w:tcPr>
          <w:p w:rsidR="00C0092A" w:rsidRPr="006414AE" w:rsidRDefault="00C0092A" w:rsidP="00053D97">
            <w:pPr>
              <w:ind w:firstLine="0"/>
              <w:jc w:val="center"/>
              <w:rPr>
                <w:szCs w:val="28"/>
              </w:rPr>
            </w:pPr>
            <w:r w:rsidRPr="006414AE">
              <w:rPr>
                <w:szCs w:val="28"/>
              </w:rPr>
              <w:t>4,61</w:t>
            </w:r>
          </w:p>
        </w:tc>
      </w:tr>
      <w:tr w:rsidR="000F370A" w:rsidRPr="00872914" w:rsidTr="006748FD">
        <w:tblPrEx>
          <w:tblCellMar>
            <w:left w:w="40" w:type="dxa"/>
            <w:right w:w="40" w:type="dxa"/>
          </w:tblCellMar>
        </w:tblPrEx>
        <w:tc>
          <w:tcPr>
            <w:tcW w:w="500" w:type="pct"/>
            <w:shd w:val="clear" w:color="auto" w:fill="FFFFFF"/>
          </w:tcPr>
          <w:p w:rsidR="00C0092A" w:rsidRPr="00CD49F8" w:rsidRDefault="00C0092A" w:rsidP="00053D97">
            <w:pPr>
              <w:pStyle w:val="S"/>
              <w:spacing w:line="240" w:lineRule="auto"/>
              <w:rPr>
                <w:sz w:val="28"/>
              </w:rPr>
            </w:pPr>
            <w:r>
              <w:rPr>
                <w:sz w:val="28"/>
              </w:rPr>
              <w:t>1.1.6</w:t>
            </w:r>
          </w:p>
        </w:tc>
        <w:tc>
          <w:tcPr>
            <w:tcW w:w="2428" w:type="pct"/>
            <w:shd w:val="clear" w:color="auto" w:fill="FFFFFF"/>
          </w:tcPr>
          <w:p w:rsidR="00C0092A" w:rsidRPr="00745575" w:rsidRDefault="00C0092A" w:rsidP="00053D97">
            <w:pPr>
              <w:ind w:firstLine="0"/>
              <w:rPr>
                <w:szCs w:val="28"/>
              </w:rPr>
            </w:pPr>
            <w:r w:rsidRPr="00745575">
              <w:rPr>
                <w:szCs w:val="28"/>
              </w:rPr>
              <w:t>Водные объекты</w:t>
            </w:r>
          </w:p>
        </w:tc>
        <w:tc>
          <w:tcPr>
            <w:tcW w:w="644" w:type="pct"/>
            <w:shd w:val="clear" w:color="auto" w:fill="FFFFFF"/>
          </w:tcPr>
          <w:p w:rsidR="00C0092A" w:rsidRPr="005A149E" w:rsidRDefault="00C0092A" w:rsidP="00053D97">
            <w:pPr>
              <w:ind w:firstLine="0"/>
              <w:jc w:val="center"/>
            </w:pPr>
            <w:r>
              <w:t>га</w:t>
            </w:r>
          </w:p>
        </w:tc>
        <w:tc>
          <w:tcPr>
            <w:tcW w:w="928" w:type="pct"/>
            <w:shd w:val="clear" w:color="auto" w:fill="FFFFFF"/>
          </w:tcPr>
          <w:p w:rsidR="00C0092A" w:rsidRPr="006414AE" w:rsidRDefault="003205DC" w:rsidP="00053D97">
            <w:pPr>
              <w:ind w:firstLine="0"/>
              <w:jc w:val="center"/>
              <w:rPr>
                <w:szCs w:val="28"/>
              </w:rPr>
            </w:pPr>
            <w:r>
              <w:rPr>
                <w:szCs w:val="28"/>
              </w:rPr>
              <w:t>17,4</w:t>
            </w:r>
          </w:p>
        </w:tc>
        <w:tc>
          <w:tcPr>
            <w:tcW w:w="500" w:type="pct"/>
            <w:shd w:val="clear" w:color="auto" w:fill="FFFFFF"/>
          </w:tcPr>
          <w:p w:rsidR="00C0092A" w:rsidRPr="006414AE" w:rsidRDefault="00C0092A" w:rsidP="00053D97">
            <w:pPr>
              <w:ind w:firstLine="0"/>
              <w:jc w:val="center"/>
              <w:rPr>
                <w:color w:val="943634"/>
                <w:szCs w:val="28"/>
              </w:rPr>
            </w:pPr>
            <w:r w:rsidRPr="006414AE">
              <w:rPr>
                <w:szCs w:val="28"/>
              </w:rPr>
              <w:t>16,7</w:t>
            </w:r>
          </w:p>
        </w:tc>
      </w:tr>
      <w:tr w:rsidR="000F370A" w:rsidRPr="00872914" w:rsidTr="006748FD">
        <w:tblPrEx>
          <w:tblCellMar>
            <w:left w:w="40" w:type="dxa"/>
            <w:right w:w="40" w:type="dxa"/>
          </w:tblCellMar>
        </w:tblPrEx>
        <w:tc>
          <w:tcPr>
            <w:tcW w:w="500" w:type="pct"/>
            <w:shd w:val="clear" w:color="auto" w:fill="FFFFFF"/>
          </w:tcPr>
          <w:p w:rsidR="003205DC" w:rsidRDefault="003205DC" w:rsidP="00053D97">
            <w:pPr>
              <w:pStyle w:val="S"/>
              <w:spacing w:line="240" w:lineRule="auto"/>
              <w:rPr>
                <w:sz w:val="28"/>
              </w:rPr>
            </w:pPr>
            <w:r>
              <w:rPr>
                <w:sz w:val="28"/>
              </w:rPr>
              <w:t>1.1.7</w:t>
            </w:r>
          </w:p>
        </w:tc>
        <w:tc>
          <w:tcPr>
            <w:tcW w:w="2428" w:type="pct"/>
            <w:tcBorders>
              <w:bottom w:val="single" w:sz="4" w:space="0" w:color="auto"/>
            </w:tcBorders>
            <w:shd w:val="clear" w:color="auto" w:fill="FFFFFF"/>
          </w:tcPr>
          <w:p w:rsidR="003205DC" w:rsidRPr="00745575" w:rsidRDefault="003205DC" w:rsidP="00053D97">
            <w:pPr>
              <w:ind w:firstLine="0"/>
              <w:rPr>
                <w:szCs w:val="28"/>
              </w:rPr>
            </w:pPr>
            <w:r>
              <w:rPr>
                <w:szCs w:val="28"/>
              </w:rPr>
              <w:t>Неиспользуемая территория</w:t>
            </w:r>
          </w:p>
        </w:tc>
        <w:tc>
          <w:tcPr>
            <w:tcW w:w="644" w:type="pct"/>
            <w:tcBorders>
              <w:bottom w:val="single" w:sz="4" w:space="0" w:color="auto"/>
            </w:tcBorders>
            <w:shd w:val="clear" w:color="auto" w:fill="FFFFFF"/>
          </w:tcPr>
          <w:p w:rsidR="003205DC" w:rsidRDefault="003205DC" w:rsidP="00053D97">
            <w:pPr>
              <w:ind w:firstLine="0"/>
              <w:jc w:val="center"/>
            </w:pPr>
            <w:r>
              <w:t>га</w:t>
            </w:r>
          </w:p>
        </w:tc>
        <w:tc>
          <w:tcPr>
            <w:tcW w:w="928" w:type="pct"/>
            <w:tcBorders>
              <w:bottom w:val="single" w:sz="4" w:space="0" w:color="auto"/>
            </w:tcBorders>
            <w:shd w:val="clear" w:color="auto" w:fill="FFFFFF"/>
          </w:tcPr>
          <w:p w:rsidR="003205DC" w:rsidRDefault="00BF045D" w:rsidP="00053D97">
            <w:pPr>
              <w:ind w:firstLine="0"/>
              <w:jc w:val="center"/>
              <w:rPr>
                <w:szCs w:val="28"/>
              </w:rPr>
            </w:pPr>
            <w:r>
              <w:rPr>
                <w:szCs w:val="28"/>
              </w:rPr>
              <w:t>16,2</w:t>
            </w:r>
          </w:p>
        </w:tc>
        <w:tc>
          <w:tcPr>
            <w:tcW w:w="500" w:type="pct"/>
            <w:tcBorders>
              <w:bottom w:val="single" w:sz="4" w:space="0" w:color="auto"/>
            </w:tcBorders>
            <w:shd w:val="clear" w:color="auto" w:fill="FFFFFF"/>
          </w:tcPr>
          <w:p w:rsidR="003205DC" w:rsidRPr="006414AE" w:rsidRDefault="003205DC" w:rsidP="00053D97">
            <w:pPr>
              <w:ind w:firstLine="0"/>
              <w:jc w:val="center"/>
              <w:rPr>
                <w:szCs w:val="28"/>
              </w:rPr>
            </w:pPr>
            <w:r>
              <w:rPr>
                <w:szCs w:val="28"/>
              </w:rPr>
              <w:t>–</w:t>
            </w:r>
          </w:p>
        </w:tc>
      </w:tr>
      <w:tr w:rsidR="00C0092A" w:rsidRPr="00872914" w:rsidTr="00FE6350">
        <w:tblPrEx>
          <w:tblCellMar>
            <w:left w:w="40" w:type="dxa"/>
            <w:right w:w="40" w:type="dxa"/>
          </w:tblCellMar>
        </w:tblPrEx>
        <w:tc>
          <w:tcPr>
            <w:tcW w:w="500" w:type="pct"/>
            <w:tcBorders>
              <w:right w:val="nil"/>
            </w:tcBorders>
            <w:shd w:val="clear" w:color="auto" w:fill="FFFFFF"/>
          </w:tcPr>
          <w:p w:rsidR="00C0092A" w:rsidRDefault="00C0092A" w:rsidP="00053D97">
            <w:pPr>
              <w:ind w:firstLine="0"/>
              <w:jc w:val="center"/>
              <w:rPr>
                <w:rFonts w:eastAsia="Calibri"/>
                <w:szCs w:val="28"/>
                <w:lang w:eastAsia="en-US"/>
              </w:rPr>
            </w:pPr>
          </w:p>
        </w:tc>
        <w:tc>
          <w:tcPr>
            <w:tcW w:w="4500" w:type="pct"/>
            <w:gridSpan w:val="4"/>
            <w:tcBorders>
              <w:left w:val="nil"/>
            </w:tcBorders>
            <w:shd w:val="clear" w:color="auto" w:fill="FFFFFF"/>
          </w:tcPr>
          <w:p w:rsidR="00C0092A" w:rsidRPr="00872914" w:rsidRDefault="00C0092A" w:rsidP="00053D97">
            <w:pPr>
              <w:ind w:firstLine="0"/>
              <w:jc w:val="center"/>
              <w:rPr>
                <w:color w:val="943634"/>
                <w:szCs w:val="28"/>
              </w:rPr>
            </w:pPr>
            <w:r>
              <w:rPr>
                <w:rFonts w:eastAsia="Calibri"/>
                <w:szCs w:val="28"/>
                <w:lang w:eastAsia="en-US"/>
              </w:rPr>
              <w:t>2</w:t>
            </w:r>
            <w:r w:rsidRPr="00611FE7">
              <w:rPr>
                <w:rFonts w:eastAsia="Calibri"/>
                <w:szCs w:val="28"/>
                <w:lang w:eastAsia="en-US"/>
              </w:rPr>
              <w:t>.</w:t>
            </w:r>
            <w:r w:rsidR="00FE6350">
              <w:rPr>
                <w:rFonts w:eastAsia="Calibri"/>
                <w:szCs w:val="28"/>
                <w:lang w:eastAsia="en-US"/>
              </w:rPr>
              <w:t> </w:t>
            </w:r>
            <w:r w:rsidRPr="00611FE7">
              <w:rPr>
                <w:rFonts w:eastAsia="Calibri"/>
                <w:szCs w:val="28"/>
                <w:lang w:eastAsia="en-US"/>
              </w:rPr>
              <w:t>Транспортная инфраструктура</w:t>
            </w:r>
          </w:p>
        </w:tc>
      </w:tr>
      <w:tr w:rsidR="000F370A" w:rsidRPr="00872914" w:rsidTr="006748FD">
        <w:tblPrEx>
          <w:tblCellMar>
            <w:left w:w="40" w:type="dxa"/>
            <w:right w:w="40" w:type="dxa"/>
          </w:tblCellMar>
        </w:tblPrEx>
        <w:tc>
          <w:tcPr>
            <w:tcW w:w="500" w:type="pct"/>
            <w:shd w:val="clear" w:color="auto" w:fill="FFFFFF"/>
          </w:tcPr>
          <w:p w:rsidR="00C0092A" w:rsidRPr="009E4B19" w:rsidRDefault="00C0092A" w:rsidP="00053D97">
            <w:pPr>
              <w:pStyle w:val="S"/>
              <w:spacing w:line="240" w:lineRule="auto"/>
              <w:rPr>
                <w:sz w:val="28"/>
              </w:rPr>
            </w:pPr>
            <w:r>
              <w:rPr>
                <w:sz w:val="28"/>
              </w:rPr>
              <w:t>2</w:t>
            </w:r>
            <w:r w:rsidRPr="009E4B19">
              <w:rPr>
                <w:sz w:val="28"/>
              </w:rPr>
              <w:t>.1</w:t>
            </w:r>
          </w:p>
        </w:tc>
        <w:tc>
          <w:tcPr>
            <w:tcW w:w="2428" w:type="pct"/>
            <w:shd w:val="clear" w:color="auto" w:fill="FFFFFF"/>
          </w:tcPr>
          <w:p w:rsidR="00C0092A" w:rsidRPr="009E4B19" w:rsidRDefault="00C0092A" w:rsidP="00053D97">
            <w:pPr>
              <w:ind w:left="80" w:right="102" w:firstLine="0"/>
            </w:pPr>
            <w:r w:rsidRPr="009E4B19">
              <w:t>Протяженность улично-дорожной с</w:t>
            </w:r>
            <w:r w:rsidRPr="009E4B19">
              <w:t>е</w:t>
            </w:r>
            <w:r w:rsidRPr="009E4B19">
              <w:t>ти (без учета квартальных проездов)</w:t>
            </w:r>
          </w:p>
        </w:tc>
        <w:tc>
          <w:tcPr>
            <w:tcW w:w="644" w:type="pct"/>
            <w:shd w:val="clear" w:color="auto" w:fill="FFFFFF"/>
          </w:tcPr>
          <w:p w:rsidR="00C0092A" w:rsidRPr="009E4B19" w:rsidRDefault="00C0092A" w:rsidP="00053D97">
            <w:pPr>
              <w:ind w:firstLine="0"/>
              <w:jc w:val="center"/>
            </w:pPr>
            <w:proofErr w:type="gramStart"/>
            <w:r w:rsidRPr="009E4B19">
              <w:t>км</w:t>
            </w:r>
            <w:proofErr w:type="gramEnd"/>
            <w:r w:rsidRPr="009E4B19">
              <w:t xml:space="preserve"> </w:t>
            </w:r>
          </w:p>
        </w:tc>
        <w:tc>
          <w:tcPr>
            <w:tcW w:w="928" w:type="pct"/>
            <w:shd w:val="clear" w:color="auto" w:fill="FFFFFF"/>
          </w:tcPr>
          <w:p w:rsidR="00C0092A" w:rsidRDefault="00C0092A" w:rsidP="00053D97">
            <w:pPr>
              <w:ind w:firstLine="0"/>
              <w:jc w:val="center"/>
            </w:pPr>
          </w:p>
        </w:tc>
        <w:tc>
          <w:tcPr>
            <w:tcW w:w="500" w:type="pct"/>
            <w:shd w:val="clear" w:color="auto" w:fill="FFFFFF"/>
          </w:tcPr>
          <w:p w:rsidR="00C0092A" w:rsidRPr="009E4B19" w:rsidRDefault="00C0092A" w:rsidP="00053D97">
            <w:pPr>
              <w:ind w:firstLine="0"/>
              <w:jc w:val="center"/>
            </w:pPr>
            <w:r>
              <w:t>6,71</w:t>
            </w:r>
          </w:p>
        </w:tc>
      </w:tr>
      <w:tr w:rsidR="000F370A" w:rsidRPr="00872914" w:rsidTr="006748FD">
        <w:tblPrEx>
          <w:tblCellMar>
            <w:left w:w="40" w:type="dxa"/>
            <w:right w:w="40" w:type="dxa"/>
          </w:tblCellMar>
        </w:tblPrEx>
        <w:tc>
          <w:tcPr>
            <w:tcW w:w="500" w:type="pct"/>
            <w:shd w:val="clear" w:color="auto" w:fill="FFFFFF"/>
          </w:tcPr>
          <w:p w:rsidR="00C0092A" w:rsidRPr="009E4B19" w:rsidRDefault="00C0092A" w:rsidP="00053D97">
            <w:pPr>
              <w:pStyle w:val="S"/>
              <w:spacing w:line="240" w:lineRule="auto"/>
              <w:rPr>
                <w:sz w:val="28"/>
              </w:rPr>
            </w:pPr>
            <w:r>
              <w:rPr>
                <w:sz w:val="28"/>
              </w:rPr>
              <w:t>2</w:t>
            </w:r>
            <w:r w:rsidRPr="009E4B19">
              <w:rPr>
                <w:sz w:val="28"/>
              </w:rPr>
              <w:t>.2</w:t>
            </w:r>
          </w:p>
        </w:tc>
        <w:tc>
          <w:tcPr>
            <w:tcW w:w="2428" w:type="pct"/>
            <w:shd w:val="clear" w:color="auto" w:fill="FFFFFF"/>
          </w:tcPr>
          <w:p w:rsidR="00C0092A" w:rsidRPr="009E4B19" w:rsidRDefault="00C0092A" w:rsidP="00053D97">
            <w:pPr>
              <w:ind w:firstLine="70"/>
            </w:pPr>
            <w:r w:rsidRPr="009E4B19">
              <w:t xml:space="preserve">Плотность улично-дорожной сети </w:t>
            </w:r>
          </w:p>
        </w:tc>
        <w:tc>
          <w:tcPr>
            <w:tcW w:w="644" w:type="pct"/>
            <w:shd w:val="clear" w:color="auto" w:fill="FFFFFF"/>
          </w:tcPr>
          <w:p w:rsidR="00C0092A" w:rsidRPr="009E4B19" w:rsidRDefault="00C0092A" w:rsidP="00053D97">
            <w:pPr>
              <w:ind w:firstLine="0"/>
              <w:jc w:val="center"/>
            </w:pPr>
            <w:proofErr w:type="gramStart"/>
            <w:r w:rsidRPr="009E4B19">
              <w:t>км</w:t>
            </w:r>
            <w:proofErr w:type="gramEnd"/>
            <w:r w:rsidRPr="009E4B19">
              <w:t xml:space="preserve">/кв. км </w:t>
            </w:r>
          </w:p>
        </w:tc>
        <w:tc>
          <w:tcPr>
            <w:tcW w:w="928" w:type="pct"/>
            <w:shd w:val="clear" w:color="auto" w:fill="FFFFFF"/>
          </w:tcPr>
          <w:p w:rsidR="00C0092A" w:rsidRDefault="00C0092A" w:rsidP="00053D97">
            <w:pPr>
              <w:ind w:firstLine="0"/>
              <w:jc w:val="center"/>
            </w:pPr>
          </w:p>
        </w:tc>
        <w:tc>
          <w:tcPr>
            <w:tcW w:w="500" w:type="pct"/>
            <w:shd w:val="clear" w:color="auto" w:fill="FFFFFF"/>
          </w:tcPr>
          <w:p w:rsidR="00C0092A" w:rsidRPr="009E4B19" w:rsidRDefault="00C0092A" w:rsidP="00053D97">
            <w:pPr>
              <w:ind w:firstLine="0"/>
              <w:jc w:val="center"/>
            </w:pPr>
            <w:r>
              <w:t>7,75</w:t>
            </w:r>
            <w:r w:rsidRPr="009E4B19">
              <w:t xml:space="preserve"> </w:t>
            </w:r>
          </w:p>
        </w:tc>
      </w:tr>
      <w:tr w:rsidR="000F370A" w:rsidRPr="00872914" w:rsidTr="006748FD">
        <w:tblPrEx>
          <w:tblCellMar>
            <w:left w:w="40" w:type="dxa"/>
            <w:right w:w="40" w:type="dxa"/>
          </w:tblCellMar>
        </w:tblPrEx>
        <w:tc>
          <w:tcPr>
            <w:tcW w:w="500" w:type="pct"/>
            <w:shd w:val="clear" w:color="auto" w:fill="FFFFFF"/>
          </w:tcPr>
          <w:p w:rsidR="00C0092A" w:rsidRPr="009E4B19" w:rsidRDefault="00C0092A" w:rsidP="00053D97">
            <w:pPr>
              <w:pStyle w:val="S"/>
              <w:spacing w:line="240" w:lineRule="auto"/>
              <w:rPr>
                <w:sz w:val="28"/>
              </w:rPr>
            </w:pPr>
            <w:r>
              <w:rPr>
                <w:sz w:val="28"/>
              </w:rPr>
              <w:t>2</w:t>
            </w:r>
            <w:r w:rsidRPr="009E4B19">
              <w:rPr>
                <w:sz w:val="28"/>
              </w:rPr>
              <w:t>.3</w:t>
            </w:r>
          </w:p>
        </w:tc>
        <w:tc>
          <w:tcPr>
            <w:tcW w:w="2428" w:type="pct"/>
            <w:shd w:val="clear" w:color="auto" w:fill="FFFFFF"/>
          </w:tcPr>
          <w:p w:rsidR="00C0092A" w:rsidRPr="009E4B19" w:rsidRDefault="00C0092A" w:rsidP="00053D97">
            <w:pPr>
              <w:ind w:left="80" w:right="102" w:firstLine="0"/>
            </w:pPr>
            <w:r w:rsidRPr="009E4B19">
              <w:t>Гаражи и стоянки для хранения ле</w:t>
            </w:r>
            <w:r w:rsidRPr="009E4B19">
              <w:t>г</w:t>
            </w:r>
            <w:r w:rsidRPr="009E4B19">
              <w:t xml:space="preserve">ковых автомобилей, всего </w:t>
            </w:r>
          </w:p>
        </w:tc>
        <w:tc>
          <w:tcPr>
            <w:tcW w:w="644" w:type="pct"/>
            <w:shd w:val="clear" w:color="auto" w:fill="FFFFFF"/>
          </w:tcPr>
          <w:p w:rsidR="006748FD" w:rsidRDefault="00C0092A" w:rsidP="00053D97">
            <w:pPr>
              <w:ind w:firstLine="0"/>
              <w:jc w:val="center"/>
            </w:pPr>
            <w:r w:rsidRPr="009E4B19">
              <w:t xml:space="preserve">тыс. </w:t>
            </w:r>
          </w:p>
          <w:p w:rsidR="00C0092A" w:rsidRPr="009E4B19" w:rsidRDefault="00C0092A" w:rsidP="00053D97">
            <w:pPr>
              <w:ind w:firstLine="0"/>
              <w:jc w:val="center"/>
            </w:pPr>
            <w:proofErr w:type="spellStart"/>
            <w:r w:rsidRPr="009E4B19">
              <w:t>машино-мест</w:t>
            </w:r>
            <w:proofErr w:type="spellEnd"/>
            <w:r w:rsidRPr="009E4B19">
              <w:t xml:space="preserve"> </w:t>
            </w:r>
          </w:p>
        </w:tc>
        <w:tc>
          <w:tcPr>
            <w:tcW w:w="928" w:type="pct"/>
            <w:shd w:val="clear" w:color="auto" w:fill="FFFFFF"/>
          </w:tcPr>
          <w:p w:rsidR="00C0092A" w:rsidRPr="009E4B19" w:rsidRDefault="00C0092A" w:rsidP="00053D97">
            <w:pPr>
              <w:ind w:firstLine="0"/>
              <w:jc w:val="center"/>
            </w:pPr>
          </w:p>
        </w:tc>
        <w:tc>
          <w:tcPr>
            <w:tcW w:w="500" w:type="pct"/>
            <w:shd w:val="clear" w:color="auto" w:fill="FFFFFF"/>
          </w:tcPr>
          <w:p w:rsidR="00C0092A" w:rsidRPr="009E4B19" w:rsidRDefault="00C0092A" w:rsidP="00053D97">
            <w:pPr>
              <w:ind w:firstLine="0"/>
              <w:jc w:val="center"/>
            </w:pPr>
            <w:r w:rsidRPr="009E4B19">
              <w:t>5300</w:t>
            </w:r>
          </w:p>
        </w:tc>
      </w:tr>
    </w:tbl>
    <w:p w:rsidR="00FE6350" w:rsidRPr="0075601C" w:rsidRDefault="00FE6350" w:rsidP="00FE6350">
      <w:pPr>
        <w:tabs>
          <w:tab w:val="left" w:pos="0"/>
          <w:tab w:val="left" w:pos="1701"/>
        </w:tabs>
        <w:spacing w:before="360"/>
        <w:ind w:firstLine="0"/>
        <w:jc w:val="center"/>
        <w:rPr>
          <w:szCs w:val="28"/>
        </w:rPr>
      </w:pPr>
      <w:r w:rsidRPr="0075601C">
        <w:rPr>
          <w:szCs w:val="28"/>
        </w:rPr>
        <w:t>____________</w:t>
      </w:r>
    </w:p>
    <w:p w:rsidR="001A0A8D" w:rsidRPr="00BA28E8" w:rsidRDefault="001A0A8D" w:rsidP="001A0A8D"/>
    <w:p w:rsidR="00DE4556" w:rsidRPr="00DE4556" w:rsidRDefault="00DE4556" w:rsidP="00DE4556">
      <w:pPr>
        <w:widowControl w:val="0"/>
        <w:tabs>
          <w:tab w:val="left" w:pos="4678"/>
          <w:tab w:val="left" w:pos="9781"/>
        </w:tabs>
        <w:suppressAutoHyphens/>
        <w:ind w:right="-2" w:firstLine="0"/>
        <w:rPr>
          <w:sz w:val="24"/>
          <w:szCs w:val="24"/>
        </w:rPr>
        <w:sectPr w:rsidR="00DE4556" w:rsidRPr="00DE4556" w:rsidSect="00813259">
          <w:pgSz w:w="11906" w:h="16838" w:code="9"/>
          <w:pgMar w:top="1134" w:right="567" w:bottom="851" w:left="1418" w:header="709" w:footer="74" w:gutter="0"/>
          <w:pgNumType w:start="1"/>
          <w:cols w:space="708"/>
          <w:titlePg/>
          <w:docGrid w:linePitch="381"/>
        </w:sectPr>
      </w:pPr>
    </w:p>
    <w:p w:rsidR="00053D97" w:rsidRPr="00FE6350" w:rsidRDefault="00053D97" w:rsidP="00FE6350">
      <w:pPr>
        <w:ind w:left="5812" w:firstLine="0"/>
        <w:rPr>
          <w:sz w:val="24"/>
        </w:rPr>
      </w:pPr>
      <w:bookmarkStart w:id="1" w:name="_Toc377113523"/>
      <w:bookmarkStart w:id="2" w:name="_Toc443631069"/>
      <w:r w:rsidRPr="00FE6350">
        <w:rPr>
          <w:sz w:val="24"/>
        </w:rPr>
        <w:lastRenderedPageBreak/>
        <w:t xml:space="preserve">Приложение 3 </w:t>
      </w:r>
    </w:p>
    <w:p w:rsidR="006748FD" w:rsidRPr="004A34B9" w:rsidRDefault="00053D97" w:rsidP="006748FD">
      <w:pPr>
        <w:ind w:left="5812" w:firstLine="0"/>
        <w:rPr>
          <w:b/>
          <w:sz w:val="24"/>
        </w:rPr>
      </w:pPr>
      <w:r w:rsidRPr="00FE6350">
        <w:rPr>
          <w:sz w:val="24"/>
        </w:rPr>
        <w:t>к проекту планировки территории</w:t>
      </w:r>
      <w:r w:rsidRPr="00FE6350">
        <w:rPr>
          <w:bCs/>
          <w:sz w:val="24"/>
        </w:rPr>
        <w:t xml:space="preserve">, </w:t>
      </w:r>
      <w:r w:rsidR="006748FD" w:rsidRPr="004A34B9">
        <w:rPr>
          <w:sz w:val="24"/>
        </w:rPr>
        <w:t>о</w:t>
      </w:r>
      <w:r w:rsidR="006748FD" w:rsidRPr="004A34B9">
        <w:rPr>
          <w:sz w:val="24"/>
        </w:rPr>
        <w:t>г</w:t>
      </w:r>
      <w:r w:rsidR="006748FD" w:rsidRPr="004A34B9">
        <w:rPr>
          <w:sz w:val="24"/>
        </w:rPr>
        <w:t xml:space="preserve">раниченной полосой отвода </w:t>
      </w:r>
      <w:proofErr w:type="spellStart"/>
      <w:r w:rsidR="006748FD" w:rsidRPr="004A34B9">
        <w:rPr>
          <w:sz w:val="24"/>
        </w:rPr>
        <w:t>Западно-Сибирской</w:t>
      </w:r>
      <w:proofErr w:type="spellEnd"/>
      <w:r w:rsidR="006748FD" w:rsidRPr="004A34B9">
        <w:rPr>
          <w:sz w:val="24"/>
        </w:rPr>
        <w:t xml:space="preserve"> железной дороги</w:t>
      </w:r>
      <w:r w:rsidR="006748FD" w:rsidRPr="004A34B9">
        <w:rPr>
          <w:sz w:val="24"/>
          <w:szCs w:val="28"/>
        </w:rPr>
        <w:t>, рекой Обью, дамбой Октябрьского моста, перспективной магистральной улицей общегородского значения непрерывн</w:t>
      </w:r>
      <w:r w:rsidR="006748FD" w:rsidRPr="004A34B9">
        <w:rPr>
          <w:sz w:val="24"/>
          <w:szCs w:val="28"/>
        </w:rPr>
        <w:t>о</w:t>
      </w:r>
      <w:r w:rsidR="006748FD" w:rsidRPr="004A34B9">
        <w:rPr>
          <w:sz w:val="24"/>
          <w:szCs w:val="28"/>
        </w:rPr>
        <w:t xml:space="preserve">го движения, </w:t>
      </w:r>
      <w:proofErr w:type="gramStart"/>
      <w:r w:rsidR="006748FD" w:rsidRPr="004A34B9">
        <w:rPr>
          <w:sz w:val="24"/>
          <w:szCs w:val="28"/>
        </w:rPr>
        <w:t>в</w:t>
      </w:r>
      <w:proofErr w:type="gramEnd"/>
      <w:r w:rsidR="006748FD" w:rsidRPr="004A34B9">
        <w:rPr>
          <w:sz w:val="24"/>
          <w:szCs w:val="28"/>
        </w:rPr>
        <w:t xml:space="preserve"> </w:t>
      </w:r>
      <w:proofErr w:type="gramStart"/>
      <w:r w:rsidR="006748FD" w:rsidRPr="004A34B9">
        <w:rPr>
          <w:sz w:val="24"/>
          <w:szCs w:val="28"/>
        </w:rPr>
        <w:t>Ленинском</w:t>
      </w:r>
      <w:proofErr w:type="gramEnd"/>
      <w:r w:rsidR="006748FD" w:rsidRPr="004A34B9">
        <w:rPr>
          <w:sz w:val="24"/>
          <w:szCs w:val="28"/>
        </w:rPr>
        <w:t xml:space="preserve"> районе</w:t>
      </w:r>
    </w:p>
    <w:p w:rsidR="00053D97" w:rsidRDefault="00053D97" w:rsidP="006748FD">
      <w:pPr>
        <w:ind w:left="5812" w:firstLine="0"/>
        <w:rPr>
          <w:szCs w:val="28"/>
        </w:rPr>
      </w:pPr>
    </w:p>
    <w:p w:rsidR="006748FD" w:rsidRPr="008560D8" w:rsidRDefault="006748FD" w:rsidP="006748FD">
      <w:pPr>
        <w:ind w:left="5812" w:firstLine="0"/>
        <w:rPr>
          <w:szCs w:val="28"/>
        </w:rPr>
      </w:pPr>
    </w:p>
    <w:p w:rsidR="006748FD" w:rsidRDefault="006748FD" w:rsidP="006748FD">
      <w:pPr>
        <w:ind w:firstLine="0"/>
        <w:jc w:val="center"/>
        <w:rPr>
          <w:b/>
          <w:szCs w:val="28"/>
        </w:rPr>
      </w:pPr>
      <w:r w:rsidRPr="008560D8">
        <w:rPr>
          <w:b/>
          <w:szCs w:val="28"/>
        </w:rPr>
        <w:t>ПОЛОЖЕНИЕ</w:t>
      </w:r>
      <w:r w:rsidR="00053D97" w:rsidRPr="008560D8">
        <w:rPr>
          <w:b/>
          <w:szCs w:val="28"/>
        </w:rPr>
        <w:t xml:space="preserve"> </w:t>
      </w:r>
    </w:p>
    <w:p w:rsidR="00053D97" w:rsidRPr="008560D8" w:rsidRDefault="00053D97" w:rsidP="006748FD">
      <w:pPr>
        <w:ind w:firstLine="0"/>
        <w:jc w:val="center"/>
        <w:rPr>
          <w:b/>
          <w:szCs w:val="28"/>
        </w:rPr>
      </w:pPr>
      <w:r w:rsidRPr="008560D8">
        <w:rPr>
          <w:b/>
          <w:szCs w:val="28"/>
        </w:rPr>
        <w:t>об очередности планируемого развития территории</w:t>
      </w:r>
    </w:p>
    <w:p w:rsidR="00053D97" w:rsidRPr="008560D8" w:rsidRDefault="00053D97" w:rsidP="00053D97">
      <w:pPr>
        <w:rPr>
          <w:szCs w:val="28"/>
        </w:rPr>
      </w:pPr>
    </w:p>
    <w:p w:rsidR="00053D97" w:rsidRPr="008560D8" w:rsidRDefault="00053D97" w:rsidP="00053D97">
      <w:pPr>
        <w:rPr>
          <w:szCs w:val="28"/>
        </w:rPr>
      </w:pPr>
      <w:r w:rsidRPr="008560D8">
        <w:rPr>
          <w:szCs w:val="28"/>
        </w:rPr>
        <w:t>I этап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 включенных в программы комплексного развития систем коммунальной инфраструктуры, программы ко</w:t>
      </w:r>
      <w:r w:rsidRPr="008560D8">
        <w:rPr>
          <w:szCs w:val="28"/>
        </w:rPr>
        <w:t>м</w:t>
      </w:r>
      <w:r w:rsidRPr="008560D8">
        <w:rPr>
          <w:szCs w:val="28"/>
        </w:rPr>
        <w:t>плексного развития транспортной инфраструктуры, программы комплексного развития социальной инфраструктуры:</w:t>
      </w:r>
    </w:p>
    <w:p w:rsidR="00053D97" w:rsidRDefault="006748FD" w:rsidP="00053D97">
      <w:pPr>
        <w:rPr>
          <w:szCs w:val="28"/>
        </w:rPr>
      </w:pPr>
      <w:r>
        <w:rPr>
          <w:szCs w:val="28"/>
        </w:rPr>
        <w:t>1) </w:t>
      </w:r>
      <w:r w:rsidR="00053D97" w:rsidRPr="008560D8">
        <w:rPr>
          <w:szCs w:val="28"/>
        </w:rPr>
        <w:t>объекты инженерной инфраструктуры:</w:t>
      </w:r>
    </w:p>
    <w:p w:rsidR="00053D97" w:rsidRPr="006748FD" w:rsidRDefault="00053D97" w:rsidP="006748FD">
      <w:pPr>
        <w:contextualSpacing/>
        <w:rPr>
          <w:szCs w:val="28"/>
        </w:rPr>
      </w:pPr>
      <w:r w:rsidRPr="006748FD">
        <w:rPr>
          <w:szCs w:val="28"/>
        </w:rPr>
        <w:t>распределительный пункт, центральный тепловой пункт, газовая котельная в квартале 180.01.00.02;</w:t>
      </w:r>
    </w:p>
    <w:p w:rsidR="00053D97" w:rsidRPr="006748FD" w:rsidRDefault="00053D97" w:rsidP="006748FD">
      <w:pPr>
        <w:contextualSpacing/>
        <w:rPr>
          <w:szCs w:val="28"/>
        </w:rPr>
      </w:pPr>
      <w:r w:rsidRPr="006748FD">
        <w:rPr>
          <w:szCs w:val="28"/>
        </w:rPr>
        <w:t>строительство сетей водоснабжения;</w:t>
      </w:r>
    </w:p>
    <w:p w:rsidR="00053D97" w:rsidRPr="006748FD" w:rsidRDefault="00053D97" w:rsidP="006748FD">
      <w:pPr>
        <w:contextualSpacing/>
        <w:rPr>
          <w:szCs w:val="28"/>
        </w:rPr>
      </w:pPr>
      <w:r w:rsidRPr="006748FD">
        <w:rPr>
          <w:szCs w:val="28"/>
        </w:rPr>
        <w:t>строительство сетей водоотведения;</w:t>
      </w:r>
    </w:p>
    <w:p w:rsidR="00053D97" w:rsidRPr="006748FD" w:rsidRDefault="00053D97" w:rsidP="006748FD">
      <w:pPr>
        <w:contextualSpacing/>
        <w:rPr>
          <w:szCs w:val="28"/>
        </w:rPr>
      </w:pPr>
      <w:r w:rsidRPr="006748FD">
        <w:rPr>
          <w:szCs w:val="28"/>
        </w:rPr>
        <w:t>строительство сетей электроснабжения;</w:t>
      </w:r>
    </w:p>
    <w:p w:rsidR="00053D97" w:rsidRPr="006748FD" w:rsidRDefault="00053D97" w:rsidP="006748FD">
      <w:pPr>
        <w:contextualSpacing/>
        <w:rPr>
          <w:szCs w:val="28"/>
        </w:rPr>
      </w:pPr>
      <w:r w:rsidRPr="006748FD">
        <w:rPr>
          <w:szCs w:val="28"/>
        </w:rPr>
        <w:t>ст</w:t>
      </w:r>
      <w:r w:rsidR="006748FD">
        <w:rPr>
          <w:szCs w:val="28"/>
        </w:rPr>
        <w:t>роительство сетей газоснабжения;</w:t>
      </w:r>
    </w:p>
    <w:p w:rsidR="00053D97" w:rsidRPr="008560D8" w:rsidRDefault="006748FD" w:rsidP="00053D97">
      <w:pPr>
        <w:rPr>
          <w:szCs w:val="28"/>
        </w:rPr>
      </w:pPr>
      <w:r>
        <w:rPr>
          <w:szCs w:val="28"/>
        </w:rPr>
        <w:t>2) </w:t>
      </w:r>
      <w:r w:rsidR="00053D97" w:rsidRPr="008560D8">
        <w:rPr>
          <w:szCs w:val="28"/>
        </w:rPr>
        <w:t>объекты транспортной инфраструктуры:</w:t>
      </w:r>
    </w:p>
    <w:p w:rsidR="00053D97" w:rsidRPr="006748FD" w:rsidRDefault="00053D97" w:rsidP="006748FD">
      <w:pPr>
        <w:contextualSpacing/>
        <w:rPr>
          <w:szCs w:val="28"/>
        </w:rPr>
      </w:pPr>
      <w:r w:rsidRPr="006748FD">
        <w:rPr>
          <w:szCs w:val="28"/>
        </w:rPr>
        <w:t>строительство дорожного полотна протяженностью 6,7 км</w:t>
      </w:r>
      <w:r w:rsidR="00775A32" w:rsidRPr="006748FD">
        <w:rPr>
          <w:szCs w:val="28"/>
        </w:rPr>
        <w:t>, в том числе строительство мостового перехода через реку Обь</w:t>
      </w:r>
      <w:r w:rsidR="006748FD">
        <w:rPr>
          <w:szCs w:val="28"/>
        </w:rPr>
        <w:t>;</w:t>
      </w:r>
    </w:p>
    <w:p w:rsidR="00053D97" w:rsidRPr="006748FD" w:rsidRDefault="006748FD" w:rsidP="006748FD">
      <w:pPr>
        <w:rPr>
          <w:szCs w:val="28"/>
        </w:rPr>
      </w:pPr>
      <w:r>
        <w:rPr>
          <w:szCs w:val="28"/>
        </w:rPr>
        <w:t>3) </w:t>
      </w:r>
      <w:r w:rsidRPr="008560D8">
        <w:rPr>
          <w:szCs w:val="28"/>
        </w:rPr>
        <w:t xml:space="preserve">объекты </w:t>
      </w:r>
      <w:r w:rsidR="00053D97" w:rsidRPr="008560D8">
        <w:rPr>
          <w:szCs w:val="28"/>
        </w:rPr>
        <w:t>строительства, реконструкции объектов капитального стро</w:t>
      </w:r>
      <w:r w:rsidR="00053D97" w:rsidRPr="008560D8">
        <w:rPr>
          <w:szCs w:val="28"/>
        </w:rPr>
        <w:t>и</w:t>
      </w:r>
      <w:r w:rsidR="00053D97" w:rsidRPr="008560D8">
        <w:rPr>
          <w:szCs w:val="28"/>
        </w:rPr>
        <w:t>тельства общественно-делового и иного назначения:</w:t>
      </w:r>
      <w:r>
        <w:rPr>
          <w:szCs w:val="28"/>
        </w:rPr>
        <w:t xml:space="preserve"> </w:t>
      </w:r>
      <w:r w:rsidR="00053D97" w:rsidRPr="006748FD">
        <w:rPr>
          <w:szCs w:val="28"/>
        </w:rPr>
        <w:t>ввод в эксплуатацию всех объектов капитального строительства.</w:t>
      </w:r>
    </w:p>
    <w:p w:rsidR="00053D97" w:rsidRPr="008560D8" w:rsidRDefault="00053D97" w:rsidP="00053D97">
      <w:pPr>
        <w:rPr>
          <w:szCs w:val="28"/>
        </w:rPr>
      </w:pPr>
      <w:r w:rsidRPr="008560D8">
        <w:rPr>
          <w:szCs w:val="28"/>
        </w:rPr>
        <w:t>Срок реализации I этап</w:t>
      </w:r>
      <w:r>
        <w:rPr>
          <w:szCs w:val="28"/>
        </w:rPr>
        <w:t>а</w:t>
      </w:r>
      <w:r w:rsidRPr="008560D8">
        <w:rPr>
          <w:szCs w:val="28"/>
        </w:rPr>
        <w:t xml:space="preserve"> </w:t>
      </w:r>
      <w:r w:rsidRPr="000D12C3">
        <w:rPr>
          <w:szCs w:val="28"/>
        </w:rPr>
        <w:t>– 202</w:t>
      </w:r>
      <w:r w:rsidR="00775A32">
        <w:rPr>
          <w:szCs w:val="28"/>
        </w:rPr>
        <w:t>2</w:t>
      </w:r>
      <w:r w:rsidRPr="000D12C3">
        <w:rPr>
          <w:szCs w:val="28"/>
        </w:rPr>
        <w:t xml:space="preserve"> год.</w:t>
      </w:r>
    </w:p>
    <w:p w:rsidR="00053D97" w:rsidRDefault="00053D97" w:rsidP="00053D97">
      <w:pPr>
        <w:rPr>
          <w:szCs w:val="28"/>
        </w:rPr>
      </w:pPr>
      <w:r w:rsidRPr="008560D8">
        <w:rPr>
          <w:szCs w:val="28"/>
        </w:rPr>
        <w:t>II этап строительства, реконструкции необходимых для функционирования объектов и обеспечения жизнедеятельности граждан объектов коммунальной, транспортной, социальной инфраструктур, в том числе</w:t>
      </w:r>
      <w:r w:rsidR="00C42202">
        <w:rPr>
          <w:szCs w:val="28"/>
        </w:rPr>
        <w:t xml:space="preserve"> </w:t>
      </w:r>
      <w:r w:rsidRPr="008560D8">
        <w:rPr>
          <w:szCs w:val="28"/>
        </w:rPr>
        <w:t>включенных в программы комплексного развития систем коммунальной инфраструктуры, программы ко</w:t>
      </w:r>
      <w:r w:rsidRPr="008560D8">
        <w:rPr>
          <w:szCs w:val="28"/>
        </w:rPr>
        <w:t>м</w:t>
      </w:r>
      <w:r w:rsidRPr="008560D8">
        <w:rPr>
          <w:szCs w:val="28"/>
        </w:rPr>
        <w:t>плексного развития транспортной инфраструктуры, программы комплексного развития социальной инфраструктуры:</w:t>
      </w:r>
    </w:p>
    <w:p w:rsidR="00053D97" w:rsidRPr="0053737F" w:rsidRDefault="00053D97" w:rsidP="006748FD">
      <w:pPr>
        <w:rPr>
          <w:szCs w:val="28"/>
        </w:rPr>
      </w:pPr>
      <w:r w:rsidRPr="008560D8">
        <w:rPr>
          <w:szCs w:val="28"/>
        </w:rPr>
        <w:t>объекты транспортной инфраструктуры:</w:t>
      </w:r>
      <w:r w:rsidR="006748FD">
        <w:rPr>
          <w:szCs w:val="28"/>
        </w:rPr>
        <w:t xml:space="preserve"> </w:t>
      </w:r>
      <w:r w:rsidRPr="0053737F">
        <w:rPr>
          <w:szCs w:val="28"/>
        </w:rPr>
        <w:t>строительство перспективной г</w:t>
      </w:r>
      <w:r w:rsidRPr="0053737F">
        <w:rPr>
          <w:szCs w:val="28"/>
        </w:rPr>
        <w:t>о</w:t>
      </w:r>
      <w:r w:rsidRPr="0053737F">
        <w:rPr>
          <w:szCs w:val="28"/>
        </w:rPr>
        <w:t>родской магистрали по ул. Стартовой протяженностью 0,84 км в границах прое</w:t>
      </w:r>
      <w:r w:rsidRPr="0053737F">
        <w:rPr>
          <w:szCs w:val="28"/>
        </w:rPr>
        <w:t>к</w:t>
      </w:r>
      <w:r w:rsidRPr="0053737F">
        <w:rPr>
          <w:szCs w:val="28"/>
        </w:rPr>
        <w:t>та планировки.</w:t>
      </w:r>
    </w:p>
    <w:p w:rsidR="00053D97" w:rsidRPr="008560D8" w:rsidRDefault="00053D97" w:rsidP="00053D97">
      <w:pPr>
        <w:rPr>
          <w:szCs w:val="28"/>
        </w:rPr>
      </w:pPr>
      <w:r w:rsidRPr="008560D8">
        <w:rPr>
          <w:szCs w:val="28"/>
        </w:rPr>
        <w:t xml:space="preserve">Срок реализации </w:t>
      </w:r>
      <w:r w:rsidR="00B7324B" w:rsidRPr="008560D8">
        <w:rPr>
          <w:szCs w:val="28"/>
        </w:rPr>
        <w:t>II этап</w:t>
      </w:r>
      <w:r w:rsidR="00B7324B">
        <w:rPr>
          <w:szCs w:val="28"/>
        </w:rPr>
        <w:t>а</w:t>
      </w:r>
      <w:r>
        <w:rPr>
          <w:szCs w:val="28"/>
        </w:rPr>
        <w:t xml:space="preserve"> </w:t>
      </w:r>
      <w:r w:rsidRPr="008560D8">
        <w:rPr>
          <w:szCs w:val="28"/>
        </w:rPr>
        <w:t>– 203</w:t>
      </w:r>
      <w:r>
        <w:rPr>
          <w:szCs w:val="28"/>
        </w:rPr>
        <w:t>0</w:t>
      </w:r>
      <w:r w:rsidRPr="008560D8">
        <w:rPr>
          <w:szCs w:val="28"/>
        </w:rPr>
        <w:t xml:space="preserve"> год.</w:t>
      </w:r>
    </w:p>
    <w:bookmarkEnd w:id="1"/>
    <w:bookmarkEnd w:id="2"/>
    <w:p w:rsidR="006748FD" w:rsidRPr="0075601C" w:rsidRDefault="006748FD" w:rsidP="00C846F3">
      <w:pPr>
        <w:tabs>
          <w:tab w:val="left" w:pos="0"/>
          <w:tab w:val="left" w:pos="1701"/>
        </w:tabs>
        <w:spacing w:before="360"/>
        <w:jc w:val="center"/>
        <w:rPr>
          <w:szCs w:val="28"/>
        </w:rPr>
      </w:pPr>
      <w:r w:rsidRPr="0075601C">
        <w:rPr>
          <w:szCs w:val="28"/>
        </w:rPr>
        <w:t>____________</w:t>
      </w:r>
    </w:p>
    <w:p w:rsidR="006748FD" w:rsidRDefault="006748FD" w:rsidP="007F26B8">
      <w:pPr>
        <w:ind w:left="6804" w:firstLine="0"/>
        <w:jc w:val="left"/>
        <w:rPr>
          <w:szCs w:val="28"/>
        </w:rPr>
        <w:sectPr w:rsidR="006748FD" w:rsidSect="004A34B9">
          <w:headerReference w:type="default" r:id="rId14"/>
          <w:pgSz w:w="11906" w:h="16838" w:code="9"/>
          <w:pgMar w:top="1134" w:right="567" w:bottom="851" w:left="1418" w:header="709" w:footer="0" w:gutter="0"/>
          <w:pgNumType w:start="1"/>
          <w:cols w:space="708"/>
          <w:titlePg/>
          <w:docGrid w:linePitch="381"/>
        </w:sectPr>
      </w:pPr>
    </w:p>
    <w:p w:rsidR="007F26B8" w:rsidRPr="00467901" w:rsidRDefault="007F26B8" w:rsidP="007F26B8">
      <w:pPr>
        <w:ind w:left="6804" w:firstLine="0"/>
        <w:jc w:val="left"/>
        <w:rPr>
          <w:szCs w:val="28"/>
        </w:rPr>
      </w:pPr>
      <w:r w:rsidRPr="00467901">
        <w:rPr>
          <w:szCs w:val="28"/>
        </w:rPr>
        <w:lastRenderedPageBreak/>
        <w:t>Приложение</w:t>
      </w:r>
      <w:r>
        <w:rPr>
          <w:szCs w:val="28"/>
        </w:rPr>
        <w:t xml:space="preserve"> 2</w:t>
      </w:r>
    </w:p>
    <w:p w:rsidR="007F26B8" w:rsidRPr="00467901" w:rsidRDefault="007F26B8" w:rsidP="007F26B8">
      <w:pPr>
        <w:widowControl w:val="0"/>
        <w:tabs>
          <w:tab w:val="left" w:pos="6379"/>
          <w:tab w:val="left" w:pos="9921"/>
        </w:tabs>
        <w:ind w:left="6804" w:right="-2" w:firstLine="0"/>
        <w:jc w:val="left"/>
        <w:rPr>
          <w:szCs w:val="28"/>
        </w:rPr>
      </w:pPr>
      <w:r>
        <w:rPr>
          <w:szCs w:val="28"/>
        </w:rPr>
        <w:t xml:space="preserve">к </w:t>
      </w:r>
      <w:r w:rsidRPr="00467901">
        <w:rPr>
          <w:szCs w:val="28"/>
        </w:rPr>
        <w:t>постановлени</w:t>
      </w:r>
      <w:r>
        <w:rPr>
          <w:szCs w:val="28"/>
        </w:rPr>
        <w:t>ю</w:t>
      </w:r>
      <w:r w:rsidRPr="00467901">
        <w:rPr>
          <w:szCs w:val="28"/>
        </w:rPr>
        <w:t xml:space="preserve"> мэрии</w:t>
      </w:r>
    </w:p>
    <w:p w:rsidR="007F26B8" w:rsidRPr="00467901" w:rsidRDefault="007F26B8" w:rsidP="007F26B8">
      <w:pPr>
        <w:widowControl w:val="0"/>
        <w:tabs>
          <w:tab w:val="left" w:pos="6379"/>
        </w:tabs>
        <w:ind w:left="6804" w:right="264" w:firstLine="0"/>
        <w:jc w:val="left"/>
        <w:rPr>
          <w:szCs w:val="28"/>
        </w:rPr>
      </w:pPr>
      <w:r w:rsidRPr="00467901">
        <w:rPr>
          <w:szCs w:val="28"/>
        </w:rPr>
        <w:t>города Новосибирска</w:t>
      </w:r>
    </w:p>
    <w:p w:rsidR="007F26B8" w:rsidRPr="006305B2" w:rsidRDefault="007F26B8" w:rsidP="007F26B8">
      <w:pPr>
        <w:widowControl w:val="0"/>
        <w:tabs>
          <w:tab w:val="left" w:pos="6379"/>
        </w:tabs>
        <w:ind w:left="6804" w:right="-2" w:firstLine="0"/>
        <w:rPr>
          <w:szCs w:val="28"/>
          <w:u w:val="single"/>
        </w:rPr>
      </w:pPr>
      <w:r w:rsidRPr="00467901">
        <w:rPr>
          <w:szCs w:val="28"/>
        </w:rPr>
        <w:t>от</w:t>
      </w:r>
      <w:r>
        <w:rPr>
          <w:szCs w:val="28"/>
        </w:rPr>
        <w:t xml:space="preserve"> _____</w:t>
      </w:r>
      <w:r w:rsidR="00C919D2">
        <w:rPr>
          <w:szCs w:val="28"/>
        </w:rPr>
        <w:t>___</w:t>
      </w:r>
      <w:r>
        <w:rPr>
          <w:szCs w:val="28"/>
        </w:rPr>
        <w:t>___</w:t>
      </w:r>
      <w:r w:rsidRPr="00467901">
        <w:rPr>
          <w:szCs w:val="28"/>
        </w:rPr>
        <w:t xml:space="preserve"> № </w:t>
      </w:r>
      <w:r>
        <w:rPr>
          <w:szCs w:val="28"/>
        </w:rPr>
        <w:t>_____</w:t>
      </w:r>
    </w:p>
    <w:p w:rsidR="007F26B8" w:rsidRDefault="007F26B8" w:rsidP="007F26B8">
      <w:pPr>
        <w:widowControl w:val="0"/>
        <w:tabs>
          <w:tab w:val="left" w:pos="6379"/>
        </w:tabs>
        <w:ind w:left="6521" w:right="264" w:hanging="142"/>
        <w:rPr>
          <w:szCs w:val="28"/>
        </w:rPr>
      </w:pPr>
    </w:p>
    <w:p w:rsidR="007F26B8" w:rsidRPr="00467901" w:rsidRDefault="007F26B8" w:rsidP="007F26B8">
      <w:pPr>
        <w:widowControl w:val="0"/>
        <w:tabs>
          <w:tab w:val="left" w:pos="6379"/>
        </w:tabs>
        <w:ind w:left="6521" w:right="264" w:hanging="142"/>
        <w:rPr>
          <w:szCs w:val="28"/>
        </w:rPr>
      </w:pPr>
    </w:p>
    <w:p w:rsidR="007F26B8" w:rsidRPr="00987365" w:rsidRDefault="007F26B8" w:rsidP="007F26B8">
      <w:pPr>
        <w:widowControl w:val="0"/>
        <w:suppressAutoHyphens/>
        <w:ind w:firstLine="0"/>
        <w:jc w:val="center"/>
        <w:rPr>
          <w:b/>
          <w:szCs w:val="28"/>
        </w:rPr>
      </w:pPr>
      <w:r w:rsidRPr="00987365">
        <w:rPr>
          <w:b/>
          <w:szCs w:val="28"/>
        </w:rPr>
        <w:t>ПРОЕКТ</w:t>
      </w:r>
    </w:p>
    <w:p w:rsidR="007F26B8" w:rsidRPr="004D7AF8" w:rsidRDefault="007F26B8" w:rsidP="007F26B8">
      <w:pPr>
        <w:tabs>
          <w:tab w:val="left" w:pos="-142"/>
        </w:tabs>
        <w:ind w:firstLine="0"/>
        <w:jc w:val="center"/>
        <w:rPr>
          <w:b/>
          <w:noProof/>
          <w:color w:val="000000" w:themeColor="text1"/>
          <w:szCs w:val="28"/>
        </w:rPr>
      </w:pPr>
      <w:r w:rsidRPr="004D7AF8">
        <w:rPr>
          <w:b/>
          <w:szCs w:val="28"/>
        </w:rPr>
        <w:t xml:space="preserve">межевания территории, предназначенной для размещения </w:t>
      </w:r>
      <w:r w:rsidRPr="004D7AF8">
        <w:rPr>
          <w:b/>
          <w:noProof/>
          <w:color w:val="000000" w:themeColor="text1"/>
          <w:szCs w:val="28"/>
        </w:rPr>
        <w:t>линейного</w:t>
      </w:r>
    </w:p>
    <w:p w:rsidR="007F26B8" w:rsidRDefault="007F26B8" w:rsidP="007F26B8">
      <w:pPr>
        <w:pStyle w:val="a9"/>
        <w:ind w:firstLine="0"/>
        <w:jc w:val="center"/>
        <w:rPr>
          <w:b/>
          <w:noProof/>
        </w:rPr>
      </w:pPr>
      <w:r w:rsidRPr="004D7AF8">
        <w:rPr>
          <w:b/>
          <w:noProof/>
          <w:color w:val="000000" w:themeColor="text1"/>
        </w:rPr>
        <w:t xml:space="preserve">объекта транспортной инфраструктуры местного значения – автомобильной дороги общего пользования от </w:t>
      </w:r>
      <w:r w:rsidR="00131EE3">
        <w:rPr>
          <w:b/>
          <w:noProof/>
          <w:color w:val="000000" w:themeColor="text1"/>
        </w:rPr>
        <w:t>улицы Стартовой</w:t>
      </w:r>
      <w:r w:rsidRPr="004D7AF8">
        <w:rPr>
          <w:b/>
          <w:noProof/>
        </w:rPr>
        <w:t xml:space="preserve"> вдоль дамбы </w:t>
      </w:r>
      <w:r w:rsidR="00C846F3">
        <w:rPr>
          <w:b/>
          <w:noProof/>
        </w:rPr>
        <w:t>Октябрьского моста</w:t>
      </w:r>
      <w:r w:rsidR="00385382">
        <w:rPr>
          <w:b/>
          <w:noProof/>
        </w:rPr>
        <w:t>,</w:t>
      </w:r>
      <w:r w:rsidR="00C846F3">
        <w:rPr>
          <w:b/>
          <w:noProof/>
        </w:rPr>
        <w:t xml:space="preserve"> в границах </w:t>
      </w:r>
      <w:r w:rsidRPr="004D7AF8">
        <w:rPr>
          <w:b/>
          <w:noProof/>
        </w:rPr>
        <w:t xml:space="preserve">проекта планировки территории, ограниченной </w:t>
      </w:r>
    </w:p>
    <w:p w:rsidR="007F26B8" w:rsidRDefault="007F26B8" w:rsidP="007F26B8">
      <w:pPr>
        <w:pStyle w:val="a9"/>
        <w:ind w:firstLine="0"/>
        <w:jc w:val="center"/>
        <w:rPr>
          <w:b/>
          <w:noProof/>
        </w:rPr>
      </w:pPr>
      <w:r w:rsidRPr="004D7AF8">
        <w:rPr>
          <w:b/>
          <w:noProof/>
        </w:rPr>
        <w:t>полосой отвода</w:t>
      </w:r>
      <w:r>
        <w:rPr>
          <w:b/>
          <w:noProof/>
        </w:rPr>
        <w:t xml:space="preserve"> </w:t>
      </w:r>
      <w:r w:rsidRPr="004D7AF8">
        <w:rPr>
          <w:b/>
          <w:noProof/>
        </w:rPr>
        <w:t xml:space="preserve">Западно-Сибирской железной дороги, рекой Обью, </w:t>
      </w:r>
    </w:p>
    <w:p w:rsidR="007F26B8" w:rsidRDefault="007F26B8" w:rsidP="007F26B8">
      <w:pPr>
        <w:pStyle w:val="a9"/>
        <w:ind w:firstLine="0"/>
        <w:jc w:val="center"/>
        <w:rPr>
          <w:b/>
          <w:noProof/>
        </w:rPr>
      </w:pPr>
      <w:r w:rsidRPr="004D7AF8">
        <w:rPr>
          <w:b/>
          <w:noProof/>
        </w:rPr>
        <w:t xml:space="preserve">дамбой Октябрьского моста перспективной магистральной </w:t>
      </w:r>
    </w:p>
    <w:p w:rsidR="007F26B8" w:rsidRDefault="007F26B8" w:rsidP="007F26B8">
      <w:pPr>
        <w:pStyle w:val="a9"/>
        <w:ind w:firstLine="0"/>
        <w:jc w:val="center"/>
        <w:rPr>
          <w:b/>
          <w:noProof/>
        </w:rPr>
      </w:pPr>
      <w:r w:rsidRPr="004D7AF8">
        <w:rPr>
          <w:b/>
          <w:noProof/>
        </w:rPr>
        <w:t xml:space="preserve">улицей общегородского значения непрерывного </w:t>
      </w:r>
    </w:p>
    <w:p w:rsidR="007F26B8" w:rsidRPr="004D7AF8" w:rsidRDefault="007F26B8" w:rsidP="007F26B8">
      <w:pPr>
        <w:pStyle w:val="a9"/>
        <w:ind w:firstLine="0"/>
        <w:jc w:val="center"/>
        <w:rPr>
          <w:b/>
          <w:noProof/>
        </w:rPr>
      </w:pPr>
      <w:r w:rsidRPr="004D7AF8">
        <w:rPr>
          <w:b/>
          <w:noProof/>
        </w:rPr>
        <w:t>движения,</w:t>
      </w:r>
      <w:r>
        <w:rPr>
          <w:b/>
          <w:noProof/>
        </w:rPr>
        <w:t xml:space="preserve"> </w:t>
      </w:r>
      <w:r w:rsidRPr="004D7AF8">
        <w:rPr>
          <w:b/>
          <w:noProof/>
        </w:rPr>
        <w:t>в Ленинском районе</w:t>
      </w:r>
    </w:p>
    <w:p w:rsidR="007F26B8" w:rsidRDefault="007F26B8" w:rsidP="007F26B8">
      <w:pPr>
        <w:tabs>
          <w:tab w:val="left" w:pos="-142"/>
        </w:tabs>
        <w:ind w:firstLine="0"/>
        <w:jc w:val="center"/>
        <w:rPr>
          <w:b/>
        </w:rPr>
      </w:pPr>
    </w:p>
    <w:p w:rsidR="007F26B8" w:rsidRPr="00987365" w:rsidRDefault="007F26B8" w:rsidP="007F26B8">
      <w:pPr>
        <w:pStyle w:val="a9"/>
        <w:spacing w:line="240" w:lineRule="atLeast"/>
        <w:ind w:hanging="284"/>
        <w:jc w:val="center"/>
        <w:rPr>
          <w:b/>
        </w:rPr>
      </w:pPr>
    </w:p>
    <w:p w:rsidR="007F26B8" w:rsidRPr="00475C24" w:rsidRDefault="007F26B8" w:rsidP="000B6E1E">
      <w:pPr>
        <w:widowControl w:val="0"/>
        <w:suppressAutoHyphens/>
        <w:rPr>
          <w:szCs w:val="28"/>
        </w:rPr>
      </w:pPr>
      <w:r>
        <w:rPr>
          <w:szCs w:val="28"/>
        </w:rPr>
        <w:t>1. </w:t>
      </w:r>
      <w:r w:rsidRPr="00475C24">
        <w:rPr>
          <w:szCs w:val="28"/>
        </w:rPr>
        <w:t>Текстовая часть проекта межевания территории (приложение 1).</w:t>
      </w:r>
    </w:p>
    <w:p w:rsidR="007F26B8" w:rsidRPr="00475C24" w:rsidRDefault="007F26B8" w:rsidP="000B6E1E">
      <w:pPr>
        <w:autoSpaceDE w:val="0"/>
        <w:autoSpaceDN w:val="0"/>
        <w:adjustRightInd w:val="0"/>
        <w:rPr>
          <w:szCs w:val="28"/>
        </w:rPr>
      </w:pPr>
      <w:r>
        <w:rPr>
          <w:szCs w:val="28"/>
        </w:rPr>
        <w:t>2. </w:t>
      </w:r>
      <w:r w:rsidRPr="00475C24">
        <w:rPr>
          <w:szCs w:val="28"/>
        </w:rPr>
        <w:t>Чертеж межевания территории (приложение 2).</w:t>
      </w:r>
    </w:p>
    <w:p w:rsidR="007F26B8" w:rsidRPr="0075601C" w:rsidRDefault="007F26B8" w:rsidP="007F26B8">
      <w:pPr>
        <w:tabs>
          <w:tab w:val="left" w:pos="0"/>
          <w:tab w:val="left" w:pos="1701"/>
        </w:tabs>
        <w:spacing w:before="360"/>
        <w:jc w:val="center"/>
        <w:rPr>
          <w:szCs w:val="28"/>
        </w:rPr>
      </w:pPr>
      <w:r w:rsidRPr="0075601C">
        <w:rPr>
          <w:szCs w:val="28"/>
        </w:rPr>
        <w:t>____________</w:t>
      </w: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Default="007F26B8" w:rsidP="007F26B8">
      <w:pPr>
        <w:widowControl w:val="0"/>
        <w:tabs>
          <w:tab w:val="left" w:pos="4536"/>
          <w:tab w:val="left" w:pos="4678"/>
        </w:tabs>
        <w:suppressAutoHyphens/>
        <w:ind w:right="5387" w:firstLine="0"/>
        <w:rPr>
          <w:sz w:val="24"/>
          <w:szCs w:val="24"/>
        </w:rPr>
      </w:pPr>
    </w:p>
    <w:p w:rsidR="007F26B8" w:rsidRPr="00B73137" w:rsidRDefault="007F26B8" w:rsidP="007F26B8">
      <w:pPr>
        <w:widowControl w:val="0"/>
        <w:tabs>
          <w:tab w:val="left" w:pos="4536"/>
          <w:tab w:val="left" w:pos="4678"/>
        </w:tabs>
        <w:suppressAutoHyphens/>
        <w:ind w:right="5387" w:firstLine="0"/>
        <w:rPr>
          <w:sz w:val="24"/>
          <w:szCs w:val="24"/>
        </w:rPr>
        <w:sectPr w:rsidR="007F26B8" w:rsidRPr="00B73137" w:rsidSect="004A34B9">
          <w:pgSz w:w="11906" w:h="16838" w:code="9"/>
          <w:pgMar w:top="1134" w:right="567" w:bottom="851" w:left="1418" w:header="709" w:footer="0" w:gutter="0"/>
          <w:pgNumType w:start="1"/>
          <w:cols w:space="708"/>
          <w:titlePg/>
          <w:docGrid w:linePitch="381"/>
        </w:sectPr>
      </w:pPr>
    </w:p>
    <w:p w:rsidR="007F26B8" w:rsidRPr="00FA30DD" w:rsidRDefault="007F26B8" w:rsidP="00C42202">
      <w:pPr>
        <w:tabs>
          <w:tab w:val="left" w:pos="1174"/>
        </w:tabs>
        <w:ind w:left="9639" w:firstLine="0"/>
        <w:rPr>
          <w:sz w:val="24"/>
          <w:szCs w:val="24"/>
        </w:rPr>
      </w:pPr>
      <w:r w:rsidRPr="00FA30DD">
        <w:rPr>
          <w:sz w:val="24"/>
          <w:szCs w:val="24"/>
        </w:rPr>
        <w:lastRenderedPageBreak/>
        <w:t>Приложение 1</w:t>
      </w:r>
    </w:p>
    <w:p w:rsidR="007F26B8" w:rsidRPr="00A9356B" w:rsidRDefault="007F26B8" w:rsidP="00C42202">
      <w:pPr>
        <w:pStyle w:val="a9"/>
        <w:ind w:left="9639" w:firstLine="0"/>
        <w:rPr>
          <w:sz w:val="24"/>
          <w:szCs w:val="24"/>
        </w:rPr>
      </w:pPr>
      <w:r w:rsidRPr="00A9356B">
        <w:rPr>
          <w:sz w:val="24"/>
          <w:szCs w:val="24"/>
        </w:rPr>
        <w:t>к проекту межевания террит</w:t>
      </w:r>
      <w:r>
        <w:rPr>
          <w:sz w:val="24"/>
          <w:szCs w:val="24"/>
        </w:rPr>
        <w:t xml:space="preserve">ории, предназначенной для </w:t>
      </w:r>
      <w:r w:rsidRPr="00A9356B">
        <w:rPr>
          <w:sz w:val="24"/>
          <w:szCs w:val="24"/>
        </w:rPr>
        <w:t>размещения</w:t>
      </w:r>
      <w:r>
        <w:rPr>
          <w:sz w:val="24"/>
          <w:szCs w:val="24"/>
        </w:rPr>
        <w:t xml:space="preserve"> </w:t>
      </w:r>
      <w:r w:rsidRPr="00A9356B">
        <w:rPr>
          <w:sz w:val="24"/>
          <w:szCs w:val="24"/>
        </w:rPr>
        <w:t>линейн</w:t>
      </w:r>
      <w:r>
        <w:rPr>
          <w:sz w:val="24"/>
          <w:szCs w:val="24"/>
        </w:rPr>
        <w:t xml:space="preserve">ого объекта транспортной </w:t>
      </w:r>
      <w:r w:rsidRPr="00A9356B">
        <w:rPr>
          <w:sz w:val="24"/>
          <w:szCs w:val="24"/>
        </w:rPr>
        <w:t>инфр</w:t>
      </w:r>
      <w:r w:rsidRPr="00A9356B">
        <w:rPr>
          <w:sz w:val="24"/>
          <w:szCs w:val="24"/>
        </w:rPr>
        <w:t>а</w:t>
      </w:r>
      <w:r w:rsidRPr="00A9356B">
        <w:rPr>
          <w:sz w:val="24"/>
          <w:szCs w:val="24"/>
        </w:rPr>
        <w:t>структуры местного значения</w:t>
      </w:r>
      <w:r>
        <w:rPr>
          <w:sz w:val="24"/>
          <w:szCs w:val="24"/>
        </w:rPr>
        <w:t xml:space="preserve"> – </w:t>
      </w:r>
      <w:r w:rsidRPr="00A9356B">
        <w:rPr>
          <w:sz w:val="24"/>
          <w:szCs w:val="24"/>
        </w:rPr>
        <w:t>авто</w:t>
      </w:r>
      <w:r>
        <w:rPr>
          <w:sz w:val="24"/>
          <w:szCs w:val="24"/>
        </w:rPr>
        <w:t>мобильной дороги</w:t>
      </w:r>
      <w:r w:rsidRPr="00A9356B">
        <w:rPr>
          <w:sz w:val="24"/>
          <w:szCs w:val="24"/>
        </w:rPr>
        <w:t xml:space="preserve"> общего пользования</w:t>
      </w:r>
      <w:r>
        <w:rPr>
          <w:sz w:val="24"/>
          <w:szCs w:val="24"/>
        </w:rPr>
        <w:t xml:space="preserve"> от ул</w:t>
      </w:r>
      <w:r w:rsidR="00131EE3">
        <w:rPr>
          <w:sz w:val="24"/>
          <w:szCs w:val="24"/>
        </w:rPr>
        <w:t>ицы</w:t>
      </w:r>
      <w:r>
        <w:rPr>
          <w:sz w:val="24"/>
          <w:szCs w:val="24"/>
        </w:rPr>
        <w:t xml:space="preserve"> Стартовой вдоль дамбы </w:t>
      </w:r>
      <w:r w:rsidR="00C846F3">
        <w:rPr>
          <w:sz w:val="24"/>
          <w:szCs w:val="24"/>
        </w:rPr>
        <w:t>О</w:t>
      </w:r>
      <w:r w:rsidR="00C846F3">
        <w:rPr>
          <w:sz w:val="24"/>
          <w:szCs w:val="24"/>
        </w:rPr>
        <w:t>к</w:t>
      </w:r>
      <w:r w:rsidR="00C846F3">
        <w:rPr>
          <w:sz w:val="24"/>
          <w:szCs w:val="24"/>
        </w:rPr>
        <w:t>тябрьского моста</w:t>
      </w:r>
      <w:r w:rsidR="00385382">
        <w:rPr>
          <w:sz w:val="24"/>
          <w:szCs w:val="24"/>
        </w:rPr>
        <w:t>,</w:t>
      </w:r>
      <w:r w:rsidR="00C846F3">
        <w:rPr>
          <w:sz w:val="24"/>
          <w:szCs w:val="24"/>
        </w:rPr>
        <w:t xml:space="preserve"> в границах </w:t>
      </w:r>
      <w:r w:rsidRPr="00A9356B">
        <w:rPr>
          <w:sz w:val="24"/>
          <w:szCs w:val="24"/>
        </w:rPr>
        <w:t>проекта планировки терр</w:t>
      </w:r>
      <w:r w:rsidRPr="00A9356B">
        <w:rPr>
          <w:sz w:val="24"/>
          <w:szCs w:val="24"/>
        </w:rPr>
        <w:t>и</w:t>
      </w:r>
      <w:r w:rsidRPr="00A9356B">
        <w:rPr>
          <w:sz w:val="24"/>
          <w:szCs w:val="24"/>
        </w:rPr>
        <w:t xml:space="preserve">тории, ограниченной полосой отвода </w:t>
      </w:r>
      <w:proofErr w:type="spellStart"/>
      <w:r w:rsidRPr="00A9356B">
        <w:rPr>
          <w:sz w:val="24"/>
          <w:szCs w:val="24"/>
        </w:rPr>
        <w:t>Западно-Сибирской</w:t>
      </w:r>
      <w:proofErr w:type="spellEnd"/>
      <w:r w:rsidRPr="00A9356B">
        <w:rPr>
          <w:sz w:val="24"/>
          <w:szCs w:val="24"/>
        </w:rPr>
        <w:t xml:space="preserve"> железной дороги, рекой О</w:t>
      </w:r>
      <w:r>
        <w:rPr>
          <w:sz w:val="24"/>
          <w:szCs w:val="24"/>
        </w:rPr>
        <w:t>бью, дамбой Октябрьского мо</w:t>
      </w:r>
      <w:r>
        <w:rPr>
          <w:sz w:val="24"/>
          <w:szCs w:val="24"/>
        </w:rPr>
        <w:t>с</w:t>
      </w:r>
      <w:r>
        <w:rPr>
          <w:sz w:val="24"/>
          <w:szCs w:val="24"/>
        </w:rPr>
        <w:t xml:space="preserve">та </w:t>
      </w:r>
      <w:r w:rsidRPr="00A9356B">
        <w:rPr>
          <w:sz w:val="24"/>
          <w:szCs w:val="24"/>
        </w:rPr>
        <w:t>перспективной</w:t>
      </w:r>
      <w:r>
        <w:rPr>
          <w:sz w:val="24"/>
          <w:szCs w:val="24"/>
        </w:rPr>
        <w:t xml:space="preserve"> </w:t>
      </w:r>
      <w:r w:rsidRPr="00A9356B">
        <w:rPr>
          <w:sz w:val="24"/>
          <w:szCs w:val="24"/>
        </w:rPr>
        <w:t xml:space="preserve">магистральной улицей общегородского значения непрерывного движения, </w:t>
      </w:r>
      <w:proofErr w:type="gramStart"/>
      <w:r w:rsidRPr="00A9356B">
        <w:rPr>
          <w:sz w:val="24"/>
          <w:szCs w:val="24"/>
        </w:rPr>
        <w:t>в</w:t>
      </w:r>
      <w:proofErr w:type="gramEnd"/>
      <w:r w:rsidRPr="00A9356B">
        <w:rPr>
          <w:sz w:val="24"/>
          <w:szCs w:val="24"/>
        </w:rPr>
        <w:t xml:space="preserve"> </w:t>
      </w:r>
      <w:proofErr w:type="gramStart"/>
      <w:r w:rsidRPr="00A9356B">
        <w:rPr>
          <w:sz w:val="24"/>
          <w:szCs w:val="24"/>
        </w:rPr>
        <w:t>Ленинском</w:t>
      </w:r>
      <w:proofErr w:type="gramEnd"/>
      <w:r w:rsidRPr="00A9356B">
        <w:rPr>
          <w:sz w:val="24"/>
          <w:szCs w:val="24"/>
        </w:rPr>
        <w:t xml:space="preserve"> районе</w:t>
      </w:r>
    </w:p>
    <w:p w:rsidR="007F26B8" w:rsidRPr="00131EE3" w:rsidRDefault="007F26B8" w:rsidP="007F26B8">
      <w:pPr>
        <w:tabs>
          <w:tab w:val="left" w:pos="-142"/>
        </w:tabs>
        <w:ind w:left="8505" w:firstLine="0"/>
        <w:rPr>
          <w:color w:val="000000" w:themeColor="text1"/>
          <w:sz w:val="22"/>
          <w:szCs w:val="24"/>
        </w:rPr>
      </w:pPr>
    </w:p>
    <w:p w:rsidR="00131EE3" w:rsidRPr="00131EE3" w:rsidRDefault="00131EE3" w:rsidP="007F26B8">
      <w:pPr>
        <w:tabs>
          <w:tab w:val="left" w:pos="-142"/>
        </w:tabs>
        <w:ind w:left="8505" w:firstLine="0"/>
        <w:rPr>
          <w:color w:val="000000" w:themeColor="text1"/>
          <w:sz w:val="22"/>
          <w:szCs w:val="24"/>
        </w:rPr>
      </w:pPr>
    </w:p>
    <w:p w:rsidR="007F26B8" w:rsidRPr="00FA30DD" w:rsidRDefault="007F26B8" w:rsidP="007F26B8">
      <w:pPr>
        <w:pStyle w:val="a9"/>
        <w:jc w:val="center"/>
        <w:rPr>
          <w:b/>
          <w:sz w:val="24"/>
          <w:szCs w:val="24"/>
        </w:rPr>
      </w:pPr>
      <w:r w:rsidRPr="00FA30DD">
        <w:rPr>
          <w:b/>
          <w:sz w:val="24"/>
          <w:szCs w:val="24"/>
        </w:rPr>
        <w:t>ТЕКСТОВАЯ ЧАСТЬ</w:t>
      </w:r>
    </w:p>
    <w:p w:rsidR="007F26B8" w:rsidRPr="00FA30DD" w:rsidRDefault="007F26B8" w:rsidP="007F26B8">
      <w:pPr>
        <w:pStyle w:val="a9"/>
        <w:jc w:val="center"/>
        <w:rPr>
          <w:b/>
          <w:sz w:val="24"/>
          <w:szCs w:val="24"/>
        </w:rPr>
      </w:pPr>
      <w:r w:rsidRPr="00FA30DD">
        <w:rPr>
          <w:b/>
          <w:sz w:val="24"/>
          <w:szCs w:val="24"/>
        </w:rPr>
        <w:t>проекта межевания территории</w:t>
      </w:r>
    </w:p>
    <w:p w:rsidR="007F26B8" w:rsidRPr="00FA30DD" w:rsidRDefault="007F26B8" w:rsidP="007F26B8">
      <w:pPr>
        <w:pStyle w:val="a9"/>
        <w:jc w:val="center"/>
        <w:rPr>
          <w:sz w:val="24"/>
          <w:szCs w:val="24"/>
        </w:rPr>
      </w:pPr>
    </w:p>
    <w:tbl>
      <w:tblPr>
        <w:tblW w:w="494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6"/>
        <w:gridCol w:w="1695"/>
        <w:gridCol w:w="3558"/>
        <w:gridCol w:w="1418"/>
        <w:gridCol w:w="3395"/>
        <w:gridCol w:w="3829"/>
      </w:tblGrid>
      <w:tr w:rsidR="007F26B8" w:rsidRPr="00FA30DD" w:rsidTr="00C42202">
        <w:trPr>
          <w:tblHeader/>
        </w:trPr>
        <w:tc>
          <w:tcPr>
            <w:tcW w:w="1836" w:type="dxa"/>
          </w:tcPr>
          <w:p w:rsidR="007F26B8" w:rsidRPr="00FA30DD" w:rsidRDefault="007F26B8" w:rsidP="004A34B9">
            <w:pPr>
              <w:pStyle w:val="S9"/>
              <w:spacing w:line="240" w:lineRule="atLeast"/>
              <w:ind w:firstLine="0"/>
              <w:jc w:val="center"/>
              <w:rPr>
                <w:rFonts w:eastAsia="Calibri"/>
                <w:sz w:val="24"/>
              </w:rPr>
            </w:pPr>
            <w:r w:rsidRPr="00FA30DD">
              <w:rPr>
                <w:rFonts w:eastAsia="Calibri"/>
                <w:sz w:val="24"/>
              </w:rPr>
              <w:t>Условный</w:t>
            </w:r>
          </w:p>
          <w:p w:rsidR="007F26B8" w:rsidRPr="00FA30DD" w:rsidRDefault="007F26B8" w:rsidP="004A34B9">
            <w:pPr>
              <w:pStyle w:val="S9"/>
              <w:spacing w:line="240" w:lineRule="atLeast"/>
              <w:ind w:left="-104" w:right="-120" w:firstLine="0"/>
              <w:jc w:val="center"/>
              <w:rPr>
                <w:rFonts w:eastAsia="Calibri"/>
                <w:sz w:val="24"/>
              </w:rPr>
            </w:pPr>
            <w:r w:rsidRPr="00FA30DD">
              <w:rPr>
                <w:rFonts w:eastAsia="Calibri"/>
                <w:sz w:val="24"/>
              </w:rPr>
              <w:t xml:space="preserve"> номер образу</w:t>
            </w:r>
            <w:r w:rsidRPr="00FA30DD">
              <w:rPr>
                <w:rFonts w:eastAsia="Calibri"/>
                <w:sz w:val="24"/>
              </w:rPr>
              <w:t>е</w:t>
            </w:r>
            <w:r w:rsidRPr="00FA30DD">
              <w:rPr>
                <w:rFonts w:eastAsia="Calibri"/>
                <w:sz w:val="24"/>
              </w:rPr>
              <w:t>мого земельного участка на че</w:t>
            </w:r>
            <w:r w:rsidRPr="00FA30DD">
              <w:rPr>
                <w:rFonts w:eastAsia="Calibri"/>
                <w:sz w:val="24"/>
              </w:rPr>
              <w:t>р</w:t>
            </w:r>
            <w:r w:rsidRPr="00FA30DD">
              <w:rPr>
                <w:rFonts w:eastAsia="Calibri"/>
                <w:sz w:val="24"/>
              </w:rPr>
              <w:t>теже межевания территории</w:t>
            </w:r>
          </w:p>
        </w:tc>
        <w:tc>
          <w:tcPr>
            <w:tcW w:w="1695" w:type="dxa"/>
          </w:tcPr>
          <w:p w:rsidR="007F26B8" w:rsidRPr="00FA30DD" w:rsidRDefault="007F26B8" w:rsidP="004A34B9">
            <w:pPr>
              <w:pStyle w:val="S9"/>
              <w:spacing w:line="240" w:lineRule="atLeast"/>
              <w:ind w:left="34" w:firstLine="0"/>
              <w:jc w:val="center"/>
              <w:rPr>
                <w:rFonts w:eastAsia="Calibri"/>
                <w:sz w:val="24"/>
              </w:rPr>
            </w:pPr>
            <w:r w:rsidRPr="00FA30DD">
              <w:rPr>
                <w:rFonts w:eastAsia="Calibri"/>
                <w:sz w:val="24"/>
              </w:rPr>
              <w:t xml:space="preserve">Учетный </w:t>
            </w:r>
          </w:p>
          <w:p w:rsidR="007F26B8" w:rsidRPr="00FA30DD" w:rsidRDefault="007F26B8" w:rsidP="004A34B9">
            <w:pPr>
              <w:pStyle w:val="S9"/>
              <w:spacing w:line="240" w:lineRule="atLeast"/>
              <w:ind w:left="34" w:firstLine="0"/>
              <w:jc w:val="center"/>
              <w:rPr>
                <w:rFonts w:eastAsia="Calibri"/>
                <w:sz w:val="24"/>
              </w:rPr>
            </w:pPr>
            <w:r w:rsidRPr="00FA30DD">
              <w:rPr>
                <w:rFonts w:eastAsia="Calibri"/>
                <w:sz w:val="24"/>
              </w:rPr>
              <w:t>номер кад</w:t>
            </w:r>
            <w:r w:rsidRPr="00FA30DD">
              <w:rPr>
                <w:rFonts w:eastAsia="Calibri"/>
                <w:sz w:val="24"/>
              </w:rPr>
              <w:t>а</w:t>
            </w:r>
            <w:r w:rsidRPr="00FA30DD">
              <w:rPr>
                <w:rFonts w:eastAsia="Calibri"/>
                <w:sz w:val="24"/>
              </w:rPr>
              <w:t>стрового квартала</w:t>
            </w:r>
          </w:p>
        </w:tc>
        <w:tc>
          <w:tcPr>
            <w:tcW w:w="3558" w:type="dxa"/>
          </w:tcPr>
          <w:p w:rsidR="007F26B8" w:rsidRPr="00FA30DD" w:rsidRDefault="007F26B8" w:rsidP="004A34B9">
            <w:pPr>
              <w:pStyle w:val="S9"/>
              <w:spacing w:line="240" w:lineRule="atLeast"/>
              <w:ind w:left="-108" w:firstLine="0"/>
              <w:jc w:val="center"/>
              <w:rPr>
                <w:rFonts w:eastAsia="Calibri"/>
                <w:sz w:val="24"/>
              </w:rPr>
            </w:pPr>
            <w:r w:rsidRPr="00FA30DD">
              <w:rPr>
                <w:rFonts w:eastAsia="Calibri"/>
                <w:sz w:val="24"/>
              </w:rPr>
              <w:t xml:space="preserve">Вид </w:t>
            </w:r>
            <w:proofErr w:type="gramStart"/>
            <w:r w:rsidRPr="00FA30DD">
              <w:rPr>
                <w:rFonts w:eastAsia="Calibri"/>
                <w:sz w:val="24"/>
              </w:rPr>
              <w:t>разрешенного</w:t>
            </w:r>
            <w:proofErr w:type="gramEnd"/>
            <w:r w:rsidRPr="00FA30DD">
              <w:rPr>
                <w:rFonts w:eastAsia="Calibri"/>
                <w:sz w:val="24"/>
              </w:rPr>
              <w:t xml:space="preserve"> </w:t>
            </w:r>
          </w:p>
          <w:p w:rsidR="007F26B8" w:rsidRPr="00FA30DD" w:rsidRDefault="007F26B8" w:rsidP="004A34B9">
            <w:pPr>
              <w:pStyle w:val="S9"/>
              <w:spacing w:line="240" w:lineRule="atLeast"/>
              <w:ind w:left="-16" w:firstLine="0"/>
              <w:jc w:val="center"/>
              <w:rPr>
                <w:rFonts w:eastAsia="Calibri"/>
                <w:sz w:val="24"/>
              </w:rPr>
            </w:pPr>
            <w:r w:rsidRPr="00FA30DD">
              <w:rPr>
                <w:rFonts w:eastAsia="Calibri"/>
                <w:sz w:val="24"/>
              </w:rPr>
              <w:t>использования образуемого з</w:t>
            </w:r>
            <w:r w:rsidRPr="00FA30DD">
              <w:rPr>
                <w:rFonts w:eastAsia="Calibri"/>
                <w:sz w:val="24"/>
              </w:rPr>
              <w:t>е</w:t>
            </w:r>
            <w:r w:rsidRPr="00FA30DD">
              <w:rPr>
                <w:rFonts w:eastAsia="Calibri"/>
                <w:sz w:val="24"/>
              </w:rPr>
              <w:t>мельного участка в соответс</w:t>
            </w:r>
            <w:r w:rsidRPr="00FA30DD">
              <w:rPr>
                <w:rFonts w:eastAsia="Calibri"/>
                <w:sz w:val="24"/>
              </w:rPr>
              <w:t>т</w:t>
            </w:r>
            <w:r w:rsidRPr="00FA30DD">
              <w:rPr>
                <w:rFonts w:eastAsia="Calibri"/>
                <w:sz w:val="24"/>
              </w:rPr>
              <w:t>вии с проектом планировки те</w:t>
            </w:r>
            <w:r w:rsidRPr="00FA30DD">
              <w:rPr>
                <w:rFonts w:eastAsia="Calibri"/>
                <w:sz w:val="24"/>
              </w:rPr>
              <w:t>р</w:t>
            </w:r>
            <w:r w:rsidRPr="00FA30DD">
              <w:rPr>
                <w:rFonts w:eastAsia="Calibri"/>
                <w:sz w:val="24"/>
              </w:rPr>
              <w:t>ритории</w:t>
            </w:r>
          </w:p>
        </w:tc>
        <w:tc>
          <w:tcPr>
            <w:tcW w:w="1418" w:type="dxa"/>
          </w:tcPr>
          <w:p w:rsidR="007F26B8" w:rsidRPr="00FA30DD" w:rsidRDefault="007F26B8" w:rsidP="004A34B9">
            <w:pPr>
              <w:pStyle w:val="S9"/>
              <w:spacing w:line="240" w:lineRule="atLeast"/>
              <w:ind w:left="-3" w:firstLine="0"/>
              <w:jc w:val="center"/>
              <w:rPr>
                <w:rFonts w:eastAsia="Calibri"/>
                <w:sz w:val="24"/>
              </w:rPr>
            </w:pPr>
            <w:r w:rsidRPr="00FA30DD">
              <w:rPr>
                <w:rFonts w:eastAsia="Calibri"/>
                <w:sz w:val="24"/>
              </w:rPr>
              <w:t>Площадь образуем</w:t>
            </w:r>
            <w:r w:rsidRPr="00FA30DD">
              <w:rPr>
                <w:rFonts w:eastAsia="Calibri"/>
                <w:sz w:val="24"/>
              </w:rPr>
              <w:t>о</w:t>
            </w:r>
            <w:r w:rsidRPr="00FA30DD">
              <w:rPr>
                <w:rFonts w:eastAsia="Calibri"/>
                <w:sz w:val="24"/>
              </w:rPr>
              <w:t>го земел</w:t>
            </w:r>
            <w:r w:rsidRPr="00FA30DD">
              <w:rPr>
                <w:rFonts w:eastAsia="Calibri"/>
                <w:sz w:val="24"/>
              </w:rPr>
              <w:t>ь</w:t>
            </w:r>
            <w:r w:rsidRPr="00FA30DD">
              <w:rPr>
                <w:rFonts w:eastAsia="Calibri"/>
                <w:sz w:val="24"/>
              </w:rPr>
              <w:t>ного учас</w:t>
            </w:r>
            <w:r w:rsidRPr="00FA30DD">
              <w:rPr>
                <w:rFonts w:eastAsia="Calibri"/>
                <w:sz w:val="24"/>
              </w:rPr>
              <w:t>т</w:t>
            </w:r>
            <w:r w:rsidRPr="00FA30DD">
              <w:rPr>
                <w:rFonts w:eastAsia="Calibri"/>
                <w:sz w:val="24"/>
              </w:rPr>
              <w:t xml:space="preserve">ка, </w:t>
            </w:r>
            <w:proofErr w:type="gramStart"/>
            <w:r w:rsidRPr="00FA30DD">
              <w:rPr>
                <w:rFonts w:eastAsia="Calibri"/>
                <w:sz w:val="24"/>
              </w:rPr>
              <w:t>га</w:t>
            </w:r>
            <w:proofErr w:type="gramEnd"/>
          </w:p>
        </w:tc>
        <w:tc>
          <w:tcPr>
            <w:tcW w:w="3395" w:type="dxa"/>
          </w:tcPr>
          <w:p w:rsidR="007F26B8" w:rsidRPr="00FA30DD" w:rsidRDefault="007F26B8" w:rsidP="004A34B9">
            <w:pPr>
              <w:pStyle w:val="S9"/>
              <w:spacing w:line="240" w:lineRule="atLeast"/>
              <w:ind w:firstLine="0"/>
              <w:jc w:val="center"/>
              <w:rPr>
                <w:rFonts w:eastAsia="Calibri"/>
                <w:sz w:val="24"/>
              </w:rPr>
            </w:pPr>
            <w:r w:rsidRPr="00FA30DD">
              <w:rPr>
                <w:rFonts w:eastAsia="Calibri"/>
                <w:sz w:val="24"/>
              </w:rPr>
              <w:t xml:space="preserve">Адрес </w:t>
            </w:r>
          </w:p>
          <w:p w:rsidR="007F26B8" w:rsidRPr="00FA30DD" w:rsidRDefault="007F26B8" w:rsidP="004A34B9">
            <w:pPr>
              <w:pStyle w:val="S9"/>
              <w:spacing w:line="240" w:lineRule="atLeast"/>
              <w:ind w:firstLine="0"/>
              <w:jc w:val="center"/>
              <w:rPr>
                <w:rFonts w:eastAsia="Calibri"/>
                <w:sz w:val="24"/>
              </w:rPr>
            </w:pPr>
            <w:r w:rsidRPr="00FA30DD">
              <w:rPr>
                <w:rFonts w:eastAsia="Calibri"/>
                <w:sz w:val="24"/>
              </w:rPr>
              <w:t>земельного участка</w:t>
            </w:r>
          </w:p>
        </w:tc>
        <w:tc>
          <w:tcPr>
            <w:tcW w:w="3829" w:type="dxa"/>
          </w:tcPr>
          <w:p w:rsidR="007F26B8" w:rsidRPr="00FA30DD" w:rsidRDefault="007F26B8" w:rsidP="004A34B9">
            <w:pPr>
              <w:pStyle w:val="S9"/>
              <w:tabs>
                <w:tab w:val="left" w:pos="2975"/>
              </w:tabs>
              <w:spacing w:line="240" w:lineRule="atLeast"/>
              <w:ind w:right="35" w:firstLine="0"/>
              <w:jc w:val="center"/>
              <w:rPr>
                <w:color w:val="000000"/>
                <w:sz w:val="24"/>
                <w:shd w:val="clear" w:color="auto" w:fill="FFFFFF"/>
              </w:rPr>
            </w:pPr>
            <w:r w:rsidRPr="00FA30DD">
              <w:rPr>
                <w:color w:val="000000"/>
                <w:sz w:val="24"/>
                <w:shd w:val="clear" w:color="auto" w:fill="FFFFFF"/>
              </w:rPr>
              <w:t xml:space="preserve">Возможные способы </w:t>
            </w:r>
          </w:p>
          <w:p w:rsidR="007F26B8" w:rsidRPr="00FA30DD" w:rsidRDefault="007F26B8" w:rsidP="004A34B9">
            <w:pPr>
              <w:pStyle w:val="S9"/>
              <w:tabs>
                <w:tab w:val="left" w:pos="2975"/>
              </w:tabs>
              <w:spacing w:line="240" w:lineRule="atLeast"/>
              <w:ind w:right="35" w:firstLine="0"/>
              <w:jc w:val="center"/>
              <w:rPr>
                <w:rFonts w:eastAsia="Calibri"/>
                <w:sz w:val="24"/>
              </w:rPr>
            </w:pPr>
            <w:r w:rsidRPr="00FA30DD">
              <w:rPr>
                <w:color w:val="000000"/>
                <w:sz w:val="24"/>
                <w:shd w:val="clear" w:color="auto" w:fill="FFFFFF"/>
              </w:rPr>
              <w:t>образования земельного участка</w:t>
            </w:r>
          </w:p>
        </w:tc>
      </w:tr>
    </w:tbl>
    <w:p w:rsidR="007F26B8" w:rsidRPr="00FA30DD" w:rsidRDefault="007F26B8" w:rsidP="007F26B8">
      <w:pPr>
        <w:rPr>
          <w:sz w:val="2"/>
          <w:szCs w:val="2"/>
        </w:rPr>
      </w:pPr>
    </w:p>
    <w:tbl>
      <w:tblPr>
        <w:tblW w:w="4940"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36"/>
        <w:gridCol w:w="1710"/>
        <w:gridCol w:w="3543"/>
        <w:gridCol w:w="1418"/>
        <w:gridCol w:w="3395"/>
        <w:gridCol w:w="3829"/>
      </w:tblGrid>
      <w:tr w:rsidR="007F26B8" w:rsidRPr="00FA30DD" w:rsidTr="00C42202">
        <w:trPr>
          <w:tblHeader/>
        </w:trPr>
        <w:tc>
          <w:tcPr>
            <w:tcW w:w="1836" w:type="dxa"/>
          </w:tcPr>
          <w:p w:rsidR="007F26B8" w:rsidRPr="00FA30DD" w:rsidRDefault="007F26B8" w:rsidP="004A34B9">
            <w:pPr>
              <w:pStyle w:val="S9"/>
              <w:spacing w:line="240" w:lineRule="atLeast"/>
              <w:ind w:left="142" w:firstLine="0"/>
              <w:jc w:val="center"/>
              <w:rPr>
                <w:rFonts w:eastAsia="Calibri"/>
                <w:sz w:val="24"/>
              </w:rPr>
            </w:pPr>
            <w:r w:rsidRPr="00FA30DD">
              <w:rPr>
                <w:rFonts w:eastAsia="Calibri"/>
                <w:sz w:val="24"/>
              </w:rPr>
              <w:t>1</w:t>
            </w:r>
          </w:p>
        </w:tc>
        <w:tc>
          <w:tcPr>
            <w:tcW w:w="1710" w:type="dxa"/>
          </w:tcPr>
          <w:p w:rsidR="007F26B8" w:rsidRPr="00FA30DD" w:rsidRDefault="007F26B8" w:rsidP="004A34B9">
            <w:pPr>
              <w:pStyle w:val="S9"/>
              <w:spacing w:line="240" w:lineRule="atLeast"/>
              <w:ind w:left="142" w:firstLine="0"/>
              <w:jc w:val="center"/>
              <w:rPr>
                <w:rFonts w:eastAsia="Calibri"/>
                <w:sz w:val="24"/>
              </w:rPr>
            </w:pPr>
            <w:r w:rsidRPr="00FA30DD">
              <w:rPr>
                <w:rFonts w:eastAsia="Calibri"/>
                <w:sz w:val="24"/>
              </w:rPr>
              <w:t>2</w:t>
            </w:r>
          </w:p>
        </w:tc>
        <w:tc>
          <w:tcPr>
            <w:tcW w:w="3543" w:type="dxa"/>
          </w:tcPr>
          <w:p w:rsidR="007F26B8" w:rsidRPr="00FA30DD" w:rsidRDefault="007F26B8" w:rsidP="004A34B9">
            <w:pPr>
              <w:pStyle w:val="S9"/>
              <w:spacing w:line="240" w:lineRule="atLeast"/>
              <w:ind w:left="142" w:firstLine="0"/>
              <w:jc w:val="center"/>
              <w:rPr>
                <w:rFonts w:eastAsia="Calibri"/>
                <w:sz w:val="24"/>
              </w:rPr>
            </w:pPr>
            <w:r w:rsidRPr="00FA30DD">
              <w:rPr>
                <w:rFonts w:eastAsia="Calibri"/>
                <w:sz w:val="24"/>
              </w:rPr>
              <w:t>3</w:t>
            </w:r>
          </w:p>
        </w:tc>
        <w:tc>
          <w:tcPr>
            <w:tcW w:w="1418" w:type="dxa"/>
          </w:tcPr>
          <w:p w:rsidR="007F26B8" w:rsidRPr="00FA30DD" w:rsidRDefault="007F26B8" w:rsidP="004A34B9">
            <w:pPr>
              <w:pStyle w:val="S9"/>
              <w:spacing w:line="240" w:lineRule="atLeast"/>
              <w:ind w:left="142" w:firstLine="0"/>
              <w:jc w:val="center"/>
              <w:rPr>
                <w:rFonts w:eastAsia="Calibri"/>
                <w:sz w:val="24"/>
              </w:rPr>
            </w:pPr>
            <w:r w:rsidRPr="00FA30DD">
              <w:rPr>
                <w:rFonts w:eastAsia="Calibri"/>
                <w:sz w:val="24"/>
              </w:rPr>
              <w:t>4</w:t>
            </w:r>
          </w:p>
        </w:tc>
        <w:tc>
          <w:tcPr>
            <w:tcW w:w="3395" w:type="dxa"/>
          </w:tcPr>
          <w:p w:rsidR="007F26B8" w:rsidRPr="00FA30DD" w:rsidRDefault="007F26B8" w:rsidP="004A34B9">
            <w:pPr>
              <w:pStyle w:val="S9"/>
              <w:spacing w:line="240" w:lineRule="atLeast"/>
              <w:ind w:firstLine="0"/>
              <w:jc w:val="center"/>
              <w:rPr>
                <w:rFonts w:eastAsia="Calibri"/>
                <w:sz w:val="24"/>
              </w:rPr>
            </w:pPr>
            <w:r w:rsidRPr="00FA30DD">
              <w:rPr>
                <w:rFonts w:eastAsia="Calibri"/>
                <w:sz w:val="24"/>
              </w:rPr>
              <w:t>5</w:t>
            </w:r>
          </w:p>
        </w:tc>
        <w:tc>
          <w:tcPr>
            <w:tcW w:w="3829" w:type="dxa"/>
          </w:tcPr>
          <w:p w:rsidR="007F26B8" w:rsidRPr="00FA30DD" w:rsidRDefault="007F26B8" w:rsidP="004A34B9">
            <w:pPr>
              <w:pStyle w:val="S9"/>
              <w:spacing w:line="240" w:lineRule="atLeast"/>
              <w:ind w:left="142" w:firstLine="0"/>
              <w:jc w:val="center"/>
              <w:rPr>
                <w:rFonts w:eastAsia="Calibri"/>
                <w:sz w:val="24"/>
              </w:rPr>
            </w:pPr>
            <w:r w:rsidRPr="00FA30DD">
              <w:rPr>
                <w:rFonts w:eastAsia="Calibri"/>
                <w:sz w:val="24"/>
              </w:rPr>
              <w:t>6</w:t>
            </w:r>
          </w:p>
        </w:tc>
      </w:tr>
      <w:tr w:rsidR="007F26B8" w:rsidRPr="00FA30DD" w:rsidTr="00C919D2">
        <w:trPr>
          <w:trHeight w:val="709"/>
        </w:trPr>
        <w:tc>
          <w:tcPr>
            <w:tcW w:w="1836" w:type="dxa"/>
          </w:tcPr>
          <w:p w:rsidR="007F26B8" w:rsidRPr="00FA30DD" w:rsidRDefault="007F26B8" w:rsidP="004A34B9">
            <w:pPr>
              <w:pStyle w:val="S9"/>
              <w:ind w:left="142" w:firstLine="0"/>
              <w:jc w:val="center"/>
              <w:rPr>
                <w:rFonts w:eastAsia="Calibri"/>
                <w:sz w:val="24"/>
              </w:rPr>
            </w:pPr>
            <w:r w:rsidRPr="00FA30DD">
              <w:rPr>
                <w:rFonts w:eastAsia="Calibri"/>
                <w:sz w:val="24"/>
              </w:rPr>
              <w:t>ЗУ</w:t>
            </w:r>
            <w:proofErr w:type="gramStart"/>
            <w:r w:rsidRPr="00FA30DD">
              <w:rPr>
                <w:rFonts w:eastAsia="Calibri"/>
                <w:sz w:val="24"/>
              </w:rPr>
              <w:t>1</w:t>
            </w:r>
            <w:proofErr w:type="gramEnd"/>
          </w:p>
        </w:tc>
        <w:tc>
          <w:tcPr>
            <w:tcW w:w="1710" w:type="dxa"/>
            <w:tcBorders>
              <w:bottom w:val="single" w:sz="4" w:space="0" w:color="000000"/>
            </w:tcBorders>
          </w:tcPr>
          <w:p w:rsidR="007F26B8" w:rsidRDefault="007F26B8" w:rsidP="004A34B9">
            <w:pPr>
              <w:ind w:right="-3" w:firstLine="33"/>
              <w:rPr>
                <w:color w:val="000000" w:themeColor="text1"/>
                <w:sz w:val="24"/>
                <w:szCs w:val="24"/>
              </w:rPr>
            </w:pPr>
            <w:r w:rsidRPr="00CB2AAA">
              <w:rPr>
                <w:color w:val="000000" w:themeColor="text1"/>
                <w:sz w:val="24"/>
                <w:szCs w:val="24"/>
              </w:rPr>
              <w:t>54:35:064405</w:t>
            </w:r>
            <w:r w:rsidR="00131EE3">
              <w:rPr>
                <w:color w:val="000000" w:themeColor="text1"/>
                <w:sz w:val="24"/>
                <w:szCs w:val="24"/>
              </w:rPr>
              <w:t>,</w:t>
            </w:r>
          </w:p>
          <w:p w:rsidR="007F26B8" w:rsidRPr="0021751A" w:rsidRDefault="007F26B8" w:rsidP="004A34B9">
            <w:pPr>
              <w:ind w:right="-3" w:firstLine="33"/>
              <w:rPr>
                <w:color w:val="C00000"/>
                <w:sz w:val="24"/>
                <w:szCs w:val="24"/>
              </w:rPr>
            </w:pPr>
            <w:r w:rsidRPr="00CB2AAA">
              <w:rPr>
                <w:color w:val="000000" w:themeColor="text1"/>
                <w:sz w:val="24"/>
                <w:szCs w:val="24"/>
              </w:rPr>
              <w:t>54:35:064350</w:t>
            </w:r>
          </w:p>
        </w:tc>
        <w:tc>
          <w:tcPr>
            <w:tcW w:w="3543" w:type="dxa"/>
          </w:tcPr>
          <w:p w:rsidR="007F26B8" w:rsidRPr="009A159D" w:rsidRDefault="00C42202" w:rsidP="00C42202">
            <w:pPr>
              <w:tabs>
                <w:tab w:val="left" w:pos="10440"/>
              </w:tabs>
              <w:autoSpaceDE w:val="0"/>
              <w:autoSpaceDN w:val="0"/>
              <w:adjustRightInd w:val="0"/>
              <w:ind w:firstLine="0"/>
              <w:rPr>
                <w:sz w:val="24"/>
                <w:szCs w:val="24"/>
              </w:rPr>
            </w:pPr>
            <w:r>
              <w:rPr>
                <w:sz w:val="24"/>
                <w:szCs w:val="24"/>
              </w:rPr>
              <w:t xml:space="preserve">Земельные </w:t>
            </w:r>
            <w:r w:rsidR="007F26B8">
              <w:rPr>
                <w:sz w:val="24"/>
                <w:szCs w:val="24"/>
              </w:rPr>
              <w:t>участки (террит</w:t>
            </w:r>
            <w:r w:rsidR="007F26B8">
              <w:rPr>
                <w:sz w:val="24"/>
                <w:szCs w:val="24"/>
              </w:rPr>
              <w:t>о</w:t>
            </w:r>
            <w:r w:rsidR="007F26B8">
              <w:rPr>
                <w:sz w:val="24"/>
                <w:szCs w:val="24"/>
              </w:rPr>
              <w:t>рии)</w:t>
            </w:r>
            <w:r w:rsidR="007F26B8" w:rsidRPr="007C2FEA">
              <w:rPr>
                <w:sz w:val="24"/>
                <w:szCs w:val="24"/>
              </w:rPr>
              <w:t xml:space="preserve"> общего пользования</w:t>
            </w:r>
          </w:p>
        </w:tc>
        <w:tc>
          <w:tcPr>
            <w:tcW w:w="1418" w:type="dxa"/>
          </w:tcPr>
          <w:p w:rsidR="007F26B8" w:rsidRPr="00C329D5" w:rsidRDefault="007F26B8" w:rsidP="004A34B9">
            <w:pPr>
              <w:ind w:right="-3" w:firstLine="51"/>
              <w:jc w:val="center"/>
              <w:rPr>
                <w:color w:val="000000" w:themeColor="text1"/>
                <w:sz w:val="24"/>
                <w:szCs w:val="24"/>
              </w:rPr>
            </w:pPr>
            <w:r>
              <w:rPr>
                <w:color w:val="000000" w:themeColor="text1"/>
                <w:sz w:val="24"/>
                <w:szCs w:val="24"/>
              </w:rPr>
              <w:t>0,9700</w:t>
            </w:r>
          </w:p>
        </w:tc>
        <w:tc>
          <w:tcPr>
            <w:tcW w:w="3395" w:type="dxa"/>
          </w:tcPr>
          <w:p w:rsidR="007F26B8" w:rsidRPr="009A159D" w:rsidRDefault="007F26B8" w:rsidP="004A34B9">
            <w:pPr>
              <w:ind w:right="-3" w:firstLine="0"/>
              <w:rPr>
                <w:sz w:val="24"/>
                <w:szCs w:val="24"/>
              </w:rPr>
            </w:pPr>
            <w:r w:rsidRPr="009A159D">
              <w:rPr>
                <w:sz w:val="24"/>
                <w:szCs w:val="24"/>
              </w:rPr>
              <w:t>Российская Федерация, Нов</w:t>
            </w:r>
            <w:r w:rsidRPr="009A159D">
              <w:rPr>
                <w:sz w:val="24"/>
                <w:szCs w:val="24"/>
              </w:rPr>
              <w:t>о</w:t>
            </w:r>
            <w:r w:rsidRPr="009A159D">
              <w:rPr>
                <w:sz w:val="24"/>
                <w:szCs w:val="24"/>
              </w:rPr>
              <w:t>сибирская область, город Н</w:t>
            </w:r>
            <w:r w:rsidRPr="009A159D">
              <w:rPr>
                <w:sz w:val="24"/>
                <w:szCs w:val="24"/>
              </w:rPr>
              <w:t>о</w:t>
            </w:r>
            <w:r w:rsidRPr="009A159D">
              <w:rPr>
                <w:sz w:val="24"/>
                <w:szCs w:val="24"/>
              </w:rPr>
              <w:t xml:space="preserve">восибирск, </w:t>
            </w:r>
            <w:r>
              <w:rPr>
                <w:sz w:val="24"/>
                <w:szCs w:val="24"/>
              </w:rPr>
              <w:t>ул. Стартовая, 3в</w:t>
            </w:r>
          </w:p>
        </w:tc>
        <w:tc>
          <w:tcPr>
            <w:tcW w:w="3829" w:type="dxa"/>
          </w:tcPr>
          <w:p w:rsidR="007F26B8" w:rsidRPr="009A159D" w:rsidRDefault="007F26B8" w:rsidP="00C42202">
            <w:pPr>
              <w:ind w:right="-3" w:firstLine="0"/>
              <w:rPr>
                <w:sz w:val="24"/>
                <w:szCs w:val="24"/>
              </w:rPr>
            </w:pPr>
            <w:r>
              <w:rPr>
                <w:sz w:val="24"/>
                <w:szCs w:val="24"/>
              </w:rPr>
              <w:t>Выдел из земельного участка уч</w:t>
            </w:r>
            <w:r>
              <w:rPr>
                <w:sz w:val="24"/>
                <w:szCs w:val="24"/>
              </w:rPr>
              <w:t>а</w:t>
            </w:r>
            <w:r>
              <w:rPr>
                <w:sz w:val="24"/>
                <w:szCs w:val="24"/>
              </w:rPr>
              <w:t xml:space="preserve">стков с кадастровым номером </w:t>
            </w:r>
            <w:r w:rsidRPr="00327076">
              <w:rPr>
                <w:sz w:val="24"/>
                <w:szCs w:val="24"/>
              </w:rPr>
              <w:t>54:35:064405:14</w:t>
            </w:r>
          </w:p>
        </w:tc>
      </w:tr>
      <w:tr w:rsidR="007F26B8" w:rsidRPr="00FA30DD" w:rsidTr="00C42202">
        <w:trPr>
          <w:trHeight w:val="948"/>
        </w:trPr>
        <w:tc>
          <w:tcPr>
            <w:tcW w:w="1836" w:type="dxa"/>
          </w:tcPr>
          <w:p w:rsidR="007F26B8" w:rsidRPr="00FA30DD" w:rsidRDefault="007F26B8" w:rsidP="004A34B9">
            <w:pPr>
              <w:pStyle w:val="S9"/>
              <w:ind w:left="142" w:firstLine="0"/>
              <w:jc w:val="center"/>
              <w:rPr>
                <w:rFonts w:eastAsia="Calibri"/>
                <w:sz w:val="24"/>
              </w:rPr>
            </w:pPr>
            <w:r w:rsidRPr="00FA30DD">
              <w:rPr>
                <w:rFonts w:eastAsia="Calibri"/>
                <w:sz w:val="24"/>
              </w:rPr>
              <w:t>ЗУ</w:t>
            </w:r>
            <w:proofErr w:type="gramStart"/>
            <w:r w:rsidRPr="00FA30DD">
              <w:rPr>
                <w:rFonts w:eastAsia="Calibri"/>
                <w:sz w:val="24"/>
              </w:rPr>
              <w:t>2</w:t>
            </w:r>
            <w:proofErr w:type="gramEnd"/>
          </w:p>
        </w:tc>
        <w:tc>
          <w:tcPr>
            <w:tcW w:w="1710" w:type="dxa"/>
          </w:tcPr>
          <w:p w:rsidR="007F26B8" w:rsidRPr="00CB2AAA" w:rsidRDefault="007F26B8" w:rsidP="00C42202">
            <w:pPr>
              <w:ind w:right="-3" w:firstLine="33"/>
              <w:rPr>
                <w:color w:val="000000" w:themeColor="text1"/>
                <w:sz w:val="24"/>
                <w:szCs w:val="24"/>
              </w:rPr>
            </w:pPr>
            <w:r w:rsidRPr="00CB2AAA">
              <w:rPr>
                <w:color w:val="000000" w:themeColor="text1"/>
                <w:sz w:val="24"/>
                <w:szCs w:val="24"/>
              </w:rPr>
              <w:t>54:35:064405</w:t>
            </w:r>
          </w:p>
        </w:tc>
        <w:tc>
          <w:tcPr>
            <w:tcW w:w="3543" w:type="dxa"/>
          </w:tcPr>
          <w:p w:rsidR="007F26B8" w:rsidRPr="007C2FEA" w:rsidRDefault="00C42202" w:rsidP="00C42202">
            <w:pPr>
              <w:tabs>
                <w:tab w:val="left" w:pos="10440"/>
              </w:tabs>
              <w:autoSpaceDE w:val="0"/>
              <w:autoSpaceDN w:val="0"/>
              <w:adjustRightInd w:val="0"/>
              <w:ind w:firstLine="0"/>
              <w:rPr>
                <w:sz w:val="24"/>
                <w:szCs w:val="24"/>
              </w:rPr>
            </w:pPr>
            <w:r>
              <w:rPr>
                <w:sz w:val="24"/>
                <w:szCs w:val="24"/>
              </w:rPr>
              <w:t>Земельные участки (террит</w:t>
            </w:r>
            <w:r w:rsidR="007F26B8">
              <w:rPr>
                <w:sz w:val="24"/>
                <w:szCs w:val="24"/>
              </w:rPr>
              <w:t>о</w:t>
            </w:r>
            <w:r w:rsidR="007F26B8">
              <w:rPr>
                <w:sz w:val="24"/>
                <w:szCs w:val="24"/>
              </w:rPr>
              <w:t>рии)</w:t>
            </w:r>
            <w:r w:rsidR="007F26B8" w:rsidRPr="007C2FEA">
              <w:rPr>
                <w:sz w:val="24"/>
                <w:szCs w:val="24"/>
              </w:rPr>
              <w:t xml:space="preserve"> общего пользования</w:t>
            </w:r>
          </w:p>
        </w:tc>
        <w:tc>
          <w:tcPr>
            <w:tcW w:w="1418" w:type="dxa"/>
          </w:tcPr>
          <w:p w:rsidR="007F26B8" w:rsidRDefault="007F26B8" w:rsidP="004A34B9">
            <w:pPr>
              <w:ind w:right="-3" w:firstLine="51"/>
              <w:jc w:val="center"/>
              <w:rPr>
                <w:color w:val="000000" w:themeColor="text1"/>
                <w:sz w:val="24"/>
                <w:szCs w:val="24"/>
              </w:rPr>
            </w:pPr>
            <w:r>
              <w:rPr>
                <w:color w:val="000000" w:themeColor="text1"/>
                <w:sz w:val="24"/>
                <w:szCs w:val="24"/>
              </w:rPr>
              <w:t>2,000</w:t>
            </w:r>
          </w:p>
        </w:tc>
        <w:tc>
          <w:tcPr>
            <w:tcW w:w="3395" w:type="dxa"/>
          </w:tcPr>
          <w:p w:rsidR="007F26B8" w:rsidRPr="009A159D" w:rsidRDefault="007F26B8" w:rsidP="004A34B9">
            <w:pPr>
              <w:ind w:right="-3" w:firstLine="0"/>
              <w:rPr>
                <w:sz w:val="24"/>
                <w:szCs w:val="24"/>
              </w:rPr>
            </w:pPr>
            <w:r w:rsidRPr="009A159D">
              <w:rPr>
                <w:sz w:val="24"/>
                <w:szCs w:val="24"/>
              </w:rPr>
              <w:t>Российская Федерация, Нов</w:t>
            </w:r>
            <w:r w:rsidRPr="009A159D">
              <w:rPr>
                <w:sz w:val="24"/>
                <w:szCs w:val="24"/>
              </w:rPr>
              <w:t>о</w:t>
            </w:r>
            <w:r w:rsidRPr="009A159D">
              <w:rPr>
                <w:sz w:val="24"/>
                <w:szCs w:val="24"/>
              </w:rPr>
              <w:t>сибирская область, город Н</w:t>
            </w:r>
            <w:r w:rsidRPr="009A159D">
              <w:rPr>
                <w:sz w:val="24"/>
                <w:szCs w:val="24"/>
              </w:rPr>
              <w:t>о</w:t>
            </w:r>
            <w:r w:rsidRPr="009A159D">
              <w:rPr>
                <w:sz w:val="24"/>
                <w:szCs w:val="24"/>
              </w:rPr>
              <w:t>восибирск,</w:t>
            </w:r>
            <w:r>
              <w:rPr>
                <w:sz w:val="24"/>
                <w:szCs w:val="24"/>
              </w:rPr>
              <w:t xml:space="preserve"> ул. Стартовая, 3г</w:t>
            </w:r>
          </w:p>
        </w:tc>
        <w:tc>
          <w:tcPr>
            <w:tcW w:w="3829" w:type="dxa"/>
          </w:tcPr>
          <w:p w:rsidR="007F26B8" w:rsidRDefault="007F26B8" w:rsidP="00131EE3">
            <w:pPr>
              <w:ind w:right="-3" w:firstLine="0"/>
              <w:rPr>
                <w:sz w:val="24"/>
                <w:szCs w:val="24"/>
              </w:rPr>
            </w:pPr>
            <w:r>
              <w:rPr>
                <w:sz w:val="24"/>
                <w:szCs w:val="24"/>
              </w:rPr>
              <w:t>Перераспределение земельных участков с кадастровыми номер</w:t>
            </w:r>
            <w:r>
              <w:rPr>
                <w:sz w:val="24"/>
                <w:szCs w:val="24"/>
              </w:rPr>
              <w:t>а</w:t>
            </w:r>
            <w:r>
              <w:rPr>
                <w:sz w:val="24"/>
                <w:szCs w:val="24"/>
              </w:rPr>
              <w:t xml:space="preserve">ми </w:t>
            </w:r>
            <w:r w:rsidRPr="008F276D">
              <w:rPr>
                <w:sz w:val="24"/>
                <w:szCs w:val="24"/>
              </w:rPr>
              <w:t>54:35:064405:10, 54:35:064405:40, 54:35:064405:42</w:t>
            </w:r>
            <w:r>
              <w:rPr>
                <w:rFonts w:ascii="Calibri" w:hAnsi="Calibri"/>
                <w:color w:val="00416C"/>
                <w:sz w:val="16"/>
                <w:szCs w:val="16"/>
                <w:u w:val="single"/>
              </w:rPr>
              <w:t xml:space="preserve"> </w:t>
            </w:r>
          </w:p>
        </w:tc>
      </w:tr>
      <w:tr w:rsidR="007F26B8" w:rsidRPr="00FA30DD" w:rsidTr="00C42202">
        <w:tc>
          <w:tcPr>
            <w:tcW w:w="1836" w:type="dxa"/>
          </w:tcPr>
          <w:p w:rsidR="007F26B8" w:rsidRPr="00FA30DD" w:rsidRDefault="007F26B8" w:rsidP="004A34B9">
            <w:pPr>
              <w:pStyle w:val="S9"/>
              <w:ind w:left="142" w:firstLine="0"/>
              <w:jc w:val="center"/>
              <w:rPr>
                <w:rFonts w:eastAsia="Calibri"/>
                <w:sz w:val="24"/>
              </w:rPr>
            </w:pPr>
            <w:r>
              <w:rPr>
                <w:rFonts w:eastAsia="Calibri"/>
                <w:sz w:val="24"/>
              </w:rPr>
              <w:t>ЗУ3</w:t>
            </w:r>
          </w:p>
        </w:tc>
        <w:tc>
          <w:tcPr>
            <w:tcW w:w="1710" w:type="dxa"/>
            <w:tcBorders>
              <w:bottom w:val="single" w:sz="4" w:space="0" w:color="000000"/>
            </w:tcBorders>
          </w:tcPr>
          <w:p w:rsidR="007F26B8" w:rsidRDefault="007F26B8" w:rsidP="004A34B9">
            <w:pPr>
              <w:ind w:right="-3" w:firstLine="33"/>
              <w:rPr>
                <w:color w:val="000000" w:themeColor="text1"/>
                <w:sz w:val="24"/>
                <w:szCs w:val="24"/>
              </w:rPr>
            </w:pPr>
            <w:r w:rsidRPr="00CB2AAA">
              <w:rPr>
                <w:color w:val="000000" w:themeColor="text1"/>
                <w:sz w:val="24"/>
                <w:szCs w:val="24"/>
              </w:rPr>
              <w:t>54:35:064405</w:t>
            </w:r>
            <w:r w:rsidR="00131EE3">
              <w:rPr>
                <w:color w:val="000000" w:themeColor="text1"/>
                <w:sz w:val="24"/>
                <w:szCs w:val="24"/>
              </w:rPr>
              <w:t>,</w:t>
            </w:r>
          </w:p>
          <w:p w:rsidR="007F26B8" w:rsidRDefault="007F26B8" w:rsidP="004A34B9">
            <w:pPr>
              <w:ind w:right="-3" w:firstLine="33"/>
              <w:rPr>
                <w:color w:val="000000" w:themeColor="text1"/>
                <w:sz w:val="24"/>
                <w:szCs w:val="24"/>
              </w:rPr>
            </w:pPr>
            <w:r w:rsidRPr="00CB2AAA">
              <w:rPr>
                <w:color w:val="000000" w:themeColor="text1"/>
                <w:sz w:val="24"/>
                <w:szCs w:val="24"/>
              </w:rPr>
              <w:t>54:35:064350</w:t>
            </w:r>
            <w:r w:rsidR="00131EE3">
              <w:rPr>
                <w:color w:val="000000" w:themeColor="text1"/>
                <w:sz w:val="24"/>
                <w:szCs w:val="24"/>
              </w:rPr>
              <w:t>,</w:t>
            </w:r>
          </w:p>
          <w:p w:rsidR="007F26B8" w:rsidRPr="00CB2AAA" w:rsidRDefault="007F26B8" w:rsidP="004A34B9">
            <w:pPr>
              <w:ind w:right="-3" w:firstLine="33"/>
              <w:rPr>
                <w:color w:val="000000" w:themeColor="text1"/>
                <w:sz w:val="24"/>
                <w:szCs w:val="24"/>
              </w:rPr>
            </w:pPr>
            <w:r w:rsidRPr="007E449B">
              <w:rPr>
                <w:color w:val="000000" w:themeColor="text1"/>
                <w:sz w:val="24"/>
                <w:szCs w:val="24"/>
              </w:rPr>
              <w:t>54:35:052495</w:t>
            </w:r>
          </w:p>
        </w:tc>
        <w:tc>
          <w:tcPr>
            <w:tcW w:w="3543" w:type="dxa"/>
          </w:tcPr>
          <w:p w:rsidR="007F26B8" w:rsidRPr="007C2FEA" w:rsidRDefault="00C42202" w:rsidP="00C42202">
            <w:pPr>
              <w:tabs>
                <w:tab w:val="left" w:pos="10440"/>
              </w:tabs>
              <w:autoSpaceDE w:val="0"/>
              <w:autoSpaceDN w:val="0"/>
              <w:adjustRightInd w:val="0"/>
              <w:ind w:firstLine="0"/>
              <w:rPr>
                <w:sz w:val="24"/>
                <w:szCs w:val="24"/>
              </w:rPr>
            </w:pPr>
            <w:r>
              <w:rPr>
                <w:sz w:val="24"/>
                <w:szCs w:val="24"/>
              </w:rPr>
              <w:t>Земельные участки (террит</w:t>
            </w:r>
            <w:r w:rsidR="007F26B8">
              <w:rPr>
                <w:sz w:val="24"/>
                <w:szCs w:val="24"/>
              </w:rPr>
              <w:t>о</w:t>
            </w:r>
            <w:r w:rsidR="007F26B8">
              <w:rPr>
                <w:sz w:val="24"/>
                <w:szCs w:val="24"/>
              </w:rPr>
              <w:t>рии)</w:t>
            </w:r>
            <w:r w:rsidR="007F26B8" w:rsidRPr="007C2FEA">
              <w:rPr>
                <w:sz w:val="24"/>
                <w:szCs w:val="24"/>
              </w:rPr>
              <w:t xml:space="preserve"> общего пользования</w:t>
            </w:r>
          </w:p>
        </w:tc>
        <w:tc>
          <w:tcPr>
            <w:tcW w:w="1418" w:type="dxa"/>
          </w:tcPr>
          <w:p w:rsidR="007F26B8" w:rsidRDefault="007F26B8" w:rsidP="004A34B9">
            <w:pPr>
              <w:ind w:right="-3" w:firstLine="51"/>
              <w:jc w:val="center"/>
              <w:rPr>
                <w:color w:val="000000" w:themeColor="text1"/>
                <w:sz w:val="24"/>
                <w:szCs w:val="24"/>
              </w:rPr>
            </w:pPr>
            <w:r>
              <w:rPr>
                <w:color w:val="000000" w:themeColor="text1"/>
                <w:sz w:val="24"/>
                <w:szCs w:val="24"/>
              </w:rPr>
              <w:t>4,3300</w:t>
            </w:r>
          </w:p>
        </w:tc>
        <w:tc>
          <w:tcPr>
            <w:tcW w:w="3395" w:type="dxa"/>
          </w:tcPr>
          <w:p w:rsidR="007F26B8" w:rsidRPr="009A159D" w:rsidRDefault="007F26B8" w:rsidP="004A34B9">
            <w:pPr>
              <w:ind w:right="-3" w:firstLine="0"/>
              <w:rPr>
                <w:sz w:val="24"/>
                <w:szCs w:val="24"/>
              </w:rPr>
            </w:pPr>
            <w:r w:rsidRPr="009A159D">
              <w:rPr>
                <w:sz w:val="24"/>
                <w:szCs w:val="24"/>
              </w:rPr>
              <w:t>Российская Федерация, Нов</w:t>
            </w:r>
            <w:r w:rsidRPr="009A159D">
              <w:rPr>
                <w:sz w:val="24"/>
                <w:szCs w:val="24"/>
              </w:rPr>
              <w:t>о</w:t>
            </w:r>
            <w:r w:rsidRPr="009A159D">
              <w:rPr>
                <w:sz w:val="24"/>
                <w:szCs w:val="24"/>
              </w:rPr>
              <w:t>сибирская область, город Н</w:t>
            </w:r>
            <w:r w:rsidRPr="009A159D">
              <w:rPr>
                <w:sz w:val="24"/>
                <w:szCs w:val="24"/>
              </w:rPr>
              <w:t>о</w:t>
            </w:r>
            <w:r w:rsidRPr="009A159D">
              <w:rPr>
                <w:sz w:val="24"/>
                <w:szCs w:val="24"/>
              </w:rPr>
              <w:t>восибирск,</w:t>
            </w:r>
            <w:r>
              <w:rPr>
                <w:sz w:val="24"/>
                <w:szCs w:val="24"/>
              </w:rPr>
              <w:t xml:space="preserve"> ул. Стартовая, 3б</w:t>
            </w:r>
          </w:p>
        </w:tc>
        <w:tc>
          <w:tcPr>
            <w:tcW w:w="3829" w:type="dxa"/>
          </w:tcPr>
          <w:p w:rsidR="007F26B8" w:rsidRDefault="007F26B8" w:rsidP="00C42202">
            <w:pPr>
              <w:ind w:right="-3" w:firstLine="0"/>
              <w:rPr>
                <w:sz w:val="24"/>
                <w:szCs w:val="24"/>
              </w:rPr>
            </w:pPr>
            <w:r>
              <w:rPr>
                <w:sz w:val="24"/>
                <w:szCs w:val="24"/>
              </w:rPr>
              <w:t xml:space="preserve">Перераспределение земельного участка с кадастровым номером </w:t>
            </w:r>
            <w:r w:rsidRPr="008F276D">
              <w:rPr>
                <w:sz w:val="24"/>
                <w:szCs w:val="24"/>
              </w:rPr>
              <w:t>54:35:000000:10080</w:t>
            </w:r>
            <w:r>
              <w:rPr>
                <w:sz w:val="24"/>
                <w:szCs w:val="24"/>
              </w:rPr>
              <w:t xml:space="preserve"> с землями, г</w:t>
            </w:r>
            <w:r>
              <w:rPr>
                <w:sz w:val="24"/>
                <w:szCs w:val="24"/>
              </w:rPr>
              <w:t>о</w:t>
            </w:r>
            <w:r>
              <w:rPr>
                <w:sz w:val="24"/>
                <w:szCs w:val="24"/>
              </w:rPr>
              <w:t>сударственная собственность на ко</w:t>
            </w:r>
            <w:r w:rsidR="00C919D2">
              <w:rPr>
                <w:sz w:val="24"/>
                <w:szCs w:val="24"/>
              </w:rPr>
              <w:t>торые не разграничена</w:t>
            </w:r>
          </w:p>
        </w:tc>
      </w:tr>
    </w:tbl>
    <w:p w:rsidR="007F26B8" w:rsidRDefault="00131EE3" w:rsidP="00131EE3">
      <w:pPr>
        <w:tabs>
          <w:tab w:val="left" w:pos="1701"/>
        </w:tabs>
        <w:suppressAutoHyphens/>
        <w:spacing w:before="240"/>
        <w:ind w:right="-28" w:firstLine="0"/>
        <w:jc w:val="center"/>
        <w:rPr>
          <w:sz w:val="24"/>
          <w:szCs w:val="24"/>
        </w:rPr>
        <w:sectPr w:rsidR="007F26B8" w:rsidSect="00131EE3">
          <w:headerReference w:type="even" r:id="rId15"/>
          <w:pgSz w:w="16840" w:h="11907" w:orient="landscape" w:code="9"/>
          <w:pgMar w:top="1418" w:right="567" w:bottom="0" w:left="567" w:header="709" w:footer="709" w:gutter="0"/>
          <w:pgNumType w:start="1"/>
          <w:cols w:space="708"/>
          <w:titlePg/>
          <w:docGrid w:linePitch="381"/>
        </w:sectPr>
      </w:pPr>
      <w:r>
        <w:rPr>
          <w:sz w:val="24"/>
          <w:szCs w:val="24"/>
        </w:rPr>
        <w:t>_</w:t>
      </w:r>
      <w:r w:rsidR="007F26B8">
        <w:rPr>
          <w:sz w:val="24"/>
          <w:szCs w:val="24"/>
        </w:rPr>
        <w:t>_____________</w:t>
      </w:r>
    </w:p>
    <w:p w:rsidR="007F26B8" w:rsidRPr="007A6B79" w:rsidRDefault="00C846F3" w:rsidP="007F26B8">
      <w:pPr>
        <w:suppressAutoHyphens/>
        <w:ind w:left="-567" w:right="-312" w:firstLine="283"/>
        <w:jc w:val="center"/>
        <w:rPr>
          <w:b/>
          <w:sz w:val="24"/>
          <w:szCs w:val="24"/>
        </w:rPr>
      </w:pPr>
      <w:r>
        <w:rPr>
          <w:b/>
          <w:noProof/>
          <w:sz w:val="24"/>
          <w:szCs w:val="24"/>
        </w:rPr>
        <w:lastRenderedPageBreak/>
        <w:drawing>
          <wp:anchor distT="0" distB="0" distL="114300" distR="114300" simplePos="0" relativeHeight="251658752" behindDoc="0" locked="0" layoutInCell="1" allowOverlap="1">
            <wp:simplePos x="0" y="0"/>
            <wp:positionH relativeFrom="column">
              <wp:posOffset>-269875</wp:posOffset>
            </wp:positionH>
            <wp:positionV relativeFrom="paragraph">
              <wp:posOffset>-302189</wp:posOffset>
            </wp:positionV>
            <wp:extent cx="10298430" cy="7248525"/>
            <wp:effectExtent l="0" t="0" r="0" b="0"/>
            <wp:wrapNone/>
            <wp:docPr id="4" name="Рисунок 1" descr="\\Srv-architect3\проекты планировки\__ОТДЕЛ ПЛАНИРОВКИ ТЕРРИТОРИИ ГОРОДА\++2018 ТЗ ПП ПМ ГОРПЛЯЖ\06 ПОСТАНОВЛЕНИЕ О НАЗНАЧЕНИИ ПСл\Межевание\Приложени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architect3\проекты планировки\__ОТДЕЛ ПЛАНИРОВКИ ТЕРРИТОРИИ ГОРОДА\++2018 ТЗ ПП ПМ ГОРПЛЯЖ\06 ПОСТАНОВЛЕНИЕ О НАЗНАЧЕНИИ ПСл\Межевание\Приложение_2.JPG"/>
                    <pic:cNvPicPr>
                      <a:picLocks noChangeAspect="1" noChangeArrowheads="1"/>
                    </pic:cNvPicPr>
                  </pic:nvPicPr>
                  <pic:blipFill>
                    <a:blip r:embed="rId16"/>
                    <a:srcRect/>
                    <a:stretch>
                      <a:fillRect/>
                    </a:stretch>
                  </pic:blipFill>
                  <pic:spPr bwMode="auto">
                    <a:xfrm>
                      <a:off x="0" y="0"/>
                      <a:ext cx="10298430" cy="7248525"/>
                    </a:xfrm>
                    <a:prstGeom prst="rect">
                      <a:avLst/>
                    </a:prstGeom>
                    <a:noFill/>
                    <a:ln w="9525">
                      <a:noFill/>
                      <a:miter lim="800000"/>
                      <a:headEnd/>
                      <a:tailEnd/>
                    </a:ln>
                  </pic:spPr>
                </pic:pic>
              </a:graphicData>
            </a:graphic>
          </wp:anchor>
        </w:drawing>
      </w:r>
    </w:p>
    <w:sectPr w:rsidR="007F26B8" w:rsidRPr="007A6B79" w:rsidSect="007F26B8">
      <w:headerReference w:type="even" r:id="rId17"/>
      <w:headerReference w:type="default" r:id="rId18"/>
      <w:headerReference w:type="first" r:id="rId19"/>
      <w:pgSz w:w="16840" w:h="11907" w:orient="landscape" w:code="1"/>
      <w:pgMar w:top="426" w:right="624" w:bottom="624" w:left="680" w:header="567" w:footer="227"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202" w:rsidRDefault="00C42202" w:rsidP="007B56B1">
      <w:r>
        <w:separator/>
      </w:r>
    </w:p>
    <w:p w:rsidR="00C42202" w:rsidRDefault="00C42202"/>
  </w:endnote>
  <w:endnote w:type="continuationSeparator" w:id="0">
    <w:p w:rsidR="00C42202" w:rsidRDefault="00C42202" w:rsidP="007B56B1">
      <w:r>
        <w:continuationSeparator/>
      </w:r>
    </w:p>
    <w:p w:rsidR="00C42202" w:rsidRDefault="00C4220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202" w:rsidRDefault="00C42202" w:rsidP="007B56B1">
      <w:r>
        <w:separator/>
      </w:r>
    </w:p>
    <w:p w:rsidR="00C42202" w:rsidRDefault="00C42202"/>
  </w:footnote>
  <w:footnote w:type="continuationSeparator" w:id="0">
    <w:p w:rsidR="00C42202" w:rsidRDefault="00C42202" w:rsidP="007B56B1">
      <w:r>
        <w:continuationSeparator/>
      </w:r>
    </w:p>
    <w:p w:rsidR="00C42202" w:rsidRDefault="00C4220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085146"/>
      <w:docPartObj>
        <w:docPartGallery w:val="Page Numbers (Top of Page)"/>
        <w:docPartUnique/>
      </w:docPartObj>
    </w:sdtPr>
    <w:sdtContent>
      <w:p w:rsidR="00C42202" w:rsidRDefault="00D1231C" w:rsidP="007009CF">
        <w:pPr>
          <w:pStyle w:val="a3"/>
          <w:ind w:firstLine="0"/>
          <w:jc w:val="center"/>
        </w:pPr>
        <w:r w:rsidRPr="007009CF">
          <w:rPr>
            <w:sz w:val="24"/>
            <w:szCs w:val="24"/>
          </w:rPr>
          <w:fldChar w:fldCharType="begin"/>
        </w:r>
        <w:r w:rsidR="00C42202" w:rsidRPr="007009CF">
          <w:rPr>
            <w:sz w:val="24"/>
            <w:szCs w:val="24"/>
          </w:rPr>
          <w:instrText xml:space="preserve"> PAGE   \* MERGEFORMAT </w:instrText>
        </w:r>
        <w:r w:rsidRPr="007009CF">
          <w:rPr>
            <w:sz w:val="24"/>
            <w:szCs w:val="24"/>
          </w:rPr>
          <w:fldChar w:fldCharType="separate"/>
        </w:r>
        <w:r w:rsidR="006E52BF">
          <w:rPr>
            <w:noProof/>
            <w:sz w:val="24"/>
            <w:szCs w:val="24"/>
          </w:rPr>
          <w:t>2</w:t>
        </w:r>
        <w:r w:rsidRPr="007009CF">
          <w:rPr>
            <w:sz w:val="24"/>
            <w:szCs w:val="24"/>
          </w:rPr>
          <w:fldChar w:fldCharType="end"/>
        </w:r>
      </w:p>
    </w:sdtContent>
  </w:sdt>
  <w:p w:rsidR="00C42202" w:rsidRDefault="00C42202" w:rsidP="007009CF">
    <w:pPr>
      <w:pStyle w:val="a3"/>
      <w:ind w:right="36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02" w:rsidRPr="009D728C" w:rsidRDefault="00C42202" w:rsidP="009D728C">
    <w:pPr>
      <w:pStyle w:val="a3"/>
      <w:ind w:firstLine="0"/>
      <w:jc w:val="center"/>
      <w:rPr>
        <w:sz w:val="24"/>
      </w:rPr>
    </w:pPr>
    <w:r w:rsidRPr="009D728C">
      <w:rPr>
        <w:sz w:val="24"/>
      </w:rPr>
      <w:t>3</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02" w:rsidRPr="000E35E1" w:rsidRDefault="00D1231C" w:rsidP="009E0E53">
    <w:pPr>
      <w:pStyle w:val="a3"/>
      <w:ind w:right="-2" w:firstLine="0"/>
      <w:jc w:val="center"/>
      <w:rPr>
        <w:rStyle w:val="a5"/>
        <w:sz w:val="24"/>
      </w:rPr>
    </w:pPr>
    <w:r w:rsidRPr="0087283C">
      <w:rPr>
        <w:rStyle w:val="a5"/>
        <w:sz w:val="24"/>
      </w:rPr>
      <w:fldChar w:fldCharType="begin"/>
    </w:r>
    <w:r w:rsidR="00C42202" w:rsidRPr="0087283C">
      <w:rPr>
        <w:rStyle w:val="a5"/>
        <w:sz w:val="24"/>
      </w:rPr>
      <w:instrText xml:space="preserve"> PAGE </w:instrText>
    </w:r>
    <w:r w:rsidRPr="0087283C">
      <w:rPr>
        <w:rStyle w:val="a5"/>
        <w:sz w:val="24"/>
      </w:rPr>
      <w:fldChar w:fldCharType="separate"/>
    </w:r>
    <w:r w:rsidR="006E52BF">
      <w:rPr>
        <w:rStyle w:val="a5"/>
        <w:noProof/>
        <w:sz w:val="24"/>
      </w:rPr>
      <w:t>7</w:t>
    </w:r>
    <w:r w:rsidRPr="0087283C">
      <w:rPr>
        <w:rStyle w:val="a5"/>
        <w:sz w:val="24"/>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02" w:rsidRPr="000E35E1" w:rsidRDefault="00D1231C" w:rsidP="009E0E53">
    <w:pPr>
      <w:pStyle w:val="a3"/>
      <w:ind w:right="-2" w:firstLine="0"/>
      <w:jc w:val="center"/>
      <w:rPr>
        <w:rStyle w:val="a5"/>
        <w:sz w:val="24"/>
      </w:rPr>
    </w:pPr>
    <w:r w:rsidRPr="0087283C">
      <w:rPr>
        <w:rStyle w:val="a5"/>
        <w:sz w:val="24"/>
      </w:rPr>
      <w:fldChar w:fldCharType="begin"/>
    </w:r>
    <w:r w:rsidR="00C42202" w:rsidRPr="0087283C">
      <w:rPr>
        <w:rStyle w:val="a5"/>
        <w:sz w:val="24"/>
      </w:rPr>
      <w:instrText xml:space="preserve"> PAGE </w:instrText>
    </w:r>
    <w:r w:rsidRPr="0087283C">
      <w:rPr>
        <w:rStyle w:val="a5"/>
        <w:sz w:val="24"/>
      </w:rPr>
      <w:fldChar w:fldCharType="separate"/>
    </w:r>
    <w:r w:rsidR="00C42202">
      <w:rPr>
        <w:rStyle w:val="a5"/>
        <w:noProof/>
        <w:sz w:val="24"/>
      </w:rPr>
      <w:t>2</w:t>
    </w:r>
    <w:r w:rsidRPr="0087283C">
      <w:rPr>
        <w:rStyle w:val="a5"/>
        <w:sz w:val="24"/>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02" w:rsidRDefault="00D1231C" w:rsidP="004A34B9">
    <w:pPr>
      <w:pStyle w:val="a3"/>
      <w:framePr w:wrap="around" w:vAnchor="text" w:hAnchor="margin" w:xAlign="right" w:y="1"/>
      <w:rPr>
        <w:rStyle w:val="a5"/>
      </w:rPr>
    </w:pPr>
    <w:r>
      <w:rPr>
        <w:rStyle w:val="a5"/>
      </w:rPr>
      <w:fldChar w:fldCharType="begin"/>
    </w:r>
    <w:r w:rsidR="00C42202">
      <w:rPr>
        <w:rStyle w:val="a5"/>
      </w:rPr>
      <w:instrText xml:space="preserve">PAGE  </w:instrText>
    </w:r>
    <w:r>
      <w:rPr>
        <w:rStyle w:val="a5"/>
      </w:rPr>
      <w:fldChar w:fldCharType="separate"/>
    </w:r>
    <w:r w:rsidR="00131EE3">
      <w:rPr>
        <w:rStyle w:val="a5"/>
        <w:noProof/>
      </w:rPr>
      <w:t>2</w:t>
    </w:r>
    <w:r>
      <w:rPr>
        <w:rStyle w:val="a5"/>
      </w:rPr>
      <w:fldChar w:fldCharType="end"/>
    </w:r>
  </w:p>
  <w:p w:rsidR="00C42202" w:rsidRDefault="00C42202" w:rsidP="004A34B9">
    <w:pPr>
      <w:pStyle w:val="a3"/>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02" w:rsidRDefault="00C42202">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02" w:rsidRDefault="00D1231C">
    <w:pPr>
      <w:pStyle w:val="a3"/>
      <w:jc w:val="center"/>
    </w:pPr>
    <w:r>
      <w:rPr>
        <w:noProof/>
      </w:rPr>
      <w:fldChar w:fldCharType="begin"/>
    </w:r>
    <w:r w:rsidR="00C42202">
      <w:rPr>
        <w:noProof/>
      </w:rPr>
      <w:instrText xml:space="preserve"> PAGE   \* MERGEFORMAT </w:instrText>
    </w:r>
    <w:r>
      <w:rPr>
        <w:noProof/>
      </w:rPr>
      <w:fldChar w:fldCharType="separate"/>
    </w:r>
    <w:r w:rsidR="00C42202">
      <w:rPr>
        <w:noProof/>
      </w:rPr>
      <w:t>3</w:t>
    </w:r>
    <w:r>
      <w:rPr>
        <w:noProof/>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02" w:rsidRPr="00E9684B" w:rsidRDefault="00C42202" w:rsidP="00E9684B">
    <w:pPr>
      <w:pStyle w:val="a3"/>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60782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2">
    <w:nsid w:val="00000002"/>
    <w:multiLevelType w:val="singleLevel"/>
    <w:tmpl w:val="00000002"/>
    <w:lvl w:ilvl="0">
      <w:start w:val="1"/>
      <w:numFmt w:val="bullet"/>
      <w:lvlText w:val=""/>
      <w:lvlJc w:val="left"/>
      <w:pPr>
        <w:tabs>
          <w:tab w:val="num" w:pos="170"/>
        </w:tabs>
        <w:ind w:left="170" w:hanging="170"/>
      </w:pPr>
      <w:rPr>
        <w:rFonts w:ascii="Wingdings" w:hAnsi="Wingdings"/>
      </w:rPr>
    </w:lvl>
  </w:abstractNum>
  <w:abstractNum w:abstractNumId="3">
    <w:nsid w:val="12933C07"/>
    <w:multiLevelType w:val="hybridMultilevel"/>
    <w:tmpl w:val="CC8A6D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42D487F"/>
    <w:multiLevelType w:val="multilevel"/>
    <w:tmpl w:val="3B6E4AE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16961CD0"/>
    <w:multiLevelType w:val="hybridMultilevel"/>
    <w:tmpl w:val="F5FAFC36"/>
    <w:lvl w:ilvl="0" w:tplc="F73A1CD8">
      <w:start w:val="2"/>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
    <w:nsid w:val="1B886F56"/>
    <w:multiLevelType w:val="hybridMultilevel"/>
    <w:tmpl w:val="DEE46E20"/>
    <w:lvl w:ilvl="0" w:tplc="2AF692EC">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D5F7307"/>
    <w:multiLevelType w:val="hybridMultilevel"/>
    <w:tmpl w:val="44D075B2"/>
    <w:lvl w:ilvl="0" w:tplc="8CE0E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CC72BD"/>
    <w:multiLevelType w:val="multilevel"/>
    <w:tmpl w:val="01C6739A"/>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22276AAF"/>
    <w:multiLevelType w:val="multilevel"/>
    <w:tmpl w:val="FBEAC58C"/>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6"/>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0">
    <w:nsid w:val="23A06B43"/>
    <w:multiLevelType w:val="hybridMultilevel"/>
    <w:tmpl w:val="5254BCBC"/>
    <w:lvl w:ilvl="0" w:tplc="F0F6B7A8">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1">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126F7E"/>
    <w:multiLevelType w:val="hybridMultilevel"/>
    <w:tmpl w:val="2C74AFA8"/>
    <w:lvl w:ilvl="0" w:tplc="8CE0E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0F4FBD"/>
    <w:multiLevelType w:val="multilevel"/>
    <w:tmpl w:val="5BC0454E"/>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14">
    <w:nsid w:val="32977A4D"/>
    <w:multiLevelType w:val="hybridMultilevel"/>
    <w:tmpl w:val="BD260556"/>
    <w:lvl w:ilvl="0" w:tplc="3954D64C">
      <w:numFmt w:val="bullet"/>
      <w:lvlText w:val=""/>
      <w:lvlJc w:val="left"/>
      <w:pPr>
        <w:tabs>
          <w:tab w:val="num" w:pos="900"/>
        </w:tabs>
        <w:ind w:left="900" w:hanging="360"/>
      </w:pPr>
      <w:rPr>
        <w:rFonts w:ascii="Symbol" w:eastAsia="Times New Roman"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5">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6">
    <w:nsid w:val="3A894D03"/>
    <w:multiLevelType w:val="multilevel"/>
    <w:tmpl w:val="61569BCE"/>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D0F19D0"/>
    <w:multiLevelType w:val="multilevel"/>
    <w:tmpl w:val="44B2C97C"/>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2F02F82"/>
    <w:multiLevelType w:val="hybridMultilevel"/>
    <w:tmpl w:val="69A8BEEA"/>
    <w:lvl w:ilvl="0" w:tplc="0419000F">
      <w:start w:val="1"/>
      <w:numFmt w:val="decimal"/>
      <w:lvlText w:val="%1."/>
      <w:lvlJc w:val="left"/>
      <w:pPr>
        <w:tabs>
          <w:tab w:val="num" w:pos="720"/>
        </w:tabs>
        <w:ind w:left="720" w:hanging="360"/>
      </w:pPr>
      <w:rPr>
        <w:rFonts w:cs="Times New Roman" w:hint="default"/>
        <w:b w:val="0"/>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37052C6"/>
    <w:multiLevelType w:val="multilevel"/>
    <w:tmpl w:val="83F85F70"/>
    <w:lvl w:ilvl="0">
      <w:start w:val="2"/>
      <w:numFmt w:val="decimal"/>
      <w:lvlText w:val="%1."/>
      <w:lvlJc w:val="left"/>
      <w:pPr>
        <w:ind w:left="780" w:hanging="780"/>
      </w:pPr>
      <w:rPr>
        <w:rFonts w:cs="Times New Roman" w:hint="default"/>
      </w:rPr>
    </w:lvl>
    <w:lvl w:ilvl="1">
      <w:start w:val="5"/>
      <w:numFmt w:val="decimal"/>
      <w:lvlText w:val="%1.%2."/>
      <w:lvlJc w:val="left"/>
      <w:pPr>
        <w:ind w:left="900" w:hanging="780"/>
      </w:pPr>
      <w:rPr>
        <w:rFonts w:cs="Times New Roman" w:hint="default"/>
      </w:rPr>
    </w:lvl>
    <w:lvl w:ilvl="2">
      <w:start w:val="1"/>
      <w:numFmt w:val="decimal"/>
      <w:lvlText w:val="%1.%2.%3."/>
      <w:lvlJc w:val="left"/>
      <w:pPr>
        <w:ind w:left="1020" w:hanging="780"/>
      </w:pPr>
      <w:rPr>
        <w:rFonts w:cs="Times New Roman" w:hint="default"/>
      </w:rPr>
    </w:lvl>
    <w:lvl w:ilvl="3">
      <w:start w:val="1"/>
      <w:numFmt w:val="decimal"/>
      <w:lvlText w:val="%1.%2.%3.%4."/>
      <w:lvlJc w:val="left"/>
      <w:pPr>
        <w:ind w:left="1440" w:hanging="1080"/>
      </w:pPr>
      <w:rPr>
        <w:rFonts w:cs="Times New Roman" w:hint="default"/>
      </w:rPr>
    </w:lvl>
    <w:lvl w:ilvl="4">
      <w:start w:val="1"/>
      <w:numFmt w:val="decimal"/>
      <w:lvlText w:val="%1.%2.%3.%4.%5."/>
      <w:lvlJc w:val="left"/>
      <w:pPr>
        <w:ind w:left="1560" w:hanging="1080"/>
      </w:pPr>
      <w:rPr>
        <w:rFonts w:cs="Times New Roman" w:hint="default"/>
      </w:rPr>
    </w:lvl>
    <w:lvl w:ilvl="5">
      <w:start w:val="1"/>
      <w:numFmt w:val="decimal"/>
      <w:lvlText w:val="%1.%2.%3.%4.%5.%6."/>
      <w:lvlJc w:val="left"/>
      <w:pPr>
        <w:ind w:left="2040" w:hanging="1440"/>
      </w:pPr>
      <w:rPr>
        <w:rFonts w:cs="Times New Roman" w:hint="default"/>
      </w:rPr>
    </w:lvl>
    <w:lvl w:ilvl="6">
      <w:start w:val="1"/>
      <w:numFmt w:val="decimal"/>
      <w:lvlText w:val="%1.%2.%3.%4.%5.%6.%7."/>
      <w:lvlJc w:val="left"/>
      <w:pPr>
        <w:ind w:left="2160" w:hanging="1440"/>
      </w:pPr>
      <w:rPr>
        <w:rFonts w:cs="Times New Roman" w:hint="default"/>
      </w:rPr>
    </w:lvl>
    <w:lvl w:ilvl="7">
      <w:start w:val="1"/>
      <w:numFmt w:val="decimal"/>
      <w:lvlText w:val="%1.%2.%3.%4.%5.%6.%7.%8."/>
      <w:lvlJc w:val="left"/>
      <w:pPr>
        <w:ind w:left="2640" w:hanging="1800"/>
      </w:pPr>
      <w:rPr>
        <w:rFonts w:cs="Times New Roman" w:hint="default"/>
      </w:rPr>
    </w:lvl>
    <w:lvl w:ilvl="8">
      <w:start w:val="1"/>
      <w:numFmt w:val="decimal"/>
      <w:lvlText w:val="%1.%2.%3.%4.%5.%6.%7.%8.%9."/>
      <w:lvlJc w:val="left"/>
      <w:pPr>
        <w:ind w:left="3120" w:hanging="2160"/>
      </w:pPr>
      <w:rPr>
        <w:rFonts w:cs="Times New Roman" w:hint="default"/>
      </w:rPr>
    </w:lvl>
  </w:abstractNum>
  <w:abstractNum w:abstractNumId="20">
    <w:nsid w:val="46D93FB4"/>
    <w:multiLevelType w:val="hybridMultilevel"/>
    <w:tmpl w:val="598CA2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CEF3C6E"/>
    <w:multiLevelType w:val="hybridMultilevel"/>
    <w:tmpl w:val="1B808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3F4FA8"/>
    <w:multiLevelType w:val="multilevel"/>
    <w:tmpl w:val="0A7A6AF2"/>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3">
    <w:nsid w:val="5BB03FA0"/>
    <w:multiLevelType w:val="hybridMultilevel"/>
    <w:tmpl w:val="974E001A"/>
    <w:lvl w:ilvl="0" w:tplc="FEDC0C0C">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4">
    <w:nsid w:val="613F7DB9"/>
    <w:multiLevelType w:val="hybridMultilevel"/>
    <w:tmpl w:val="0ECC19DA"/>
    <w:lvl w:ilvl="0" w:tplc="8CE0EC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4AE2AB3"/>
    <w:multiLevelType w:val="hybridMultilevel"/>
    <w:tmpl w:val="106C4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D15589"/>
    <w:multiLevelType w:val="hybridMultilevel"/>
    <w:tmpl w:val="C1CE9A1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E5F0E35"/>
    <w:multiLevelType w:val="hybridMultilevel"/>
    <w:tmpl w:val="891C630C"/>
    <w:lvl w:ilvl="0" w:tplc="8CE0EC64">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8">
    <w:nsid w:val="746F105D"/>
    <w:multiLevelType w:val="hybridMultilevel"/>
    <w:tmpl w:val="C6204F4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764B7235"/>
    <w:multiLevelType w:val="multilevel"/>
    <w:tmpl w:val="3C3E6800"/>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5"/>
  </w:num>
  <w:num w:numId="12">
    <w:abstractNumId w:val="6"/>
  </w:num>
  <w:num w:numId="13">
    <w:abstractNumId w:val="29"/>
  </w:num>
  <w:num w:numId="14">
    <w:abstractNumId w:val="17"/>
  </w:num>
  <w:num w:numId="15">
    <w:abstractNumId w:val="10"/>
  </w:num>
  <w:num w:numId="16">
    <w:abstractNumId w:val="22"/>
  </w:num>
  <w:num w:numId="17">
    <w:abstractNumId w:val="9"/>
  </w:num>
  <w:num w:numId="18">
    <w:abstractNumId w:val="8"/>
  </w:num>
  <w:num w:numId="19">
    <w:abstractNumId w:val="26"/>
  </w:num>
  <w:num w:numId="20">
    <w:abstractNumId w:val="14"/>
  </w:num>
  <w:num w:numId="21">
    <w:abstractNumId w:val="3"/>
  </w:num>
  <w:num w:numId="22">
    <w:abstractNumId w:val="5"/>
  </w:num>
  <w:num w:numId="23">
    <w:abstractNumId w:val="1"/>
  </w:num>
  <w:num w:numId="24">
    <w:abstractNumId w:val="2"/>
  </w:num>
  <w:num w:numId="25">
    <w:abstractNumId w:val="23"/>
  </w:num>
  <w:num w:numId="26">
    <w:abstractNumId w:val="18"/>
  </w:num>
  <w:num w:numId="27">
    <w:abstractNumId w:val="20"/>
  </w:num>
  <w:num w:numId="28">
    <w:abstractNumId w:val="13"/>
  </w:num>
  <w:num w:numId="29">
    <w:abstractNumId w:val="19"/>
  </w:num>
  <w:num w:numId="30">
    <w:abstractNumId w:val="28"/>
  </w:num>
  <w:num w:numId="31">
    <w:abstractNumId w:val="25"/>
  </w:num>
  <w:num w:numId="32">
    <w:abstractNumId w:val="11"/>
  </w:num>
  <w:num w:numId="33">
    <w:abstractNumId w:val="27"/>
  </w:num>
  <w:num w:numId="34">
    <w:abstractNumId w:val="4"/>
  </w:num>
  <w:num w:numId="35">
    <w:abstractNumId w:val="7"/>
  </w:num>
  <w:num w:numId="36">
    <w:abstractNumId w:val="21"/>
  </w:num>
  <w:num w:numId="37">
    <w:abstractNumId w:val="24"/>
  </w:num>
  <w:num w:numId="38">
    <w:abstractNumId w:val="12"/>
  </w:num>
  <w:num w:numId="39">
    <w:abstractNumId w:val="1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autoHyphenation/>
  <w:consecutiveHyphenLimit w:val="15"/>
  <w:hyphenationZone w:val="357"/>
  <w:evenAndOddHeaders/>
  <w:drawingGridHorizontalSpacing w:val="140"/>
  <w:displayHorizontalDrawingGridEvery w:val="0"/>
  <w:displayVerticalDrawingGridEvery w:val="0"/>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rsids>
    <w:rsidRoot w:val="00830C3B"/>
    <w:rsid w:val="0000087C"/>
    <w:rsid w:val="00001B3B"/>
    <w:rsid w:val="00001BC1"/>
    <w:rsid w:val="00001F3E"/>
    <w:rsid w:val="00003AA4"/>
    <w:rsid w:val="00004343"/>
    <w:rsid w:val="00005D02"/>
    <w:rsid w:val="0000717A"/>
    <w:rsid w:val="000075B6"/>
    <w:rsid w:val="00011868"/>
    <w:rsid w:val="00011AEA"/>
    <w:rsid w:val="000120C5"/>
    <w:rsid w:val="00012254"/>
    <w:rsid w:val="00012BC2"/>
    <w:rsid w:val="000130F5"/>
    <w:rsid w:val="00013F14"/>
    <w:rsid w:val="00014EF1"/>
    <w:rsid w:val="0001543D"/>
    <w:rsid w:val="0001650A"/>
    <w:rsid w:val="000201A5"/>
    <w:rsid w:val="00020C64"/>
    <w:rsid w:val="00020E33"/>
    <w:rsid w:val="00023052"/>
    <w:rsid w:val="00023130"/>
    <w:rsid w:val="00023CC8"/>
    <w:rsid w:val="00023F22"/>
    <w:rsid w:val="0002407E"/>
    <w:rsid w:val="000241D9"/>
    <w:rsid w:val="00025F4B"/>
    <w:rsid w:val="00026B7F"/>
    <w:rsid w:val="000272F1"/>
    <w:rsid w:val="000314B6"/>
    <w:rsid w:val="00031B0B"/>
    <w:rsid w:val="00032939"/>
    <w:rsid w:val="0003302F"/>
    <w:rsid w:val="00033375"/>
    <w:rsid w:val="000333CB"/>
    <w:rsid w:val="0003426C"/>
    <w:rsid w:val="00035246"/>
    <w:rsid w:val="0003645D"/>
    <w:rsid w:val="000372F4"/>
    <w:rsid w:val="000401D7"/>
    <w:rsid w:val="00042F32"/>
    <w:rsid w:val="00042F68"/>
    <w:rsid w:val="000448FC"/>
    <w:rsid w:val="000456B7"/>
    <w:rsid w:val="00046182"/>
    <w:rsid w:val="00047CF1"/>
    <w:rsid w:val="00050117"/>
    <w:rsid w:val="0005241B"/>
    <w:rsid w:val="00053ADE"/>
    <w:rsid w:val="00053D97"/>
    <w:rsid w:val="00054818"/>
    <w:rsid w:val="00054877"/>
    <w:rsid w:val="00054A9F"/>
    <w:rsid w:val="00054EE8"/>
    <w:rsid w:val="00054F0F"/>
    <w:rsid w:val="0005531B"/>
    <w:rsid w:val="00056D44"/>
    <w:rsid w:val="00057B46"/>
    <w:rsid w:val="000602AC"/>
    <w:rsid w:val="000605A2"/>
    <w:rsid w:val="00061572"/>
    <w:rsid w:val="0006181F"/>
    <w:rsid w:val="000625FC"/>
    <w:rsid w:val="00062EA7"/>
    <w:rsid w:val="00063287"/>
    <w:rsid w:val="000636BA"/>
    <w:rsid w:val="00065AD0"/>
    <w:rsid w:val="00066AD7"/>
    <w:rsid w:val="000672F4"/>
    <w:rsid w:val="00067F1C"/>
    <w:rsid w:val="00072E4D"/>
    <w:rsid w:val="000736DD"/>
    <w:rsid w:val="00073A34"/>
    <w:rsid w:val="00073C2F"/>
    <w:rsid w:val="000740EE"/>
    <w:rsid w:val="0007471A"/>
    <w:rsid w:val="0007499E"/>
    <w:rsid w:val="00074A43"/>
    <w:rsid w:val="000751FA"/>
    <w:rsid w:val="00075AF2"/>
    <w:rsid w:val="000768B0"/>
    <w:rsid w:val="00080840"/>
    <w:rsid w:val="00081A8A"/>
    <w:rsid w:val="000826F9"/>
    <w:rsid w:val="00082CF7"/>
    <w:rsid w:val="00083339"/>
    <w:rsid w:val="00084BE0"/>
    <w:rsid w:val="00085A9D"/>
    <w:rsid w:val="00086655"/>
    <w:rsid w:val="00086DEF"/>
    <w:rsid w:val="0008717C"/>
    <w:rsid w:val="000877A0"/>
    <w:rsid w:val="00087B60"/>
    <w:rsid w:val="00087C9F"/>
    <w:rsid w:val="0009164B"/>
    <w:rsid w:val="000919FD"/>
    <w:rsid w:val="000921F5"/>
    <w:rsid w:val="00092A0A"/>
    <w:rsid w:val="00092D47"/>
    <w:rsid w:val="000940BF"/>
    <w:rsid w:val="00095932"/>
    <w:rsid w:val="00095C66"/>
    <w:rsid w:val="00096BA6"/>
    <w:rsid w:val="000A108F"/>
    <w:rsid w:val="000A1EEC"/>
    <w:rsid w:val="000A4147"/>
    <w:rsid w:val="000A5182"/>
    <w:rsid w:val="000A69D7"/>
    <w:rsid w:val="000A6DE1"/>
    <w:rsid w:val="000B1404"/>
    <w:rsid w:val="000B26CE"/>
    <w:rsid w:val="000B2761"/>
    <w:rsid w:val="000B27B1"/>
    <w:rsid w:val="000B2E0F"/>
    <w:rsid w:val="000B311B"/>
    <w:rsid w:val="000B3663"/>
    <w:rsid w:val="000B440B"/>
    <w:rsid w:val="000B6772"/>
    <w:rsid w:val="000B6E1E"/>
    <w:rsid w:val="000B7267"/>
    <w:rsid w:val="000C1A3E"/>
    <w:rsid w:val="000C1C6B"/>
    <w:rsid w:val="000C384C"/>
    <w:rsid w:val="000C3E0E"/>
    <w:rsid w:val="000C486C"/>
    <w:rsid w:val="000C5245"/>
    <w:rsid w:val="000C5391"/>
    <w:rsid w:val="000C77A3"/>
    <w:rsid w:val="000C7F6D"/>
    <w:rsid w:val="000D0B79"/>
    <w:rsid w:val="000D1BA7"/>
    <w:rsid w:val="000D3124"/>
    <w:rsid w:val="000D4486"/>
    <w:rsid w:val="000D67AD"/>
    <w:rsid w:val="000D73BE"/>
    <w:rsid w:val="000E291A"/>
    <w:rsid w:val="000E3654"/>
    <w:rsid w:val="000E3F83"/>
    <w:rsid w:val="000E52BC"/>
    <w:rsid w:val="000E5391"/>
    <w:rsid w:val="000E7E95"/>
    <w:rsid w:val="000F0D6F"/>
    <w:rsid w:val="000F370A"/>
    <w:rsid w:val="000F3886"/>
    <w:rsid w:val="000F3B16"/>
    <w:rsid w:val="000F4321"/>
    <w:rsid w:val="000F4E08"/>
    <w:rsid w:val="000F5767"/>
    <w:rsid w:val="000F64D1"/>
    <w:rsid w:val="000F7837"/>
    <w:rsid w:val="00100F16"/>
    <w:rsid w:val="00101631"/>
    <w:rsid w:val="001023A8"/>
    <w:rsid w:val="001026EA"/>
    <w:rsid w:val="00102762"/>
    <w:rsid w:val="00105380"/>
    <w:rsid w:val="001059A2"/>
    <w:rsid w:val="00106445"/>
    <w:rsid w:val="00106496"/>
    <w:rsid w:val="00107607"/>
    <w:rsid w:val="0011073D"/>
    <w:rsid w:val="0011321F"/>
    <w:rsid w:val="001133FD"/>
    <w:rsid w:val="00113E50"/>
    <w:rsid w:val="001141D2"/>
    <w:rsid w:val="00114D5D"/>
    <w:rsid w:val="00115559"/>
    <w:rsid w:val="0011665B"/>
    <w:rsid w:val="001171BF"/>
    <w:rsid w:val="00117802"/>
    <w:rsid w:val="00117E9B"/>
    <w:rsid w:val="00120699"/>
    <w:rsid w:val="001215FA"/>
    <w:rsid w:val="001217D3"/>
    <w:rsid w:val="00123C55"/>
    <w:rsid w:val="00124BE2"/>
    <w:rsid w:val="00124E7B"/>
    <w:rsid w:val="00124ED8"/>
    <w:rsid w:val="001255E7"/>
    <w:rsid w:val="0012678E"/>
    <w:rsid w:val="00126D9C"/>
    <w:rsid w:val="0012733A"/>
    <w:rsid w:val="001273F1"/>
    <w:rsid w:val="00131EE3"/>
    <w:rsid w:val="001326EC"/>
    <w:rsid w:val="00133E90"/>
    <w:rsid w:val="001349DA"/>
    <w:rsid w:val="00137009"/>
    <w:rsid w:val="00137A09"/>
    <w:rsid w:val="00141731"/>
    <w:rsid w:val="00142032"/>
    <w:rsid w:val="00142A48"/>
    <w:rsid w:val="00144120"/>
    <w:rsid w:val="00145875"/>
    <w:rsid w:val="001463AF"/>
    <w:rsid w:val="00146D51"/>
    <w:rsid w:val="001470A7"/>
    <w:rsid w:val="00147A91"/>
    <w:rsid w:val="0015004A"/>
    <w:rsid w:val="0015383F"/>
    <w:rsid w:val="00156969"/>
    <w:rsid w:val="00156A6B"/>
    <w:rsid w:val="00157528"/>
    <w:rsid w:val="0016022C"/>
    <w:rsid w:val="00160B30"/>
    <w:rsid w:val="00160B8F"/>
    <w:rsid w:val="00160F17"/>
    <w:rsid w:val="00161199"/>
    <w:rsid w:val="00162676"/>
    <w:rsid w:val="00162FDE"/>
    <w:rsid w:val="00165C64"/>
    <w:rsid w:val="00166A14"/>
    <w:rsid w:val="001677E4"/>
    <w:rsid w:val="00167AA8"/>
    <w:rsid w:val="00170327"/>
    <w:rsid w:val="00171561"/>
    <w:rsid w:val="00171972"/>
    <w:rsid w:val="001727CA"/>
    <w:rsid w:val="00175728"/>
    <w:rsid w:val="00175B5D"/>
    <w:rsid w:val="00176AB3"/>
    <w:rsid w:val="00176C0F"/>
    <w:rsid w:val="00176DF6"/>
    <w:rsid w:val="00177976"/>
    <w:rsid w:val="001813A0"/>
    <w:rsid w:val="00181586"/>
    <w:rsid w:val="00181603"/>
    <w:rsid w:val="00181C22"/>
    <w:rsid w:val="00181DA2"/>
    <w:rsid w:val="00182266"/>
    <w:rsid w:val="0018241B"/>
    <w:rsid w:val="001830C3"/>
    <w:rsid w:val="001835D3"/>
    <w:rsid w:val="0018480E"/>
    <w:rsid w:val="001870B1"/>
    <w:rsid w:val="0018742E"/>
    <w:rsid w:val="00190764"/>
    <w:rsid w:val="0019083F"/>
    <w:rsid w:val="0019121D"/>
    <w:rsid w:val="00191C00"/>
    <w:rsid w:val="00191CD5"/>
    <w:rsid w:val="001923A7"/>
    <w:rsid w:val="00194652"/>
    <w:rsid w:val="00196B3D"/>
    <w:rsid w:val="00197CD2"/>
    <w:rsid w:val="001A0A8D"/>
    <w:rsid w:val="001A0D68"/>
    <w:rsid w:val="001A1D7F"/>
    <w:rsid w:val="001A21D5"/>
    <w:rsid w:val="001A3551"/>
    <w:rsid w:val="001A42AA"/>
    <w:rsid w:val="001A4D18"/>
    <w:rsid w:val="001A535B"/>
    <w:rsid w:val="001A5FE7"/>
    <w:rsid w:val="001A757E"/>
    <w:rsid w:val="001A7683"/>
    <w:rsid w:val="001A77DB"/>
    <w:rsid w:val="001A79D3"/>
    <w:rsid w:val="001A7BC2"/>
    <w:rsid w:val="001A7DBD"/>
    <w:rsid w:val="001A7E89"/>
    <w:rsid w:val="001B0656"/>
    <w:rsid w:val="001B14FF"/>
    <w:rsid w:val="001B151C"/>
    <w:rsid w:val="001B166C"/>
    <w:rsid w:val="001B2443"/>
    <w:rsid w:val="001B288D"/>
    <w:rsid w:val="001B2ADD"/>
    <w:rsid w:val="001B52F3"/>
    <w:rsid w:val="001B5462"/>
    <w:rsid w:val="001B5697"/>
    <w:rsid w:val="001B628B"/>
    <w:rsid w:val="001B6445"/>
    <w:rsid w:val="001B6FD8"/>
    <w:rsid w:val="001B7AB3"/>
    <w:rsid w:val="001B7F00"/>
    <w:rsid w:val="001C038F"/>
    <w:rsid w:val="001C04FD"/>
    <w:rsid w:val="001C0EAA"/>
    <w:rsid w:val="001C1047"/>
    <w:rsid w:val="001C1C8B"/>
    <w:rsid w:val="001C231A"/>
    <w:rsid w:val="001C2BFD"/>
    <w:rsid w:val="001C3A91"/>
    <w:rsid w:val="001C44B6"/>
    <w:rsid w:val="001C5EA4"/>
    <w:rsid w:val="001C6BB9"/>
    <w:rsid w:val="001C6CED"/>
    <w:rsid w:val="001C6E68"/>
    <w:rsid w:val="001C700D"/>
    <w:rsid w:val="001C7286"/>
    <w:rsid w:val="001C75AC"/>
    <w:rsid w:val="001D00C4"/>
    <w:rsid w:val="001D036E"/>
    <w:rsid w:val="001D088D"/>
    <w:rsid w:val="001D1C97"/>
    <w:rsid w:val="001D1DC3"/>
    <w:rsid w:val="001D2627"/>
    <w:rsid w:val="001D47F7"/>
    <w:rsid w:val="001D553A"/>
    <w:rsid w:val="001D6BF4"/>
    <w:rsid w:val="001D7B31"/>
    <w:rsid w:val="001E0245"/>
    <w:rsid w:val="001E02BE"/>
    <w:rsid w:val="001E1672"/>
    <w:rsid w:val="001E23F1"/>
    <w:rsid w:val="001E369E"/>
    <w:rsid w:val="001E3CF4"/>
    <w:rsid w:val="001E48CF"/>
    <w:rsid w:val="001E56AA"/>
    <w:rsid w:val="001E6117"/>
    <w:rsid w:val="001E65A7"/>
    <w:rsid w:val="001E7DBC"/>
    <w:rsid w:val="001F0625"/>
    <w:rsid w:val="001F0E4C"/>
    <w:rsid w:val="001F158B"/>
    <w:rsid w:val="001F2239"/>
    <w:rsid w:val="001F2A12"/>
    <w:rsid w:val="001F414C"/>
    <w:rsid w:val="001F4F94"/>
    <w:rsid w:val="001F50C2"/>
    <w:rsid w:val="001F5661"/>
    <w:rsid w:val="001F6479"/>
    <w:rsid w:val="001F7454"/>
    <w:rsid w:val="00201283"/>
    <w:rsid w:val="00201A14"/>
    <w:rsid w:val="00201B08"/>
    <w:rsid w:val="0020373F"/>
    <w:rsid w:val="002049B8"/>
    <w:rsid w:val="00205431"/>
    <w:rsid w:val="0020762E"/>
    <w:rsid w:val="00210340"/>
    <w:rsid w:val="00210EDC"/>
    <w:rsid w:val="00211CB7"/>
    <w:rsid w:val="00211F51"/>
    <w:rsid w:val="0021203D"/>
    <w:rsid w:val="00213F11"/>
    <w:rsid w:val="00213F9D"/>
    <w:rsid w:val="00216519"/>
    <w:rsid w:val="00216FE5"/>
    <w:rsid w:val="002171C5"/>
    <w:rsid w:val="002173F2"/>
    <w:rsid w:val="002174D4"/>
    <w:rsid w:val="00221904"/>
    <w:rsid w:val="002239A1"/>
    <w:rsid w:val="00223A37"/>
    <w:rsid w:val="00224861"/>
    <w:rsid w:val="00224E2E"/>
    <w:rsid w:val="00225882"/>
    <w:rsid w:val="00226C55"/>
    <w:rsid w:val="00226CEB"/>
    <w:rsid w:val="00230487"/>
    <w:rsid w:val="002336AB"/>
    <w:rsid w:val="002341F8"/>
    <w:rsid w:val="002344B8"/>
    <w:rsid w:val="00234AAC"/>
    <w:rsid w:val="00234C5C"/>
    <w:rsid w:val="0023525A"/>
    <w:rsid w:val="00235266"/>
    <w:rsid w:val="0023585B"/>
    <w:rsid w:val="00235B58"/>
    <w:rsid w:val="00235C9A"/>
    <w:rsid w:val="002361A6"/>
    <w:rsid w:val="00236313"/>
    <w:rsid w:val="00236900"/>
    <w:rsid w:val="00237218"/>
    <w:rsid w:val="00237479"/>
    <w:rsid w:val="00237820"/>
    <w:rsid w:val="00237823"/>
    <w:rsid w:val="00237ABA"/>
    <w:rsid w:val="002432F0"/>
    <w:rsid w:val="00245173"/>
    <w:rsid w:val="002454D9"/>
    <w:rsid w:val="00245DDC"/>
    <w:rsid w:val="0024645E"/>
    <w:rsid w:val="002464A1"/>
    <w:rsid w:val="00247861"/>
    <w:rsid w:val="00247B54"/>
    <w:rsid w:val="002513EF"/>
    <w:rsid w:val="0025166E"/>
    <w:rsid w:val="00251AD2"/>
    <w:rsid w:val="00253195"/>
    <w:rsid w:val="00254D40"/>
    <w:rsid w:val="00256420"/>
    <w:rsid w:val="00257331"/>
    <w:rsid w:val="002578FA"/>
    <w:rsid w:val="0026036C"/>
    <w:rsid w:val="00261326"/>
    <w:rsid w:val="00263A17"/>
    <w:rsid w:val="00263B72"/>
    <w:rsid w:val="00263E64"/>
    <w:rsid w:val="00264046"/>
    <w:rsid w:val="00265464"/>
    <w:rsid w:val="0026661A"/>
    <w:rsid w:val="00266C2E"/>
    <w:rsid w:val="00266F44"/>
    <w:rsid w:val="00271585"/>
    <w:rsid w:val="0027169D"/>
    <w:rsid w:val="00271A1B"/>
    <w:rsid w:val="00272597"/>
    <w:rsid w:val="002730FA"/>
    <w:rsid w:val="0027375D"/>
    <w:rsid w:val="0027422B"/>
    <w:rsid w:val="002759E9"/>
    <w:rsid w:val="00276574"/>
    <w:rsid w:val="002766D0"/>
    <w:rsid w:val="0027728F"/>
    <w:rsid w:val="002800C3"/>
    <w:rsid w:val="00281224"/>
    <w:rsid w:val="00281755"/>
    <w:rsid w:val="00282807"/>
    <w:rsid w:val="0028333E"/>
    <w:rsid w:val="002851ED"/>
    <w:rsid w:val="00286DB8"/>
    <w:rsid w:val="00286EC3"/>
    <w:rsid w:val="0029117E"/>
    <w:rsid w:val="00291386"/>
    <w:rsid w:val="00291DF6"/>
    <w:rsid w:val="00291DF7"/>
    <w:rsid w:val="00291ED8"/>
    <w:rsid w:val="00293879"/>
    <w:rsid w:val="002941B8"/>
    <w:rsid w:val="002943E5"/>
    <w:rsid w:val="00294C0B"/>
    <w:rsid w:val="002976AB"/>
    <w:rsid w:val="002A0003"/>
    <w:rsid w:val="002A005A"/>
    <w:rsid w:val="002A076D"/>
    <w:rsid w:val="002A17C0"/>
    <w:rsid w:val="002A1D15"/>
    <w:rsid w:val="002A1FC0"/>
    <w:rsid w:val="002A2E13"/>
    <w:rsid w:val="002A3445"/>
    <w:rsid w:val="002A3B33"/>
    <w:rsid w:val="002A3C4B"/>
    <w:rsid w:val="002A4167"/>
    <w:rsid w:val="002A5F17"/>
    <w:rsid w:val="002A6131"/>
    <w:rsid w:val="002A6F08"/>
    <w:rsid w:val="002B01C1"/>
    <w:rsid w:val="002B1D3E"/>
    <w:rsid w:val="002B39AA"/>
    <w:rsid w:val="002B40A3"/>
    <w:rsid w:val="002B4175"/>
    <w:rsid w:val="002B5C90"/>
    <w:rsid w:val="002B7009"/>
    <w:rsid w:val="002B79D3"/>
    <w:rsid w:val="002B7FE1"/>
    <w:rsid w:val="002C0249"/>
    <w:rsid w:val="002C0CB9"/>
    <w:rsid w:val="002C1E59"/>
    <w:rsid w:val="002C1EC8"/>
    <w:rsid w:val="002C2565"/>
    <w:rsid w:val="002C361A"/>
    <w:rsid w:val="002C38CE"/>
    <w:rsid w:val="002C3A26"/>
    <w:rsid w:val="002C4FD3"/>
    <w:rsid w:val="002C534C"/>
    <w:rsid w:val="002C58AD"/>
    <w:rsid w:val="002C69B1"/>
    <w:rsid w:val="002C6ACA"/>
    <w:rsid w:val="002D0B9A"/>
    <w:rsid w:val="002D18EF"/>
    <w:rsid w:val="002D1D93"/>
    <w:rsid w:val="002D45A4"/>
    <w:rsid w:val="002D4B72"/>
    <w:rsid w:val="002D53E5"/>
    <w:rsid w:val="002D6344"/>
    <w:rsid w:val="002E03AB"/>
    <w:rsid w:val="002E0B94"/>
    <w:rsid w:val="002E136A"/>
    <w:rsid w:val="002E16BA"/>
    <w:rsid w:val="002E1B24"/>
    <w:rsid w:val="002E4F19"/>
    <w:rsid w:val="002E55DB"/>
    <w:rsid w:val="002E75A4"/>
    <w:rsid w:val="002E75FF"/>
    <w:rsid w:val="002F0266"/>
    <w:rsid w:val="002F0659"/>
    <w:rsid w:val="002F0B62"/>
    <w:rsid w:val="002F1D74"/>
    <w:rsid w:val="002F1D8A"/>
    <w:rsid w:val="002F22C5"/>
    <w:rsid w:val="002F3168"/>
    <w:rsid w:val="002F3F2C"/>
    <w:rsid w:val="002F575E"/>
    <w:rsid w:val="002F5BE4"/>
    <w:rsid w:val="002F5CAF"/>
    <w:rsid w:val="002F5FBC"/>
    <w:rsid w:val="002F6139"/>
    <w:rsid w:val="002F719C"/>
    <w:rsid w:val="002F7467"/>
    <w:rsid w:val="0030051D"/>
    <w:rsid w:val="00300959"/>
    <w:rsid w:val="00300CD0"/>
    <w:rsid w:val="00301013"/>
    <w:rsid w:val="00301BC5"/>
    <w:rsid w:val="0030249E"/>
    <w:rsid w:val="00303194"/>
    <w:rsid w:val="00305274"/>
    <w:rsid w:val="003067B1"/>
    <w:rsid w:val="00306F49"/>
    <w:rsid w:val="00307480"/>
    <w:rsid w:val="0031034C"/>
    <w:rsid w:val="003112D3"/>
    <w:rsid w:val="00313226"/>
    <w:rsid w:val="0031468D"/>
    <w:rsid w:val="00315093"/>
    <w:rsid w:val="003158D6"/>
    <w:rsid w:val="00315D31"/>
    <w:rsid w:val="003166BF"/>
    <w:rsid w:val="00317533"/>
    <w:rsid w:val="003178D5"/>
    <w:rsid w:val="003205DC"/>
    <w:rsid w:val="0032146F"/>
    <w:rsid w:val="00321D89"/>
    <w:rsid w:val="00321E15"/>
    <w:rsid w:val="00322676"/>
    <w:rsid w:val="00322D35"/>
    <w:rsid w:val="00325B82"/>
    <w:rsid w:val="00326E69"/>
    <w:rsid w:val="0032753E"/>
    <w:rsid w:val="003309BB"/>
    <w:rsid w:val="00330C7C"/>
    <w:rsid w:val="0033420C"/>
    <w:rsid w:val="00334846"/>
    <w:rsid w:val="00334A06"/>
    <w:rsid w:val="00334B30"/>
    <w:rsid w:val="00335A3D"/>
    <w:rsid w:val="00335B74"/>
    <w:rsid w:val="003372CB"/>
    <w:rsid w:val="00337538"/>
    <w:rsid w:val="00337833"/>
    <w:rsid w:val="003401CE"/>
    <w:rsid w:val="00340276"/>
    <w:rsid w:val="00340309"/>
    <w:rsid w:val="003405F8"/>
    <w:rsid w:val="00341048"/>
    <w:rsid w:val="00342032"/>
    <w:rsid w:val="003445C2"/>
    <w:rsid w:val="00345039"/>
    <w:rsid w:val="00345FA5"/>
    <w:rsid w:val="00345FE4"/>
    <w:rsid w:val="003461BF"/>
    <w:rsid w:val="00346290"/>
    <w:rsid w:val="00347F5E"/>
    <w:rsid w:val="0035010A"/>
    <w:rsid w:val="00350455"/>
    <w:rsid w:val="00350674"/>
    <w:rsid w:val="003517C9"/>
    <w:rsid w:val="00351928"/>
    <w:rsid w:val="003534BC"/>
    <w:rsid w:val="00353798"/>
    <w:rsid w:val="00355B54"/>
    <w:rsid w:val="00355B66"/>
    <w:rsid w:val="003563D4"/>
    <w:rsid w:val="00357192"/>
    <w:rsid w:val="00357391"/>
    <w:rsid w:val="00360C75"/>
    <w:rsid w:val="00362525"/>
    <w:rsid w:val="00362667"/>
    <w:rsid w:val="00364E14"/>
    <w:rsid w:val="0036590E"/>
    <w:rsid w:val="00366695"/>
    <w:rsid w:val="00370056"/>
    <w:rsid w:val="003702E7"/>
    <w:rsid w:val="0037046A"/>
    <w:rsid w:val="00370978"/>
    <w:rsid w:val="00370F54"/>
    <w:rsid w:val="00371D23"/>
    <w:rsid w:val="0037237F"/>
    <w:rsid w:val="00372CBE"/>
    <w:rsid w:val="0037349B"/>
    <w:rsid w:val="00374C34"/>
    <w:rsid w:val="00375479"/>
    <w:rsid w:val="00376269"/>
    <w:rsid w:val="00377E4F"/>
    <w:rsid w:val="00380662"/>
    <w:rsid w:val="00380D18"/>
    <w:rsid w:val="00381ADC"/>
    <w:rsid w:val="00382AA3"/>
    <w:rsid w:val="00382AE9"/>
    <w:rsid w:val="00382EAA"/>
    <w:rsid w:val="0038443E"/>
    <w:rsid w:val="00385382"/>
    <w:rsid w:val="00385906"/>
    <w:rsid w:val="00385D2B"/>
    <w:rsid w:val="003864CD"/>
    <w:rsid w:val="00386B7F"/>
    <w:rsid w:val="00386CF7"/>
    <w:rsid w:val="00387454"/>
    <w:rsid w:val="003903F2"/>
    <w:rsid w:val="003905B5"/>
    <w:rsid w:val="00391103"/>
    <w:rsid w:val="0039166D"/>
    <w:rsid w:val="003918E4"/>
    <w:rsid w:val="00392236"/>
    <w:rsid w:val="00392FB5"/>
    <w:rsid w:val="00394DCC"/>
    <w:rsid w:val="00394FAE"/>
    <w:rsid w:val="00395771"/>
    <w:rsid w:val="003964B4"/>
    <w:rsid w:val="003A0305"/>
    <w:rsid w:val="003A1541"/>
    <w:rsid w:val="003A3D8E"/>
    <w:rsid w:val="003A3F7F"/>
    <w:rsid w:val="003A3FBC"/>
    <w:rsid w:val="003A5BF8"/>
    <w:rsid w:val="003A692B"/>
    <w:rsid w:val="003A6F83"/>
    <w:rsid w:val="003A6FBE"/>
    <w:rsid w:val="003A78B1"/>
    <w:rsid w:val="003B0422"/>
    <w:rsid w:val="003B23D3"/>
    <w:rsid w:val="003B277C"/>
    <w:rsid w:val="003B362A"/>
    <w:rsid w:val="003B3C7A"/>
    <w:rsid w:val="003B43D7"/>
    <w:rsid w:val="003B4C5E"/>
    <w:rsid w:val="003B4ED4"/>
    <w:rsid w:val="003B524D"/>
    <w:rsid w:val="003B6A6E"/>
    <w:rsid w:val="003B6FC5"/>
    <w:rsid w:val="003C05A9"/>
    <w:rsid w:val="003C162C"/>
    <w:rsid w:val="003C3487"/>
    <w:rsid w:val="003C35F7"/>
    <w:rsid w:val="003C392F"/>
    <w:rsid w:val="003C4A96"/>
    <w:rsid w:val="003C73F6"/>
    <w:rsid w:val="003C772D"/>
    <w:rsid w:val="003C77DF"/>
    <w:rsid w:val="003D3926"/>
    <w:rsid w:val="003D3C2C"/>
    <w:rsid w:val="003D3EEE"/>
    <w:rsid w:val="003D48CE"/>
    <w:rsid w:val="003D4BFB"/>
    <w:rsid w:val="003D6B7A"/>
    <w:rsid w:val="003E0F48"/>
    <w:rsid w:val="003E2A89"/>
    <w:rsid w:val="003E3E25"/>
    <w:rsid w:val="003E4066"/>
    <w:rsid w:val="003E4EA3"/>
    <w:rsid w:val="003E5AFA"/>
    <w:rsid w:val="003E5F3C"/>
    <w:rsid w:val="003E6818"/>
    <w:rsid w:val="003E6B53"/>
    <w:rsid w:val="003F013F"/>
    <w:rsid w:val="003F03A5"/>
    <w:rsid w:val="003F0685"/>
    <w:rsid w:val="003F09A2"/>
    <w:rsid w:val="003F17EC"/>
    <w:rsid w:val="003F1D3D"/>
    <w:rsid w:val="003F2BDF"/>
    <w:rsid w:val="003F3027"/>
    <w:rsid w:val="003F324E"/>
    <w:rsid w:val="003F39B7"/>
    <w:rsid w:val="003F3AFB"/>
    <w:rsid w:val="003F3F01"/>
    <w:rsid w:val="003F4686"/>
    <w:rsid w:val="003F50F0"/>
    <w:rsid w:val="003F531C"/>
    <w:rsid w:val="003F5E98"/>
    <w:rsid w:val="003F73B6"/>
    <w:rsid w:val="003F754F"/>
    <w:rsid w:val="00400ADB"/>
    <w:rsid w:val="00401EA9"/>
    <w:rsid w:val="00402553"/>
    <w:rsid w:val="00402ED3"/>
    <w:rsid w:val="00403179"/>
    <w:rsid w:val="00403F8B"/>
    <w:rsid w:val="004050A4"/>
    <w:rsid w:val="00405DFC"/>
    <w:rsid w:val="0040717F"/>
    <w:rsid w:val="00407DC8"/>
    <w:rsid w:val="00407E52"/>
    <w:rsid w:val="0041018A"/>
    <w:rsid w:val="004114DE"/>
    <w:rsid w:val="00412CBF"/>
    <w:rsid w:val="00414592"/>
    <w:rsid w:val="004158F9"/>
    <w:rsid w:val="00415F51"/>
    <w:rsid w:val="00416350"/>
    <w:rsid w:val="00417CBC"/>
    <w:rsid w:val="00420E06"/>
    <w:rsid w:val="0042112D"/>
    <w:rsid w:val="004212F6"/>
    <w:rsid w:val="004217C3"/>
    <w:rsid w:val="00421DF2"/>
    <w:rsid w:val="004228F7"/>
    <w:rsid w:val="0042473E"/>
    <w:rsid w:val="004262E6"/>
    <w:rsid w:val="0043288F"/>
    <w:rsid w:val="00432D3C"/>
    <w:rsid w:val="00433326"/>
    <w:rsid w:val="00433A5A"/>
    <w:rsid w:val="00433CCE"/>
    <w:rsid w:val="00433F06"/>
    <w:rsid w:val="00434D65"/>
    <w:rsid w:val="00435123"/>
    <w:rsid w:val="00435402"/>
    <w:rsid w:val="00435736"/>
    <w:rsid w:val="0043581A"/>
    <w:rsid w:val="00435C4A"/>
    <w:rsid w:val="00437374"/>
    <w:rsid w:val="00437493"/>
    <w:rsid w:val="00440C5D"/>
    <w:rsid w:val="0044105C"/>
    <w:rsid w:val="0044172F"/>
    <w:rsid w:val="00441829"/>
    <w:rsid w:val="004418D6"/>
    <w:rsid w:val="004432E8"/>
    <w:rsid w:val="00443E26"/>
    <w:rsid w:val="0044425E"/>
    <w:rsid w:val="004442C9"/>
    <w:rsid w:val="00444735"/>
    <w:rsid w:val="00445E97"/>
    <w:rsid w:val="00445F8D"/>
    <w:rsid w:val="0044602E"/>
    <w:rsid w:val="00446C02"/>
    <w:rsid w:val="00446FED"/>
    <w:rsid w:val="00447741"/>
    <w:rsid w:val="00447E72"/>
    <w:rsid w:val="00450E82"/>
    <w:rsid w:val="00451C25"/>
    <w:rsid w:val="0045245C"/>
    <w:rsid w:val="00452ED3"/>
    <w:rsid w:val="00452EF0"/>
    <w:rsid w:val="00453D67"/>
    <w:rsid w:val="00454F2F"/>
    <w:rsid w:val="0045503A"/>
    <w:rsid w:val="00455242"/>
    <w:rsid w:val="004558ED"/>
    <w:rsid w:val="004577DB"/>
    <w:rsid w:val="00457928"/>
    <w:rsid w:val="00457B81"/>
    <w:rsid w:val="00457DD1"/>
    <w:rsid w:val="00457DF4"/>
    <w:rsid w:val="00461A47"/>
    <w:rsid w:val="00462787"/>
    <w:rsid w:val="004636CD"/>
    <w:rsid w:val="00464926"/>
    <w:rsid w:val="004665F8"/>
    <w:rsid w:val="0046703F"/>
    <w:rsid w:val="00467901"/>
    <w:rsid w:val="00467DFC"/>
    <w:rsid w:val="004722AC"/>
    <w:rsid w:val="004723DA"/>
    <w:rsid w:val="0047465B"/>
    <w:rsid w:val="004747C8"/>
    <w:rsid w:val="00476E47"/>
    <w:rsid w:val="004775CF"/>
    <w:rsid w:val="00477F25"/>
    <w:rsid w:val="0048135E"/>
    <w:rsid w:val="00481FB4"/>
    <w:rsid w:val="004828A2"/>
    <w:rsid w:val="00482E58"/>
    <w:rsid w:val="00483BAA"/>
    <w:rsid w:val="004847DC"/>
    <w:rsid w:val="0048603B"/>
    <w:rsid w:val="00486923"/>
    <w:rsid w:val="00486B64"/>
    <w:rsid w:val="004876D6"/>
    <w:rsid w:val="00490A63"/>
    <w:rsid w:val="004946F9"/>
    <w:rsid w:val="004952DB"/>
    <w:rsid w:val="00495807"/>
    <w:rsid w:val="0049593F"/>
    <w:rsid w:val="00496F4E"/>
    <w:rsid w:val="004972AA"/>
    <w:rsid w:val="004A1AC7"/>
    <w:rsid w:val="004A1D3D"/>
    <w:rsid w:val="004A1DEE"/>
    <w:rsid w:val="004A1F1F"/>
    <w:rsid w:val="004A2047"/>
    <w:rsid w:val="004A34B9"/>
    <w:rsid w:val="004A4205"/>
    <w:rsid w:val="004A4B1E"/>
    <w:rsid w:val="004A5018"/>
    <w:rsid w:val="004A5075"/>
    <w:rsid w:val="004A7BDB"/>
    <w:rsid w:val="004B1435"/>
    <w:rsid w:val="004B17CC"/>
    <w:rsid w:val="004B1A0B"/>
    <w:rsid w:val="004B2357"/>
    <w:rsid w:val="004B4558"/>
    <w:rsid w:val="004B4F4F"/>
    <w:rsid w:val="004B51C7"/>
    <w:rsid w:val="004B56C8"/>
    <w:rsid w:val="004B5716"/>
    <w:rsid w:val="004B6343"/>
    <w:rsid w:val="004B696E"/>
    <w:rsid w:val="004B73FF"/>
    <w:rsid w:val="004C0873"/>
    <w:rsid w:val="004C10BA"/>
    <w:rsid w:val="004C194A"/>
    <w:rsid w:val="004C1CF0"/>
    <w:rsid w:val="004C1DDC"/>
    <w:rsid w:val="004C2ECA"/>
    <w:rsid w:val="004C38F2"/>
    <w:rsid w:val="004C4885"/>
    <w:rsid w:val="004C6546"/>
    <w:rsid w:val="004D287D"/>
    <w:rsid w:val="004D3607"/>
    <w:rsid w:val="004D49A9"/>
    <w:rsid w:val="004D5403"/>
    <w:rsid w:val="004D693B"/>
    <w:rsid w:val="004D6C5D"/>
    <w:rsid w:val="004E02DC"/>
    <w:rsid w:val="004E0F60"/>
    <w:rsid w:val="004E14F8"/>
    <w:rsid w:val="004E28F5"/>
    <w:rsid w:val="004E3830"/>
    <w:rsid w:val="004E3DDE"/>
    <w:rsid w:val="004E6D7B"/>
    <w:rsid w:val="004E738E"/>
    <w:rsid w:val="004F1125"/>
    <w:rsid w:val="004F1618"/>
    <w:rsid w:val="004F2244"/>
    <w:rsid w:val="004F2A32"/>
    <w:rsid w:val="004F3280"/>
    <w:rsid w:val="004F5FDB"/>
    <w:rsid w:val="004F6DA9"/>
    <w:rsid w:val="004F6E79"/>
    <w:rsid w:val="00500F67"/>
    <w:rsid w:val="005014B4"/>
    <w:rsid w:val="00502309"/>
    <w:rsid w:val="005035DE"/>
    <w:rsid w:val="0050398D"/>
    <w:rsid w:val="00503EDB"/>
    <w:rsid w:val="00507855"/>
    <w:rsid w:val="00507BD9"/>
    <w:rsid w:val="00510B17"/>
    <w:rsid w:val="00511E77"/>
    <w:rsid w:val="00513287"/>
    <w:rsid w:val="005139EB"/>
    <w:rsid w:val="005139F9"/>
    <w:rsid w:val="00513EF2"/>
    <w:rsid w:val="0051589B"/>
    <w:rsid w:val="00515F6A"/>
    <w:rsid w:val="00516DBE"/>
    <w:rsid w:val="005171CC"/>
    <w:rsid w:val="00517A6E"/>
    <w:rsid w:val="00517B42"/>
    <w:rsid w:val="0052181E"/>
    <w:rsid w:val="00522690"/>
    <w:rsid w:val="005227A0"/>
    <w:rsid w:val="005230D5"/>
    <w:rsid w:val="00523B77"/>
    <w:rsid w:val="00524C4D"/>
    <w:rsid w:val="005259AD"/>
    <w:rsid w:val="00526FDC"/>
    <w:rsid w:val="0052714F"/>
    <w:rsid w:val="0053280E"/>
    <w:rsid w:val="005339A9"/>
    <w:rsid w:val="005348FF"/>
    <w:rsid w:val="00535C99"/>
    <w:rsid w:val="005378BF"/>
    <w:rsid w:val="005401AE"/>
    <w:rsid w:val="00540518"/>
    <w:rsid w:val="00541172"/>
    <w:rsid w:val="0054179B"/>
    <w:rsid w:val="0054233B"/>
    <w:rsid w:val="0054530C"/>
    <w:rsid w:val="0054564B"/>
    <w:rsid w:val="00545BAB"/>
    <w:rsid w:val="00550C41"/>
    <w:rsid w:val="0055191C"/>
    <w:rsid w:val="005519AF"/>
    <w:rsid w:val="00552758"/>
    <w:rsid w:val="00552929"/>
    <w:rsid w:val="00552E15"/>
    <w:rsid w:val="00553DA9"/>
    <w:rsid w:val="00555293"/>
    <w:rsid w:val="00555792"/>
    <w:rsid w:val="00557ACE"/>
    <w:rsid w:val="0056079A"/>
    <w:rsid w:val="00560E89"/>
    <w:rsid w:val="005622F7"/>
    <w:rsid w:val="00563C46"/>
    <w:rsid w:val="00565141"/>
    <w:rsid w:val="0056727F"/>
    <w:rsid w:val="00567982"/>
    <w:rsid w:val="00567A73"/>
    <w:rsid w:val="00571CD9"/>
    <w:rsid w:val="00571F3C"/>
    <w:rsid w:val="00572965"/>
    <w:rsid w:val="00574729"/>
    <w:rsid w:val="00574A04"/>
    <w:rsid w:val="00580022"/>
    <w:rsid w:val="0058035C"/>
    <w:rsid w:val="00580E2B"/>
    <w:rsid w:val="00581ECA"/>
    <w:rsid w:val="00582C58"/>
    <w:rsid w:val="005837D2"/>
    <w:rsid w:val="00584624"/>
    <w:rsid w:val="00584A48"/>
    <w:rsid w:val="00584AAD"/>
    <w:rsid w:val="00584FDC"/>
    <w:rsid w:val="005859BE"/>
    <w:rsid w:val="00585F05"/>
    <w:rsid w:val="00585FEB"/>
    <w:rsid w:val="00586AC9"/>
    <w:rsid w:val="00586F7C"/>
    <w:rsid w:val="00587EBF"/>
    <w:rsid w:val="00587EE9"/>
    <w:rsid w:val="005915A8"/>
    <w:rsid w:val="00591C3C"/>
    <w:rsid w:val="005922D7"/>
    <w:rsid w:val="005929E8"/>
    <w:rsid w:val="005933BD"/>
    <w:rsid w:val="00593DA7"/>
    <w:rsid w:val="00594348"/>
    <w:rsid w:val="0059635C"/>
    <w:rsid w:val="005968B3"/>
    <w:rsid w:val="00597527"/>
    <w:rsid w:val="00597B4E"/>
    <w:rsid w:val="005A1AFB"/>
    <w:rsid w:val="005A1EEE"/>
    <w:rsid w:val="005A3549"/>
    <w:rsid w:val="005A6D7C"/>
    <w:rsid w:val="005A73E8"/>
    <w:rsid w:val="005B15D0"/>
    <w:rsid w:val="005B196D"/>
    <w:rsid w:val="005B2EA2"/>
    <w:rsid w:val="005B34AE"/>
    <w:rsid w:val="005B7C72"/>
    <w:rsid w:val="005B7EFB"/>
    <w:rsid w:val="005C0AC8"/>
    <w:rsid w:val="005C0E5B"/>
    <w:rsid w:val="005C16AC"/>
    <w:rsid w:val="005C18D7"/>
    <w:rsid w:val="005C1C57"/>
    <w:rsid w:val="005C3855"/>
    <w:rsid w:val="005C3B47"/>
    <w:rsid w:val="005C4198"/>
    <w:rsid w:val="005C71B7"/>
    <w:rsid w:val="005D0281"/>
    <w:rsid w:val="005D11CA"/>
    <w:rsid w:val="005D29E2"/>
    <w:rsid w:val="005D2DFC"/>
    <w:rsid w:val="005D3E09"/>
    <w:rsid w:val="005D41B1"/>
    <w:rsid w:val="005D533C"/>
    <w:rsid w:val="005D5990"/>
    <w:rsid w:val="005D5DFA"/>
    <w:rsid w:val="005D5F80"/>
    <w:rsid w:val="005D6265"/>
    <w:rsid w:val="005D7A50"/>
    <w:rsid w:val="005E03EE"/>
    <w:rsid w:val="005E1EF4"/>
    <w:rsid w:val="005E2807"/>
    <w:rsid w:val="005E28D0"/>
    <w:rsid w:val="005E2D65"/>
    <w:rsid w:val="005E2E7C"/>
    <w:rsid w:val="005F0A04"/>
    <w:rsid w:val="005F0C8C"/>
    <w:rsid w:val="005F1490"/>
    <w:rsid w:val="005F2ACC"/>
    <w:rsid w:val="005F2F53"/>
    <w:rsid w:val="005F2FE1"/>
    <w:rsid w:val="005F31F6"/>
    <w:rsid w:val="005F3506"/>
    <w:rsid w:val="005F54F8"/>
    <w:rsid w:val="005F5971"/>
    <w:rsid w:val="005F6055"/>
    <w:rsid w:val="005F67BE"/>
    <w:rsid w:val="005F6A67"/>
    <w:rsid w:val="005F750C"/>
    <w:rsid w:val="005F7714"/>
    <w:rsid w:val="006004BE"/>
    <w:rsid w:val="006005EB"/>
    <w:rsid w:val="006011B6"/>
    <w:rsid w:val="00601973"/>
    <w:rsid w:val="00604386"/>
    <w:rsid w:val="006043C0"/>
    <w:rsid w:val="00605DD7"/>
    <w:rsid w:val="00605DE9"/>
    <w:rsid w:val="006067B9"/>
    <w:rsid w:val="006116E8"/>
    <w:rsid w:val="006122BE"/>
    <w:rsid w:val="006135FA"/>
    <w:rsid w:val="006141B8"/>
    <w:rsid w:val="00614DAF"/>
    <w:rsid w:val="00614E2C"/>
    <w:rsid w:val="00615E46"/>
    <w:rsid w:val="006162AE"/>
    <w:rsid w:val="006172A1"/>
    <w:rsid w:val="00620264"/>
    <w:rsid w:val="0062097A"/>
    <w:rsid w:val="0062236C"/>
    <w:rsid w:val="00622CC6"/>
    <w:rsid w:val="00623624"/>
    <w:rsid w:val="006238FB"/>
    <w:rsid w:val="00624133"/>
    <w:rsid w:val="00625E20"/>
    <w:rsid w:val="00625EA9"/>
    <w:rsid w:val="00625F5B"/>
    <w:rsid w:val="00626840"/>
    <w:rsid w:val="006303F0"/>
    <w:rsid w:val="00632249"/>
    <w:rsid w:val="00632299"/>
    <w:rsid w:val="006326B6"/>
    <w:rsid w:val="00632FA0"/>
    <w:rsid w:val="00633F44"/>
    <w:rsid w:val="00634ECF"/>
    <w:rsid w:val="006367FE"/>
    <w:rsid w:val="00637527"/>
    <w:rsid w:val="0064300B"/>
    <w:rsid w:val="006450B2"/>
    <w:rsid w:val="0064601B"/>
    <w:rsid w:val="00646F22"/>
    <w:rsid w:val="00647096"/>
    <w:rsid w:val="0064784D"/>
    <w:rsid w:val="0065163B"/>
    <w:rsid w:val="00655038"/>
    <w:rsid w:val="00655A3B"/>
    <w:rsid w:val="00656516"/>
    <w:rsid w:val="00657399"/>
    <w:rsid w:val="00657529"/>
    <w:rsid w:val="00657CE5"/>
    <w:rsid w:val="006600E7"/>
    <w:rsid w:val="0066049B"/>
    <w:rsid w:val="00660C2F"/>
    <w:rsid w:val="00660F65"/>
    <w:rsid w:val="00661E71"/>
    <w:rsid w:val="006623A2"/>
    <w:rsid w:val="00663021"/>
    <w:rsid w:val="006638C1"/>
    <w:rsid w:val="00663B41"/>
    <w:rsid w:val="0066402C"/>
    <w:rsid w:val="0066437F"/>
    <w:rsid w:val="006651D1"/>
    <w:rsid w:val="0066625B"/>
    <w:rsid w:val="0067104A"/>
    <w:rsid w:val="0067109D"/>
    <w:rsid w:val="00671D05"/>
    <w:rsid w:val="00671D35"/>
    <w:rsid w:val="00672E3B"/>
    <w:rsid w:val="006748FD"/>
    <w:rsid w:val="00675579"/>
    <w:rsid w:val="006762BB"/>
    <w:rsid w:val="00676EEE"/>
    <w:rsid w:val="00677832"/>
    <w:rsid w:val="006804C9"/>
    <w:rsid w:val="00682E49"/>
    <w:rsid w:val="00683760"/>
    <w:rsid w:val="00683F3F"/>
    <w:rsid w:val="006845FE"/>
    <w:rsid w:val="006866DC"/>
    <w:rsid w:val="006867AB"/>
    <w:rsid w:val="00686FF5"/>
    <w:rsid w:val="0069126F"/>
    <w:rsid w:val="0069264A"/>
    <w:rsid w:val="00692E81"/>
    <w:rsid w:val="00693750"/>
    <w:rsid w:val="00693D59"/>
    <w:rsid w:val="00693F3B"/>
    <w:rsid w:val="0069716F"/>
    <w:rsid w:val="00697EBB"/>
    <w:rsid w:val="006A0355"/>
    <w:rsid w:val="006A090C"/>
    <w:rsid w:val="006A0B36"/>
    <w:rsid w:val="006A1CD4"/>
    <w:rsid w:val="006A4FAA"/>
    <w:rsid w:val="006A5BEB"/>
    <w:rsid w:val="006A5F72"/>
    <w:rsid w:val="006B0508"/>
    <w:rsid w:val="006B0689"/>
    <w:rsid w:val="006B10F5"/>
    <w:rsid w:val="006B12B6"/>
    <w:rsid w:val="006B1348"/>
    <w:rsid w:val="006B30D9"/>
    <w:rsid w:val="006B37AC"/>
    <w:rsid w:val="006B41C2"/>
    <w:rsid w:val="006B4EA7"/>
    <w:rsid w:val="006B5A13"/>
    <w:rsid w:val="006B5A29"/>
    <w:rsid w:val="006B7C50"/>
    <w:rsid w:val="006C2F7A"/>
    <w:rsid w:val="006C3128"/>
    <w:rsid w:val="006C37D8"/>
    <w:rsid w:val="006C3C36"/>
    <w:rsid w:val="006C3DDB"/>
    <w:rsid w:val="006C4590"/>
    <w:rsid w:val="006C5AE3"/>
    <w:rsid w:val="006C5E6F"/>
    <w:rsid w:val="006C6D34"/>
    <w:rsid w:val="006C6FE0"/>
    <w:rsid w:val="006C7559"/>
    <w:rsid w:val="006D1523"/>
    <w:rsid w:val="006D1C47"/>
    <w:rsid w:val="006D1E39"/>
    <w:rsid w:val="006D32D2"/>
    <w:rsid w:val="006D422F"/>
    <w:rsid w:val="006D588C"/>
    <w:rsid w:val="006D61A7"/>
    <w:rsid w:val="006D7CA3"/>
    <w:rsid w:val="006D7DFA"/>
    <w:rsid w:val="006E0B5D"/>
    <w:rsid w:val="006E2C91"/>
    <w:rsid w:val="006E324A"/>
    <w:rsid w:val="006E52BF"/>
    <w:rsid w:val="006E62B5"/>
    <w:rsid w:val="006E6378"/>
    <w:rsid w:val="006E77EF"/>
    <w:rsid w:val="006F11BA"/>
    <w:rsid w:val="006F1841"/>
    <w:rsid w:val="006F2309"/>
    <w:rsid w:val="006F230A"/>
    <w:rsid w:val="006F2F23"/>
    <w:rsid w:val="006F3888"/>
    <w:rsid w:val="006F4EB0"/>
    <w:rsid w:val="006F504E"/>
    <w:rsid w:val="006F59F1"/>
    <w:rsid w:val="006F6949"/>
    <w:rsid w:val="006F7C63"/>
    <w:rsid w:val="00700513"/>
    <w:rsid w:val="007009CF"/>
    <w:rsid w:val="00700B2B"/>
    <w:rsid w:val="007024E2"/>
    <w:rsid w:val="00702EAD"/>
    <w:rsid w:val="00703255"/>
    <w:rsid w:val="007051A2"/>
    <w:rsid w:val="00706DEE"/>
    <w:rsid w:val="00707FC3"/>
    <w:rsid w:val="0071093A"/>
    <w:rsid w:val="007149F5"/>
    <w:rsid w:val="00714E24"/>
    <w:rsid w:val="007152DD"/>
    <w:rsid w:val="00715F0F"/>
    <w:rsid w:val="0071713F"/>
    <w:rsid w:val="00721B33"/>
    <w:rsid w:val="00721EF7"/>
    <w:rsid w:val="0072264E"/>
    <w:rsid w:val="00722705"/>
    <w:rsid w:val="00722A1D"/>
    <w:rsid w:val="00723101"/>
    <w:rsid w:val="0072391F"/>
    <w:rsid w:val="00725623"/>
    <w:rsid w:val="0072591F"/>
    <w:rsid w:val="00725979"/>
    <w:rsid w:val="00726BC8"/>
    <w:rsid w:val="00727D5E"/>
    <w:rsid w:val="00730ECC"/>
    <w:rsid w:val="00731800"/>
    <w:rsid w:val="007326CE"/>
    <w:rsid w:val="00733043"/>
    <w:rsid w:val="00733B74"/>
    <w:rsid w:val="007344DC"/>
    <w:rsid w:val="00734768"/>
    <w:rsid w:val="0073485E"/>
    <w:rsid w:val="00735562"/>
    <w:rsid w:val="00735B99"/>
    <w:rsid w:val="00735D33"/>
    <w:rsid w:val="00735ED9"/>
    <w:rsid w:val="007361DE"/>
    <w:rsid w:val="00737648"/>
    <w:rsid w:val="00740725"/>
    <w:rsid w:val="0074131E"/>
    <w:rsid w:val="007417E0"/>
    <w:rsid w:val="00742634"/>
    <w:rsid w:val="007427EC"/>
    <w:rsid w:val="00744186"/>
    <w:rsid w:val="007472E2"/>
    <w:rsid w:val="00747B8A"/>
    <w:rsid w:val="00750613"/>
    <w:rsid w:val="007516C4"/>
    <w:rsid w:val="00751CBF"/>
    <w:rsid w:val="00751D54"/>
    <w:rsid w:val="007547DE"/>
    <w:rsid w:val="00757DCE"/>
    <w:rsid w:val="007619CA"/>
    <w:rsid w:val="00761FD2"/>
    <w:rsid w:val="00763EB7"/>
    <w:rsid w:val="00764776"/>
    <w:rsid w:val="00764DF8"/>
    <w:rsid w:val="007654A3"/>
    <w:rsid w:val="00766FF0"/>
    <w:rsid w:val="0077116E"/>
    <w:rsid w:val="00772037"/>
    <w:rsid w:val="00775469"/>
    <w:rsid w:val="00775A32"/>
    <w:rsid w:val="00775A94"/>
    <w:rsid w:val="00776715"/>
    <w:rsid w:val="00776A20"/>
    <w:rsid w:val="0077790D"/>
    <w:rsid w:val="00777A32"/>
    <w:rsid w:val="00777F65"/>
    <w:rsid w:val="00780801"/>
    <w:rsid w:val="00781CC6"/>
    <w:rsid w:val="00782A70"/>
    <w:rsid w:val="00783024"/>
    <w:rsid w:val="007831F2"/>
    <w:rsid w:val="007844DC"/>
    <w:rsid w:val="0078566C"/>
    <w:rsid w:val="00785873"/>
    <w:rsid w:val="00787B72"/>
    <w:rsid w:val="00787D04"/>
    <w:rsid w:val="0079022D"/>
    <w:rsid w:val="0079073E"/>
    <w:rsid w:val="00791504"/>
    <w:rsid w:val="0079414E"/>
    <w:rsid w:val="0079593C"/>
    <w:rsid w:val="00795C6C"/>
    <w:rsid w:val="00795CA6"/>
    <w:rsid w:val="007964C6"/>
    <w:rsid w:val="007967EC"/>
    <w:rsid w:val="00796811"/>
    <w:rsid w:val="00796DE2"/>
    <w:rsid w:val="00797E77"/>
    <w:rsid w:val="007A01EA"/>
    <w:rsid w:val="007A0B30"/>
    <w:rsid w:val="007A12CC"/>
    <w:rsid w:val="007A1954"/>
    <w:rsid w:val="007A2786"/>
    <w:rsid w:val="007A4A61"/>
    <w:rsid w:val="007A4BB2"/>
    <w:rsid w:val="007A579C"/>
    <w:rsid w:val="007A68D7"/>
    <w:rsid w:val="007A6B79"/>
    <w:rsid w:val="007A7718"/>
    <w:rsid w:val="007B077C"/>
    <w:rsid w:val="007B0A7A"/>
    <w:rsid w:val="007B1287"/>
    <w:rsid w:val="007B1FEA"/>
    <w:rsid w:val="007B3157"/>
    <w:rsid w:val="007B56B1"/>
    <w:rsid w:val="007B60C1"/>
    <w:rsid w:val="007B64FE"/>
    <w:rsid w:val="007B6B5C"/>
    <w:rsid w:val="007C01F5"/>
    <w:rsid w:val="007C0E93"/>
    <w:rsid w:val="007C15D4"/>
    <w:rsid w:val="007C293B"/>
    <w:rsid w:val="007C2A88"/>
    <w:rsid w:val="007C2B95"/>
    <w:rsid w:val="007C2DF6"/>
    <w:rsid w:val="007C3FCB"/>
    <w:rsid w:val="007C4089"/>
    <w:rsid w:val="007C46C7"/>
    <w:rsid w:val="007C5986"/>
    <w:rsid w:val="007C6FF5"/>
    <w:rsid w:val="007D2A22"/>
    <w:rsid w:val="007D36E4"/>
    <w:rsid w:val="007D3A30"/>
    <w:rsid w:val="007D418A"/>
    <w:rsid w:val="007D5EAE"/>
    <w:rsid w:val="007D628A"/>
    <w:rsid w:val="007D6756"/>
    <w:rsid w:val="007D7822"/>
    <w:rsid w:val="007D7AD4"/>
    <w:rsid w:val="007D7F0D"/>
    <w:rsid w:val="007E0565"/>
    <w:rsid w:val="007E089B"/>
    <w:rsid w:val="007E14ED"/>
    <w:rsid w:val="007E1EEC"/>
    <w:rsid w:val="007E280A"/>
    <w:rsid w:val="007E2B3C"/>
    <w:rsid w:val="007E35B7"/>
    <w:rsid w:val="007E402F"/>
    <w:rsid w:val="007E4246"/>
    <w:rsid w:val="007E55AC"/>
    <w:rsid w:val="007E6EF6"/>
    <w:rsid w:val="007E78B2"/>
    <w:rsid w:val="007F2618"/>
    <w:rsid w:val="007F2673"/>
    <w:rsid w:val="007F26B8"/>
    <w:rsid w:val="007F3C20"/>
    <w:rsid w:val="007F44CA"/>
    <w:rsid w:val="007F60F1"/>
    <w:rsid w:val="007F66F1"/>
    <w:rsid w:val="007F74BE"/>
    <w:rsid w:val="007F7E73"/>
    <w:rsid w:val="00800104"/>
    <w:rsid w:val="00800526"/>
    <w:rsid w:val="00802D5A"/>
    <w:rsid w:val="008034B5"/>
    <w:rsid w:val="0080421E"/>
    <w:rsid w:val="00804425"/>
    <w:rsid w:val="00804FCE"/>
    <w:rsid w:val="0080698F"/>
    <w:rsid w:val="00807E93"/>
    <w:rsid w:val="00810A22"/>
    <w:rsid w:val="00810B41"/>
    <w:rsid w:val="00810CF2"/>
    <w:rsid w:val="00810F6D"/>
    <w:rsid w:val="00812200"/>
    <w:rsid w:val="00812F55"/>
    <w:rsid w:val="00813259"/>
    <w:rsid w:val="00814632"/>
    <w:rsid w:val="008165A7"/>
    <w:rsid w:val="0082084A"/>
    <w:rsid w:val="008225E0"/>
    <w:rsid w:val="0082306E"/>
    <w:rsid w:val="008230FD"/>
    <w:rsid w:val="00823BED"/>
    <w:rsid w:val="00824B91"/>
    <w:rsid w:val="00825581"/>
    <w:rsid w:val="00825C01"/>
    <w:rsid w:val="008260F8"/>
    <w:rsid w:val="00827C42"/>
    <w:rsid w:val="008305DA"/>
    <w:rsid w:val="00830C3B"/>
    <w:rsid w:val="00831C3E"/>
    <w:rsid w:val="008320E8"/>
    <w:rsid w:val="00833BFC"/>
    <w:rsid w:val="00833C4C"/>
    <w:rsid w:val="00833C6C"/>
    <w:rsid w:val="0083489B"/>
    <w:rsid w:val="008355DB"/>
    <w:rsid w:val="008358FC"/>
    <w:rsid w:val="0084185A"/>
    <w:rsid w:val="00841FAB"/>
    <w:rsid w:val="00841FE6"/>
    <w:rsid w:val="0084277B"/>
    <w:rsid w:val="00842A35"/>
    <w:rsid w:val="008432AB"/>
    <w:rsid w:val="00845A91"/>
    <w:rsid w:val="0084653A"/>
    <w:rsid w:val="00846AED"/>
    <w:rsid w:val="00847D36"/>
    <w:rsid w:val="00850738"/>
    <w:rsid w:val="00851A94"/>
    <w:rsid w:val="008522F9"/>
    <w:rsid w:val="00852546"/>
    <w:rsid w:val="008530F9"/>
    <w:rsid w:val="00853983"/>
    <w:rsid w:val="00853BB7"/>
    <w:rsid w:val="008544C3"/>
    <w:rsid w:val="00854A9D"/>
    <w:rsid w:val="008563BD"/>
    <w:rsid w:val="00856F1D"/>
    <w:rsid w:val="0085723F"/>
    <w:rsid w:val="00857437"/>
    <w:rsid w:val="008601B0"/>
    <w:rsid w:val="00861524"/>
    <w:rsid w:val="00862B19"/>
    <w:rsid w:val="00862C3C"/>
    <w:rsid w:val="00862D88"/>
    <w:rsid w:val="0086588A"/>
    <w:rsid w:val="00866FFD"/>
    <w:rsid w:val="008671F7"/>
    <w:rsid w:val="00867F5B"/>
    <w:rsid w:val="0087132E"/>
    <w:rsid w:val="00871426"/>
    <w:rsid w:val="0087283C"/>
    <w:rsid w:val="00872865"/>
    <w:rsid w:val="00873B74"/>
    <w:rsid w:val="008752D4"/>
    <w:rsid w:val="00875640"/>
    <w:rsid w:val="008762E8"/>
    <w:rsid w:val="008767CD"/>
    <w:rsid w:val="008768FA"/>
    <w:rsid w:val="00877AF6"/>
    <w:rsid w:val="00877FD8"/>
    <w:rsid w:val="00880598"/>
    <w:rsid w:val="008807AA"/>
    <w:rsid w:val="008807D5"/>
    <w:rsid w:val="00883546"/>
    <w:rsid w:val="00883E89"/>
    <w:rsid w:val="00885359"/>
    <w:rsid w:val="00885765"/>
    <w:rsid w:val="008864F5"/>
    <w:rsid w:val="00887F4D"/>
    <w:rsid w:val="00890E30"/>
    <w:rsid w:val="00890F0E"/>
    <w:rsid w:val="00891150"/>
    <w:rsid w:val="008921B0"/>
    <w:rsid w:val="0089246F"/>
    <w:rsid w:val="00893936"/>
    <w:rsid w:val="008939ED"/>
    <w:rsid w:val="00893A87"/>
    <w:rsid w:val="0089572D"/>
    <w:rsid w:val="008959D3"/>
    <w:rsid w:val="00895A64"/>
    <w:rsid w:val="00895EDC"/>
    <w:rsid w:val="008A004B"/>
    <w:rsid w:val="008A1754"/>
    <w:rsid w:val="008A3978"/>
    <w:rsid w:val="008A49CA"/>
    <w:rsid w:val="008A4EEC"/>
    <w:rsid w:val="008A54CE"/>
    <w:rsid w:val="008A733B"/>
    <w:rsid w:val="008B015D"/>
    <w:rsid w:val="008B0B4A"/>
    <w:rsid w:val="008B0EC1"/>
    <w:rsid w:val="008B1223"/>
    <w:rsid w:val="008B1A39"/>
    <w:rsid w:val="008B327E"/>
    <w:rsid w:val="008B3B2A"/>
    <w:rsid w:val="008B5789"/>
    <w:rsid w:val="008B614F"/>
    <w:rsid w:val="008B6680"/>
    <w:rsid w:val="008B76B4"/>
    <w:rsid w:val="008C2528"/>
    <w:rsid w:val="008C2611"/>
    <w:rsid w:val="008C2B5C"/>
    <w:rsid w:val="008C2BF5"/>
    <w:rsid w:val="008C30E1"/>
    <w:rsid w:val="008C37E3"/>
    <w:rsid w:val="008C3B13"/>
    <w:rsid w:val="008C4949"/>
    <w:rsid w:val="008C5082"/>
    <w:rsid w:val="008C56E3"/>
    <w:rsid w:val="008C68FA"/>
    <w:rsid w:val="008C69B9"/>
    <w:rsid w:val="008C7921"/>
    <w:rsid w:val="008C79F9"/>
    <w:rsid w:val="008C7D65"/>
    <w:rsid w:val="008D0E86"/>
    <w:rsid w:val="008D1A4A"/>
    <w:rsid w:val="008D1DA4"/>
    <w:rsid w:val="008D280C"/>
    <w:rsid w:val="008D2859"/>
    <w:rsid w:val="008D46C2"/>
    <w:rsid w:val="008D55A9"/>
    <w:rsid w:val="008D56B8"/>
    <w:rsid w:val="008D6C8E"/>
    <w:rsid w:val="008D7AD3"/>
    <w:rsid w:val="008E04B2"/>
    <w:rsid w:val="008E0CCF"/>
    <w:rsid w:val="008E0E5C"/>
    <w:rsid w:val="008E1063"/>
    <w:rsid w:val="008E1D7D"/>
    <w:rsid w:val="008E2779"/>
    <w:rsid w:val="008E3A3A"/>
    <w:rsid w:val="008E4993"/>
    <w:rsid w:val="008E4DE9"/>
    <w:rsid w:val="008E5243"/>
    <w:rsid w:val="008E59A8"/>
    <w:rsid w:val="008E5ABB"/>
    <w:rsid w:val="008E5FF7"/>
    <w:rsid w:val="008E64ED"/>
    <w:rsid w:val="008E6527"/>
    <w:rsid w:val="008E662B"/>
    <w:rsid w:val="008E6E4D"/>
    <w:rsid w:val="008E74D2"/>
    <w:rsid w:val="008F1009"/>
    <w:rsid w:val="008F1310"/>
    <w:rsid w:val="008F4894"/>
    <w:rsid w:val="008F5CB3"/>
    <w:rsid w:val="008F6959"/>
    <w:rsid w:val="008F736F"/>
    <w:rsid w:val="00900AB7"/>
    <w:rsid w:val="0090181E"/>
    <w:rsid w:val="00901C17"/>
    <w:rsid w:val="0090213D"/>
    <w:rsid w:val="00902DD8"/>
    <w:rsid w:val="00902F5E"/>
    <w:rsid w:val="009039F9"/>
    <w:rsid w:val="00904E7D"/>
    <w:rsid w:val="00904F50"/>
    <w:rsid w:val="00905DED"/>
    <w:rsid w:val="00906940"/>
    <w:rsid w:val="009073B2"/>
    <w:rsid w:val="00907597"/>
    <w:rsid w:val="00907B7E"/>
    <w:rsid w:val="009103AF"/>
    <w:rsid w:val="009107AA"/>
    <w:rsid w:val="00910F4A"/>
    <w:rsid w:val="009112C6"/>
    <w:rsid w:val="009123F7"/>
    <w:rsid w:val="0091280D"/>
    <w:rsid w:val="00912AC0"/>
    <w:rsid w:val="00912C81"/>
    <w:rsid w:val="00913215"/>
    <w:rsid w:val="0091322A"/>
    <w:rsid w:val="00913379"/>
    <w:rsid w:val="009138F5"/>
    <w:rsid w:val="00914739"/>
    <w:rsid w:val="009147C7"/>
    <w:rsid w:val="009148E4"/>
    <w:rsid w:val="0091645B"/>
    <w:rsid w:val="009174A1"/>
    <w:rsid w:val="00920860"/>
    <w:rsid w:val="00920D35"/>
    <w:rsid w:val="00922FCD"/>
    <w:rsid w:val="00923FC7"/>
    <w:rsid w:val="00924721"/>
    <w:rsid w:val="00924C7D"/>
    <w:rsid w:val="0093110C"/>
    <w:rsid w:val="0093201C"/>
    <w:rsid w:val="00932143"/>
    <w:rsid w:val="00932287"/>
    <w:rsid w:val="00934F43"/>
    <w:rsid w:val="00935BD6"/>
    <w:rsid w:val="00935EC6"/>
    <w:rsid w:val="00935F35"/>
    <w:rsid w:val="00937084"/>
    <w:rsid w:val="00937CC8"/>
    <w:rsid w:val="00940FFE"/>
    <w:rsid w:val="00941F82"/>
    <w:rsid w:val="009428EE"/>
    <w:rsid w:val="009430E4"/>
    <w:rsid w:val="0094357F"/>
    <w:rsid w:val="009449CA"/>
    <w:rsid w:val="009452FA"/>
    <w:rsid w:val="00945AF0"/>
    <w:rsid w:val="009462D7"/>
    <w:rsid w:val="009469AB"/>
    <w:rsid w:val="00947227"/>
    <w:rsid w:val="00947470"/>
    <w:rsid w:val="00947804"/>
    <w:rsid w:val="00947998"/>
    <w:rsid w:val="00947D0A"/>
    <w:rsid w:val="00947D79"/>
    <w:rsid w:val="00947D9D"/>
    <w:rsid w:val="00950220"/>
    <w:rsid w:val="00950810"/>
    <w:rsid w:val="00950968"/>
    <w:rsid w:val="00950AE2"/>
    <w:rsid w:val="00951988"/>
    <w:rsid w:val="00951D92"/>
    <w:rsid w:val="00952335"/>
    <w:rsid w:val="0095407B"/>
    <w:rsid w:val="00954176"/>
    <w:rsid w:val="00954530"/>
    <w:rsid w:val="00954D3F"/>
    <w:rsid w:val="009552F4"/>
    <w:rsid w:val="009558DF"/>
    <w:rsid w:val="009569DA"/>
    <w:rsid w:val="00956D02"/>
    <w:rsid w:val="0096051F"/>
    <w:rsid w:val="0096092A"/>
    <w:rsid w:val="00963214"/>
    <w:rsid w:val="00963B22"/>
    <w:rsid w:val="00963F0C"/>
    <w:rsid w:val="0096471D"/>
    <w:rsid w:val="00964BE3"/>
    <w:rsid w:val="00964DE6"/>
    <w:rsid w:val="009650F7"/>
    <w:rsid w:val="00967664"/>
    <w:rsid w:val="009678E2"/>
    <w:rsid w:val="009679F1"/>
    <w:rsid w:val="00967B79"/>
    <w:rsid w:val="00967C66"/>
    <w:rsid w:val="00967FA6"/>
    <w:rsid w:val="00970CAF"/>
    <w:rsid w:val="00970E33"/>
    <w:rsid w:val="009713B4"/>
    <w:rsid w:val="00971AC6"/>
    <w:rsid w:val="0097215E"/>
    <w:rsid w:val="009723AF"/>
    <w:rsid w:val="00972674"/>
    <w:rsid w:val="00972787"/>
    <w:rsid w:val="00974575"/>
    <w:rsid w:val="0097498A"/>
    <w:rsid w:val="009768A6"/>
    <w:rsid w:val="0098106E"/>
    <w:rsid w:val="009814BC"/>
    <w:rsid w:val="00981A61"/>
    <w:rsid w:val="00982631"/>
    <w:rsid w:val="00982B76"/>
    <w:rsid w:val="00982DC1"/>
    <w:rsid w:val="00982FD6"/>
    <w:rsid w:val="00983318"/>
    <w:rsid w:val="00985103"/>
    <w:rsid w:val="00985A91"/>
    <w:rsid w:val="00985E19"/>
    <w:rsid w:val="00985EDA"/>
    <w:rsid w:val="00985F93"/>
    <w:rsid w:val="00986B29"/>
    <w:rsid w:val="00986D64"/>
    <w:rsid w:val="00987632"/>
    <w:rsid w:val="00990F72"/>
    <w:rsid w:val="00991503"/>
    <w:rsid w:val="009917CE"/>
    <w:rsid w:val="00991C13"/>
    <w:rsid w:val="00991E89"/>
    <w:rsid w:val="00991F76"/>
    <w:rsid w:val="00992AE2"/>
    <w:rsid w:val="0099335C"/>
    <w:rsid w:val="009936FA"/>
    <w:rsid w:val="00993774"/>
    <w:rsid w:val="00993AE4"/>
    <w:rsid w:val="00993B0D"/>
    <w:rsid w:val="0099441E"/>
    <w:rsid w:val="00996B96"/>
    <w:rsid w:val="00997B0B"/>
    <w:rsid w:val="00997DF3"/>
    <w:rsid w:val="009A11B3"/>
    <w:rsid w:val="009A1691"/>
    <w:rsid w:val="009A1734"/>
    <w:rsid w:val="009A193D"/>
    <w:rsid w:val="009A1A63"/>
    <w:rsid w:val="009A4E26"/>
    <w:rsid w:val="009A5138"/>
    <w:rsid w:val="009A541A"/>
    <w:rsid w:val="009A5668"/>
    <w:rsid w:val="009A63BA"/>
    <w:rsid w:val="009A6490"/>
    <w:rsid w:val="009A6721"/>
    <w:rsid w:val="009B0442"/>
    <w:rsid w:val="009B0D7B"/>
    <w:rsid w:val="009B11E4"/>
    <w:rsid w:val="009B1EF1"/>
    <w:rsid w:val="009B298B"/>
    <w:rsid w:val="009B2E6B"/>
    <w:rsid w:val="009C0903"/>
    <w:rsid w:val="009C0C14"/>
    <w:rsid w:val="009C13D1"/>
    <w:rsid w:val="009C16EA"/>
    <w:rsid w:val="009C22A2"/>
    <w:rsid w:val="009C295B"/>
    <w:rsid w:val="009C3B12"/>
    <w:rsid w:val="009C4B79"/>
    <w:rsid w:val="009C56FC"/>
    <w:rsid w:val="009C5BA4"/>
    <w:rsid w:val="009C6476"/>
    <w:rsid w:val="009C71DC"/>
    <w:rsid w:val="009C75E2"/>
    <w:rsid w:val="009D0F21"/>
    <w:rsid w:val="009D2AA7"/>
    <w:rsid w:val="009D2B6C"/>
    <w:rsid w:val="009D2CDF"/>
    <w:rsid w:val="009D50E9"/>
    <w:rsid w:val="009D6900"/>
    <w:rsid w:val="009D728C"/>
    <w:rsid w:val="009E09B1"/>
    <w:rsid w:val="009E0D4D"/>
    <w:rsid w:val="009E0E53"/>
    <w:rsid w:val="009E1FB2"/>
    <w:rsid w:val="009E2038"/>
    <w:rsid w:val="009E3831"/>
    <w:rsid w:val="009E402E"/>
    <w:rsid w:val="009E46E1"/>
    <w:rsid w:val="009E55C3"/>
    <w:rsid w:val="009E5795"/>
    <w:rsid w:val="009E5BD7"/>
    <w:rsid w:val="009F002D"/>
    <w:rsid w:val="009F0949"/>
    <w:rsid w:val="009F0C50"/>
    <w:rsid w:val="009F106F"/>
    <w:rsid w:val="009F10BE"/>
    <w:rsid w:val="009F1438"/>
    <w:rsid w:val="009F3F37"/>
    <w:rsid w:val="009F613E"/>
    <w:rsid w:val="009F6227"/>
    <w:rsid w:val="009F6389"/>
    <w:rsid w:val="009F64D0"/>
    <w:rsid w:val="009F73F5"/>
    <w:rsid w:val="009F7665"/>
    <w:rsid w:val="00A0043C"/>
    <w:rsid w:val="00A0057D"/>
    <w:rsid w:val="00A011CA"/>
    <w:rsid w:val="00A014E3"/>
    <w:rsid w:val="00A03ECB"/>
    <w:rsid w:val="00A047ED"/>
    <w:rsid w:val="00A0584C"/>
    <w:rsid w:val="00A0663D"/>
    <w:rsid w:val="00A06761"/>
    <w:rsid w:val="00A06BF8"/>
    <w:rsid w:val="00A07BFE"/>
    <w:rsid w:val="00A1018A"/>
    <w:rsid w:val="00A10545"/>
    <w:rsid w:val="00A1142F"/>
    <w:rsid w:val="00A1204D"/>
    <w:rsid w:val="00A1293C"/>
    <w:rsid w:val="00A12C84"/>
    <w:rsid w:val="00A1376E"/>
    <w:rsid w:val="00A13A41"/>
    <w:rsid w:val="00A13F21"/>
    <w:rsid w:val="00A14880"/>
    <w:rsid w:val="00A15F9D"/>
    <w:rsid w:val="00A16E38"/>
    <w:rsid w:val="00A1719D"/>
    <w:rsid w:val="00A17956"/>
    <w:rsid w:val="00A17CE8"/>
    <w:rsid w:val="00A20059"/>
    <w:rsid w:val="00A2048A"/>
    <w:rsid w:val="00A204E7"/>
    <w:rsid w:val="00A239EA"/>
    <w:rsid w:val="00A25315"/>
    <w:rsid w:val="00A25D8E"/>
    <w:rsid w:val="00A324D4"/>
    <w:rsid w:val="00A32657"/>
    <w:rsid w:val="00A328D2"/>
    <w:rsid w:val="00A3297C"/>
    <w:rsid w:val="00A33697"/>
    <w:rsid w:val="00A33991"/>
    <w:rsid w:val="00A33FA5"/>
    <w:rsid w:val="00A33FED"/>
    <w:rsid w:val="00A3531B"/>
    <w:rsid w:val="00A35C2C"/>
    <w:rsid w:val="00A36389"/>
    <w:rsid w:val="00A367D0"/>
    <w:rsid w:val="00A36F58"/>
    <w:rsid w:val="00A458EE"/>
    <w:rsid w:val="00A4653C"/>
    <w:rsid w:val="00A47968"/>
    <w:rsid w:val="00A512BE"/>
    <w:rsid w:val="00A5136E"/>
    <w:rsid w:val="00A537D8"/>
    <w:rsid w:val="00A5425A"/>
    <w:rsid w:val="00A5442E"/>
    <w:rsid w:val="00A54D8D"/>
    <w:rsid w:val="00A552C6"/>
    <w:rsid w:val="00A55CA4"/>
    <w:rsid w:val="00A55E7F"/>
    <w:rsid w:val="00A60EBD"/>
    <w:rsid w:val="00A614F3"/>
    <w:rsid w:val="00A626AE"/>
    <w:rsid w:val="00A65AED"/>
    <w:rsid w:val="00A65C16"/>
    <w:rsid w:val="00A6794B"/>
    <w:rsid w:val="00A67C0B"/>
    <w:rsid w:val="00A7091E"/>
    <w:rsid w:val="00A712C1"/>
    <w:rsid w:val="00A71549"/>
    <w:rsid w:val="00A71BC8"/>
    <w:rsid w:val="00A726F2"/>
    <w:rsid w:val="00A739F5"/>
    <w:rsid w:val="00A73FC0"/>
    <w:rsid w:val="00A747A1"/>
    <w:rsid w:val="00A7516B"/>
    <w:rsid w:val="00A76344"/>
    <w:rsid w:val="00A775FB"/>
    <w:rsid w:val="00A802CB"/>
    <w:rsid w:val="00A80877"/>
    <w:rsid w:val="00A808F4"/>
    <w:rsid w:val="00A80E68"/>
    <w:rsid w:val="00A822D3"/>
    <w:rsid w:val="00A82347"/>
    <w:rsid w:val="00A82622"/>
    <w:rsid w:val="00A82670"/>
    <w:rsid w:val="00A837D5"/>
    <w:rsid w:val="00A83835"/>
    <w:rsid w:val="00A857AA"/>
    <w:rsid w:val="00A85804"/>
    <w:rsid w:val="00A865F2"/>
    <w:rsid w:val="00A876CF"/>
    <w:rsid w:val="00A92CE1"/>
    <w:rsid w:val="00A9344A"/>
    <w:rsid w:val="00A93B68"/>
    <w:rsid w:val="00A96036"/>
    <w:rsid w:val="00A969A7"/>
    <w:rsid w:val="00A96B06"/>
    <w:rsid w:val="00A971BF"/>
    <w:rsid w:val="00A97441"/>
    <w:rsid w:val="00AA1B94"/>
    <w:rsid w:val="00AA1E12"/>
    <w:rsid w:val="00AA1EEE"/>
    <w:rsid w:val="00AA33C7"/>
    <w:rsid w:val="00AA38AB"/>
    <w:rsid w:val="00AA3AF7"/>
    <w:rsid w:val="00AA43CE"/>
    <w:rsid w:val="00AA5BFD"/>
    <w:rsid w:val="00AA73ED"/>
    <w:rsid w:val="00AB0A70"/>
    <w:rsid w:val="00AB1CE0"/>
    <w:rsid w:val="00AB2D9B"/>
    <w:rsid w:val="00AB303E"/>
    <w:rsid w:val="00AB5E3C"/>
    <w:rsid w:val="00AB669C"/>
    <w:rsid w:val="00AC0392"/>
    <w:rsid w:val="00AC0B05"/>
    <w:rsid w:val="00AC1357"/>
    <w:rsid w:val="00AC149B"/>
    <w:rsid w:val="00AC3A1D"/>
    <w:rsid w:val="00AC4006"/>
    <w:rsid w:val="00AC4832"/>
    <w:rsid w:val="00AC790A"/>
    <w:rsid w:val="00AD1156"/>
    <w:rsid w:val="00AD3395"/>
    <w:rsid w:val="00AD3CDC"/>
    <w:rsid w:val="00AD4793"/>
    <w:rsid w:val="00AD47F8"/>
    <w:rsid w:val="00AD4A8F"/>
    <w:rsid w:val="00AD4DC6"/>
    <w:rsid w:val="00AD559D"/>
    <w:rsid w:val="00AD5DD3"/>
    <w:rsid w:val="00AD68CF"/>
    <w:rsid w:val="00AE08D9"/>
    <w:rsid w:val="00AE13A4"/>
    <w:rsid w:val="00AE261A"/>
    <w:rsid w:val="00AE3590"/>
    <w:rsid w:val="00AE4236"/>
    <w:rsid w:val="00AE4319"/>
    <w:rsid w:val="00AE442A"/>
    <w:rsid w:val="00AE4CAF"/>
    <w:rsid w:val="00AE5AEB"/>
    <w:rsid w:val="00AE5C64"/>
    <w:rsid w:val="00AE5C83"/>
    <w:rsid w:val="00AE69D5"/>
    <w:rsid w:val="00AE6BA3"/>
    <w:rsid w:val="00AE79E2"/>
    <w:rsid w:val="00AF0824"/>
    <w:rsid w:val="00AF0E22"/>
    <w:rsid w:val="00AF1ACE"/>
    <w:rsid w:val="00AF2618"/>
    <w:rsid w:val="00AF5963"/>
    <w:rsid w:val="00AF64E7"/>
    <w:rsid w:val="00AF6728"/>
    <w:rsid w:val="00AF683F"/>
    <w:rsid w:val="00AF7214"/>
    <w:rsid w:val="00B00C1A"/>
    <w:rsid w:val="00B01220"/>
    <w:rsid w:val="00B01516"/>
    <w:rsid w:val="00B01702"/>
    <w:rsid w:val="00B01B4B"/>
    <w:rsid w:val="00B0222E"/>
    <w:rsid w:val="00B029DE"/>
    <w:rsid w:val="00B02ED7"/>
    <w:rsid w:val="00B03731"/>
    <w:rsid w:val="00B05C94"/>
    <w:rsid w:val="00B069D5"/>
    <w:rsid w:val="00B0787E"/>
    <w:rsid w:val="00B122A8"/>
    <w:rsid w:val="00B13B3D"/>
    <w:rsid w:val="00B13B8F"/>
    <w:rsid w:val="00B13E0F"/>
    <w:rsid w:val="00B14909"/>
    <w:rsid w:val="00B14BD4"/>
    <w:rsid w:val="00B14E2A"/>
    <w:rsid w:val="00B154AF"/>
    <w:rsid w:val="00B16B8B"/>
    <w:rsid w:val="00B20150"/>
    <w:rsid w:val="00B20185"/>
    <w:rsid w:val="00B20462"/>
    <w:rsid w:val="00B22EE6"/>
    <w:rsid w:val="00B23E82"/>
    <w:rsid w:val="00B24E0F"/>
    <w:rsid w:val="00B254A0"/>
    <w:rsid w:val="00B2602C"/>
    <w:rsid w:val="00B2755D"/>
    <w:rsid w:val="00B302A9"/>
    <w:rsid w:val="00B30D05"/>
    <w:rsid w:val="00B31D00"/>
    <w:rsid w:val="00B32536"/>
    <w:rsid w:val="00B33552"/>
    <w:rsid w:val="00B33606"/>
    <w:rsid w:val="00B33DF3"/>
    <w:rsid w:val="00B34269"/>
    <w:rsid w:val="00B34B31"/>
    <w:rsid w:val="00B34E96"/>
    <w:rsid w:val="00B359C5"/>
    <w:rsid w:val="00B35BB7"/>
    <w:rsid w:val="00B37081"/>
    <w:rsid w:val="00B37365"/>
    <w:rsid w:val="00B373CB"/>
    <w:rsid w:val="00B421AE"/>
    <w:rsid w:val="00B42305"/>
    <w:rsid w:val="00B426F0"/>
    <w:rsid w:val="00B42828"/>
    <w:rsid w:val="00B42ABD"/>
    <w:rsid w:val="00B4423F"/>
    <w:rsid w:val="00B44631"/>
    <w:rsid w:val="00B46038"/>
    <w:rsid w:val="00B46A76"/>
    <w:rsid w:val="00B47954"/>
    <w:rsid w:val="00B4798C"/>
    <w:rsid w:val="00B47A85"/>
    <w:rsid w:val="00B47F87"/>
    <w:rsid w:val="00B50059"/>
    <w:rsid w:val="00B513FB"/>
    <w:rsid w:val="00B51B56"/>
    <w:rsid w:val="00B5261D"/>
    <w:rsid w:val="00B53065"/>
    <w:rsid w:val="00B5325E"/>
    <w:rsid w:val="00B53E02"/>
    <w:rsid w:val="00B54D69"/>
    <w:rsid w:val="00B55D1F"/>
    <w:rsid w:val="00B56133"/>
    <w:rsid w:val="00B57276"/>
    <w:rsid w:val="00B57E87"/>
    <w:rsid w:val="00B6067F"/>
    <w:rsid w:val="00B6190D"/>
    <w:rsid w:val="00B639EB"/>
    <w:rsid w:val="00B63D8C"/>
    <w:rsid w:val="00B644AC"/>
    <w:rsid w:val="00B646E7"/>
    <w:rsid w:val="00B64715"/>
    <w:rsid w:val="00B6675B"/>
    <w:rsid w:val="00B67F5E"/>
    <w:rsid w:val="00B7086C"/>
    <w:rsid w:val="00B70CDB"/>
    <w:rsid w:val="00B71204"/>
    <w:rsid w:val="00B72744"/>
    <w:rsid w:val="00B728A7"/>
    <w:rsid w:val="00B72E28"/>
    <w:rsid w:val="00B7324B"/>
    <w:rsid w:val="00B751D6"/>
    <w:rsid w:val="00B75BCD"/>
    <w:rsid w:val="00B760EF"/>
    <w:rsid w:val="00B7693F"/>
    <w:rsid w:val="00B80125"/>
    <w:rsid w:val="00B80F71"/>
    <w:rsid w:val="00B814E8"/>
    <w:rsid w:val="00B81BD9"/>
    <w:rsid w:val="00B82BE0"/>
    <w:rsid w:val="00B82FD1"/>
    <w:rsid w:val="00B836A0"/>
    <w:rsid w:val="00B83A5B"/>
    <w:rsid w:val="00B85A7D"/>
    <w:rsid w:val="00B85F0C"/>
    <w:rsid w:val="00B863D3"/>
    <w:rsid w:val="00B9066C"/>
    <w:rsid w:val="00B90C00"/>
    <w:rsid w:val="00B9337B"/>
    <w:rsid w:val="00B9566D"/>
    <w:rsid w:val="00B95B49"/>
    <w:rsid w:val="00B95D69"/>
    <w:rsid w:val="00B960E8"/>
    <w:rsid w:val="00B969D2"/>
    <w:rsid w:val="00BA03AF"/>
    <w:rsid w:val="00BA22D3"/>
    <w:rsid w:val="00BA28E8"/>
    <w:rsid w:val="00BA2DBF"/>
    <w:rsid w:val="00BA3A03"/>
    <w:rsid w:val="00BA3AA0"/>
    <w:rsid w:val="00BA3B5A"/>
    <w:rsid w:val="00BA4665"/>
    <w:rsid w:val="00BA4C25"/>
    <w:rsid w:val="00BA502D"/>
    <w:rsid w:val="00BA5A49"/>
    <w:rsid w:val="00BA5BBC"/>
    <w:rsid w:val="00BA6007"/>
    <w:rsid w:val="00BA6187"/>
    <w:rsid w:val="00BA6D26"/>
    <w:rsid w:val="00BB0565"/>
    <w:rsid w:val="00BB086E"/>
    <w:rsid w:val="00BB2105"/>
    <w:rsid w:val="00BB2176"/>
    <w:rsid w:val="00BB2C26"/>
    <w:rsid w:val="00BB3854"/>
    <w:rsid w:val="00BB39A3"/>
    <w:rsid w:val="00BB3C2C"/>
    <w:rsid w:val="00BB3D7A"/>
    <w:rsid w:val="00BB58B7"/>
    <w:rsid w:val="00BB72CD"/>
    <w:rsid w:val="00BC04A4"/>
    <w:rsid w:val="00BC0CD1"/>
    <w:rsid w:val="00BC15FD"/>
    <w:rsid w:val="00BC1CB7"/>
    <w:rsid w:val="00BC2CB0"/>
    <w:rsid w:val="00BC342E"/>
    <w:rsid w:val="00BC3BDD"/>
    <w:rsid w:val="00BC4F5C"/>
    <w:rsid w:val="00BC51C1"/>
    <w:rsid w:val="00BC6A69"/>
    <w:rsid w:val="00BD092C"/>
    <w:rsid w:val="00BD0B64"/>
    <w:rsid w:val="00BD0BB8"/>
    <w:rsid w:val="00BD1352"/>
    <w:rsid w:val="00BD1367"/>
    <w:rsid w:val="00BD1E3E"/>
    <w:rsid w:val="00BD1F46"/>
    <w:rsid w:val="00BD214A"/>
    <w:rsid w:val="00BD42B0"/>
    <w:rsid w:val="00BD436C"/>
    <w:rsid w:val="00BD58D8"/>
    <w:rsid w:val="00BD5A3E"/>
    <w:rsid w:val="00BD5E05"/>
    <w:rsid w:val="00BD68A1"/>
    <w:rsid w:val="00BD71F2"/>
    <w:rsid w:val="00BD72AF"/>
    <w:rsid w:val="00BD78B0"/>
    <w:rsid w:val="00BD78CF"/>
    <w:rsid w:val="00BD7A06"/>
    <w:rsid w:val="00BD7EDB"/>
    <w:rsid w:val="00BE0D78"/>
    <w:rsid w:val="00BE1792"/>
    <w:rsid w:val="00BE5B55"/>
    <w:rsid w:val="00BE64C5"/>
    <w:rsid w:val="00BF045D"/>
    <w:rsid w:val="00BF0967"/>
    <w:rsid w:val="00BF0BBF"/>
    <w:rsid w:val="00BF2292"/>
    <w:rsid w:val="00BF23CA"/>
    <w:rsid w:val="00BF3C03"/>
    <w:rsid w:val="00BF4949"/>
    <w:rsid w:val="00BF4BE3"/>
    <w:rsid w:val="00BF4BEE"/>
    <w:rsid w:val="00BF4E89"/>
    <w:rsid w:val="00BF5390"/>
    <w:rsid w:val="00BF625E"/>
    <w:rsid w:val="00BF6BBC"/>
    <w:rsid w:val="00BF6BCA"/>
    <w:rsid w:val="00BF6DA6"/>
    <w:rsid w:val="00C00446"/>
    <w:rsid w:val="00C0092A"/>
    <w:rsid w:val="00C02397"/>
    <w:rsid w:val="00C02470"/>
    <w:rsid w:val="00C02535"/>
    <w:rsid w:val="00C0408E"/>
    <w:rsid w:val="00C04A67"/>
    <w:rsid w:val="00C04AAD"/>
    <w:rsid w:val="00C10069"/>
    <w:rsid w:val="00C1043D"/>
    <w:rsid w:val="00C105D0"/>
    <w:rsid w:val="00C11092"/>
    <w:rsid w:val="00C112CA"/>
    <w:rsid w:val="00C11661"/>
    <w:rsid w:val="00C118EA"/>
    <w:rsid w:val="00C12A4C"/>
    <w:rsid w:val="00C132CB"/>
    <w:rsid w:val="00C16476"/>
    <w:rsid w:val="00C1653D"/>
    <w:rsid w:val="00C1668A"/>
    <w:rsid w:val="00C16776"/>
    <w:rsid w:val="00C16862"/>
    <w:rsid w:val="00C16DD9"/>
    <w:rsid w:val="00C207D0"/>
    <w:rsid w:val="00C2156A"/>
    <w:rsid w:val="00C21D4B"/>
    <w:rsid w:val="00C227B7"/>
    <w:rsid w:val="00C22B44"/>
    <w:rsid w:val="00C252F2"/>
    <w:rsid w:val="00C267BC"/>
    <w:rsid w:val="00C27FA1"/>
    <w:rsid w:val="00C31805"/>
    <w:rsid w:val="00C32BDC"/>
    <w:rsid w:val="00C332A6"/>
    <w:rsid w:val="00C334F9"/>
    <w:rsid w:val="00C34522"/>
    <w:rsid w:val="00C351C9"/>
    <w:rsid w:val="00C35C4F"/>
    <w:rsid w:val="00C3634F"/>
    <w:rsid w:val="00C371A3"/>
    <w:rsid w:val="00C4032A"/>
    <w:rsid w:val="00C41308"/>
    <w:rsid w:val="00C41363"/>
    <w:rsid w:val="00C42202"/>
    <w:rsid w:val="00C43425"/>
    <w:rsid w:val="00C451D1"/>
    <w:rsid w:val="00C4577F"/>
    <w:rsid w:val="00C45BEC"/>
    <w:rsid w:val="00C45D68"/>
    <w:rsid w:val="00C51614"/>
    <w:rsid w:val="00C51E61"/>
    <w:rsid w:val="00C53F29"/>
    <w:rsid w:val="00C56CF3"/>
    <w:rsid w:val="00C573EF"/>
    <w:rsid w:val="00C600DB"/>
    <w:rsid w:val="00C60BD0"/>
    <w:rsid w:val="00C611B6"/>
    <w:rsid w:val="00C619FD"/>
    <w:rsid w:val="00C621F5"/>
    <w:rsid w:val="00C62CCB"/>
    <w:rsid w:val="00C6300C"/>
    <w:rsid w:val="00C63941"/>
    <w:rsid w:val="00C65FEA"/>
    <w:rsid w:val="00C66608"/>
    <w:rsid w:val="00C67BFA"/>
    <w:rsid w:val="00C707AC"/>
    <w:rsid w:val="00C725F2"/>
    <w:rsid w:val="00C73831"/>
    <w:rsid w:val="00C76049"/>
    <w:rsid w:val="00C76F65"/>
    <w:rsid w:val="00C77058"/>
    <w:rsid w:val="00C7748B"/>
    <w:rsid w:val="00C77A65"/>
    <w:rsid w:val="00C81107"/>
    <w:rsid w:val="00C8161C"/>
    <w:rsid w:val="00C821B8"/>
    <w:rsid w:val="00C82BBA"/>
    <w:rsid w:val="00C82E4B"/>
    <w:rsid w:val="00C8358F"/>
    <w:rsid w:val="00C84047"/>
    <w:rsid w:val="00C846F3"/>
    <w:rsid w:val="00C8473D"/>
    <w:rsid w:val="00C852B4"/>
    <w:rsid w:val="00C856CA"/>
    <w:rsid w:val="00C85D58"/>
    <w:rsid w:val="00C8782B"/>
    <w:rsid w:val="00C91104"/>
    <w:rsid w:val="00C919D2"/>
    <w:rsid w:val="00C919DC"/>
    <w:rsid w:val="00C9504A"/>
    <w:rsid w:val="00C95361"/>
    <w:rsid w:val="00C95DD6"/>
    <w:rsid w:val="00C960C8"/>
    <w:rsid w:val="00C96595"/>
    <w:rsid w:val="00C9669E"/>
    <w:rsid w:val="00C96B09"/>
    <w:rsid w:val="00C96B11"/>
    <w:rsid w:val="00C96F2E"/>
    <w:rsid w:val="00C970E5"/>
    <w:rsid w:val="00C977D8"/>
    <w:rsid w:val="00CA0347"/>
    <w:rsid w:val="00CA09CD"/>
    <w:rsid w:val="00CA09F4"/>
    <w:rsid w:val="00CA11B8"/>
    <w:rsid w:val="00CA11D3"/>
    <w:rsid w:val="00CA2B95"/>
    <w:rsid w:val="00CA320A"/>
    <w:rsid w:val="00CA36BE"/>
    <w:rsid w:val="00CA3D57"/>
    <w:rsid w:val="00CA40D0"/>
    <w:rsid w:val="00CA4207"/>
    <w:rsid w:val="00CA4F46"/>
    <w:rsid w:val="00CA6341"/>
    <w:rsid w:val="00CA64FC"/>
    <w:rsid w:val="00CA78C3"/>
    <w:rsid w:val="00CA7B34"/>
    <w:rsid w:val="00CB0AE9"/>
    <w:rsid w:val="00CB1A37"/>
    <w:rsid w:val="00CB1B1D"/>
    <w:rsid w:val="00CB2335"/>
    <w:rsid w:val="00CB2DF8"/>
    <w:rsid w:val="00CB3157"/>
    <w:rsid w:val="00CB39D5"/>
    <w:rsid w:val="00CB4A98"/>
    <w:rsid w:val="00CB56BB"/>
    <w:rsid w:val="00CB5CE1"/>
    <w:rsid w:val="00CB6482"/>
    <w:rsid w:val="00CB7D1C"/>
    <w:rsid w:val="00CC06DD"/>
    <w:rsid w:val="00CC0B4B"/>
    <w:rsid w:val="00CC2F70"/>
    <w:rsid w:val="00CC31A5"/>
    <w:rsid w:val="00CC34FB"/>
    <w:rsid w:val="00CC4C43"/>
    <w:rsid w:val="00CC4FD1"/>
    <w:rsid w:val="00CC5522"/>
    <w:rsid w:val="00CC75DE"/>
    <w:rsid w:val="00CC7682"/>
    <w:rsid w:val="00CD3527"/>
    <w:rsid w:val="00CD5243"/>
    <w:rsid w:val="00CD56CF"/>
    <w:rsid w:val="00CD5904"/>
    <w:rsid w:val="00CD5EDA"/>
    <w:rsid w:val="00CD677D"/>
    <w:rsid w:val="00CD67EC"/>
    <w:rsid w:val="00CD6C04"/>
    <w:rsid w:val="00CE0A25"/>
    <w:rsid w:val="00CE198B"/>
    <w:rsid w:val="00CE1A7E"/>
    <w:rsid w:val="00CE24A6"/>
    <w:rsid w:val="00CE2C5C"/>
    <w:rsid w:val="00CE30DD"/>
    <w:rsid w:val="00CE55B6"/>
    <w:rsid w:val="00CE5948"/>
    <w:rsid w:val="00CE696D"/>
    <w:rsid w:val="00CE728C"/>
    <w:rsid w:val="00CF11D3"/>
    <w:rsid w:val="00CF1670"/>
    <w:rsid w:val="00CF2B95"/>
    <w:rsid w:val="00CF34A1"/>
    <w:rsid w:val="00CF53D8"/>
    <w:rsid w:val="00CF5791"/>
    <w:rsid w:val="00CF6284"/>
    <w:rsid w:val="00CF7C5C"/>
    <w:rsid w:val="00D004CA"/>
    <w:rsid w:val="00D00C18"/>
    <w:rsid w:val="00D011B9"/>
    <w:rsid w:val="00D013B9"/>
    <w:rsid w:val="00D01572"/>
    <w:rsid w:val="00D0281F"/>
    <w:rsid w:val="00D03197"/>
    <w:rsid w:val="00D0435B"/>
    <w:rsid w:val="00D04787"/>
    <w:rsid w:val="00D049AB"/>
    <w:rsid w:val="00D04B58"/>
    <w:rsid w:val="00D06C13"/>
    <w:rsid w:val="00D071D1"/>
    <w:rsid w:val="00D101BE"/>
    <w:rsid w:val="00D10AA2"/>
    <w:rsid w:val="00D11379"/>
    <w:rsid w:val="00D1231C"/>
    <w:rsid w:val="00D15F26"/>
    <w:rsid w:val="00D16542"/>
    <w:rsid w:val="00D179E0"/>
    <w:rsid w:val="00D2091E"/>
    <w:rsid w:val="00D2237F"/>
    <w:rsid w:val="00D23A82"/>
    <w:rsid w:val="00D25F58"/>
    <w:rsid w:val="00D26083"/>
    <w:rsid w:val="00D275E6"/>
    <w:rsid w:val="00D315C7"/>
    <w:rsid w:val="00D31B1D"/>
    <w:rsid w:val="00D32B9E"/>
    <w:rsid w:val="00D33EC4"/>
    <w:rsid w:val="00D35D25"/>
    <w:rsid w:val="00D35EC0"/>
    <w:rsid w:val="00D37E0E"/>
    <w:rsid w:val="00D37F21"/>
    <w:rsid w:val="00D4094C"/>
    <w:rsid w:val="00D411D8"/>
    <w:rsid w:val="00D41970"/>
    <w:rsid w:val="00D41FA2"/>
    <w:rsid w:val="00D43DEF"/>
    <w:rsid w:val="00D44931"/>
    <w:rsid w:val="00D473F5"/>
    <w:rsid w:val="00D509E6"/>
    <w:rsid w:val="00D521B6"/>
    <w:rsid w:val="00D52F37"/>
    <w:rsid w:val="00D536CD"/>
    <w:rsid w:val="00D53A97"/>
    <w:rsid w:val="00D53BC4"/>
    <w:rsid w:val="00D563E4"/>
    <w:rsid w:val="00D56BD9"/>
    <w:rsid w:val="00D5732F"/>
    <w:rsid w:val="00D57367"/>
    <w:rsid w:val="00D57487"/>
    <w:rsid w:val="00D605D8"/>
    <w:rsid w:val="00D60E53"/>
    <w:rsid w:val="00D61A10"/>
    <w:rsid w:val="00D62844"/>
    <w:rsid w:val="00D630E3"/>
    <w:rsid w:val="00D646E8"/>
    <w:rsid w:val="00D649A7"/>
    <w:rsid w:val="00D65777"/>
    <w:rsid w:val="00D65802"/>
    <w:rsid w:val="00D677B5"/>
    <w:rsid w:val="00D67F2F"/>
    <w:rsid w:val="00D704B7"/>
    <w:rsid w:val="00D72E57"/>
    <w:rsid w:val="00D7333D"/>
    <w:rsid w:val="00D74CCC"/>
    <w:rsid w:val="00D758A7"/>
    <w:rsid w:val="00D76406"/>
    <w:rsid w:val="00D8269C"/>
    <w:rsid w:val="00D832CD"/>
    <w:rsid w:val="00D8333F"/>
    <w:rsid w:val="00D83601"/>
    <w:rsid w:val="00D84032"/>
    <w:rsid w:val="00D84687"/>
    <w:rsid w:val="00D84964"/>
    <w:rsid w:val="00D84CB7"/>
    <w:rsid w:val="00D857FD"/>
    <w:rsid w:val="00D866EC"/>
    <w:rsid w:val="00D87064"/>
    <w:rsid w:val="00D871E4"/>
    <w:rsid w:val="00D877E6"/>
    <w:rsid w:val="00D9098D"/>
    <w:rsid w:val="00D929BA"/>
    <w:rsid w:val="00D92EFA"/>
    <w:rsid w:val="00D930A7"/>
    <w:rsid w:val="00D936C8"/>
    <w:rsid w:val="00D93EE3"/>
    <w:rsid w:val="00D944A3"/>
    <w:rsid w:val="00D94915"/>
    <w:rsid w:val="00D94970"/>
    <w:rsid w:val="00D95678"/>
    <w:rsid w:val="00D95928"/>
    <w:rsid w:val="00D96045"/>
    <w:rsid w:val="00D96084"/>
    <w:rsid w:val="00D976BC"/>
    <w:rsid w:val="00DA1184"/>
    <w:rsid w:val="00DA2030"/>
    <w:rsid w:val="00DA4D81"/>
    <w:rsid w:val="00DA5893"/>
    <w:rsid w:val="00DA5A03"/>
    <w:rsid w:val="00DA735E"/>
    <w:rsid w:val="00DA77F8"/>
    <w:rsid w:val="00DB108E"/>
    <w:rsid w:val="00DB2FA8"/>
    <w:rsid w:val="00DB31CB"/>
    <w:rsid w:val="00DB35DA"/>
    <w:rsid w:val="00DB3A8F"/>
    <w:rsid w:val="00DB41DA"/>
    <w:rsid w:val="00DB561C"/>
    <w:rsid w:val="00DB5E35"/>
    <w:rsid w:val="00DB60EA"/>
    <w:rsid w:val="00DB66C7"/>
    <w:rsid w:val="00DB69A2"/>
    <w:rsid w:val="00DB75E6"/>
    <w:rsid w:val="00DC04B9"/>
    <w:rsid w:val="00DC05F0"/>
    <w:rsid w:val="00DC0CB7"/>
    <w:rsid w:val="00DC132F"/>
    <w:rsid w:val="00DC1C4D"/>
    <w:rsid w:val="00DC1D2F"/>
    <w:rsid w:val="00DC1E6A"/>
    <w:rsid w:val="00DC274C"/>
    <w:rsid w:val="00DC2F10"/>
    <w:rsid w:val="00DC3BE5"/>
    <w:rsid w:val="00DC3F6D"/>
    <w:rsid w:val="00DC5FC2"/>
    <w:rsid w:val="00DC605D"/>
    <w:rsid w:val="00DC65DA"/>
    <w:rsid w:val="00DC66FC"/>
    <w:rsid w:val="00DC6FB7"/>
    <w:rsid w:val="00DC7541"/>
    <w:rsid w:val="00DC7845"/>
    <w:rsid w:val="00DD02CB"/>
    <w:rsid w:val="00DD0749"/>
    <w:rsid w:val="00DD4F14"/>
    <w:rsid w:val="00DD6224"/>
    <w:rsid w:val="00DD7841"/>
    <w:rsid w:val="00DE08BD"/>
    <w:rsid w:val="00DE09CD"/>
    <w:rsid w:val="00DE12F0"/>
    <w:rsid w:val="00DE1BD3"/>
    <w:rsid w:val="00DE1D8B"/>
    <w:rsid w:val="00DE23A7"/>
    <w:rsid w:val="00DE4556"/>
    <w:rsid w:val="00DE5BE3"/>
    <w:rsid w:val="00DE5C9E"/>
    <w:rsid w:val="00DE6651"/>
    <w:rsid w:val="00DE6E1D"/>
    <w:rsid w:val="00DF03A4"/>
    <w:rsid w:val="00DF0A69"/>
    <w:rsid w:val="00DF0E7F"/>
    <w:rsid w:val="00DF0EAA"/>
    <w:rsid w:val="00DF10F5"/>
    <w:rsid w:val="00DF1E3F"/>
    <w:rsid w:val="00DF1E58"/>
    <w:rsid w:val="00DF2593"/>
    <w:rsid w:val="00DF29B9"/>
    <w:rsid w:val="00DF2F1F"/>
    <w:rsid w:val="00DF359B"/>
    <w:rsid w:val="00DF5047"/>
    <w:rsid w:val="00DF5263"/>
    <w:rsid w:val="00DF56DF"/>
    <w:rsid w:val="00DF5A54"/>
    <w:rsid w:val="00DF77B7"/>
    <w:rsid w:val="00DF7EC2"/>
    <w:rsid w:val="00E00C5E"/>
    <w:rsid w:val="00E00C6D"/>
    <w:rsid w:val="00E01140"/>
    <w:rsid w:val="00E02161"/>
    <w:rsid w:val="00E02867"/>
    <w:rsid w:val="00E0415C"/>
    <w:rsid w:val="00E050B5"/>
    <w:rsid w:val="00E0571D"/>
    <w:rsid w:val="00E07121"/>
    <w:rsid w:val="00E07132"/>
    <w:rsid w:val="00E075D7"/>
    <w:rsid w:val="00E102CF"/>
    <w:rsid w:val="00E11CC7"/>
    <w:rsid w:val="00E12B6F"/>
    <w:rsid w:val="00E1327A"/>
    <w:rsid w:val="00E14316"/>
    <w:rsid w:val="00E158D7"/>
    <w:rsid w:val="00E164EC"/>
    <w:rsid w:val="00E16728"/>
    <w:rsid w:val="00E168AB"/>
    <w:rsid w:val="00E16A66"/>
    <w:rsid w:val="00E17853"/>
    <w:rsid w:val="00E17A8B"/>
    <w:rsid w:val="00E17C9F"/>
    <w:rsid w:val="00E20134"/>
    <w:rsid w:val="00E20184"/>
    <w:rsid w:val="00E20941"/>
    <w:rsid w:val="00E20A55"/>
    <w:rsid w:val="00E23784"/>
    <w:rsid w:val="00E237A4"/>
    <w:rsid w:val="00E23DC5"/>
    <w:rsid w:val="00E2662C"/>
    <w:rsid w:val="00E2728C"/>
    <w:rsid w:val="00E278AB"/>
    <w:rsid w:val="00E27A63"/>
    <w:rsid w:val="00E30430"/>
    <w:rsid w:val="00E31B05"/>
    <w:rsid w:val="00E33B5C"/>
    <w:rsid w:val="00E33FEB"/>
    <w:rsid w:val="00E349CB"/>
    <w:rsid w:val="00E4207D"/>
    <w:rsid w:val="00E4231B"/>
    <w:rsid w:val="00E427EB"/>
    <w:rsid w:val="00E44201"/>
    <w:rsid w:val="00E45922"/>
    <w:rsid w:val="00E45BB1"/>
    <w:rsid w:val="00E46A5F"/>
    <w:rsid w:val="00E46FFD"/>
    <w:rsid w:val="00E50AE6"/>
    <w:rsid w:val="00E51A9A"/>
    <w:rsid w:val="00E5279C"/>
    <w:rsid w:val="00E54334"/>
    <w:rsid w:val="00E543EE"/>
    <w:rsid w:val="00E551C9"/>
    <w:rsid w:val="00E56999"/>
    <w:rsid w:val="00E57566"/>
    <w:rsid w:val="00E6189A"/>
    <w:rsid w:val="00E63AFB"/>
    <w:rsid w:val="00E65693"/>
    <w:rsid w:val="00E65E4B"/>
    <w:rsid w:val="00E67A19"/>
    <w:rsid w:val="00E67CDC"/>
    <w:rsid w:val="00E70CB2"/>
    <w:rsid w:val="00E71948"/>
    <w:rsid w:val="00E7197E"/>
    <w:rsid w:val="00E73E6B"/>
    <w:rsid w:val="00E7431E"/>
    <w:rsid w:val="00E754C8"/>
    <w:rsid w:val="00E7600A"/>
    <w:rsid w:val="00E767C8"/>
    <w:rsid w:val="00E816A8"/>
    <w:rsid w:val="00E822E8"/>
    <w:rsid w:val="00E8634A"/>
    <w:rsid w:val="00E864C0"/>
    <w:rsid w:val="00E87529"/>
    <w:rsid w:val="00E87AFD"/>
    <w:rsid w:val="00E90713"/>
    <w:rsid w:val="00E90B7F"/>
    <w:rsid w:val="00E911A7"/>
    <w:rsid w:val="00E919FB"/>
    <w:rsid w:val="00E93539"/>
    <w:rsid w:val="00E938A8"/>
    <w:rsid w:val="00E93E6D"/>
    <w:rsid w:val="00E9452D"/>
    <w:rsid w:val="00E9519F"/>
    <w:rsid w:val="00E9684B"/>
    <w:rsid w:val="00E96BE7"/>
    <w:rsid w:val="00E96F7B"/>
    <w:rsid w:val="00E9785A"/>
    <w:rsid w:val="00E97E83"/>
    <w:rsid w:val="00EA0046"/>
    <w:rsid w:val="00EA00F9"/>
    <w:rsid w:val="00EA0E51"/>
    <w:rsid w:val="00EA1AB9"/>
    <w:rsid w:val="00EA23F1"/>
    <w:rsid w:val="00EA2F0E"/>
    <w:rsid w:val="00EA4DCA"/>
    <w:rsid w:val="00EA4FF4"/>
    <w:rsid w:val="00EA51EB"/>
    <w:rsid w:val="00EA577D"/>
    <w:rsid w:val="00EA7F52"/>
    <w:rsid w:val="00EB0374"/>
    <w:rsid w:val="00EB4959"/>
    <w:rsid w:val="00EB54D3"/>
    <w:rsid w:val="00EB562B"/>
    <w:rsid w:val="00EB566E"/>
    <w:rsid w:val="00EB5CD0"/>
    <w:rsid w:val="00EB6933"/>
    <w:rsid w:val="00EB700E"/>
    <w:rsid w:val="00EB75EF"/>
    <w:rsid w:val="00EC06AA"/>
    <w:rsid w:val="00EC1FD4"/>
    <w:rsid w:val="00EC2147"/>
    <w:rsid w:val="00EC2CE9"/>
    <w:rsid w:val="00EC3643"/>
    <w:rsid w:val="00EC37B6"/>
    <w:rsid w:val="00EC4AC3"/>
    <w:rsid w:val="00EC4C89"/>
    <w:rsid w:val="00EC5992"/>
    <w:rsid w:val="00EC621D"/>
    <w:rsid w:val="00EC718F"/>
    <w:rsid w:val="00ED05E2"/>
    <w:rsid w:val="00ED2BE5"/>
    <w:rsid w:val="00ED337F"/>
    <w:rsid w:val="00ED3583"/>
    <w:rsid w:val="00ED361F"/>
    <w:rsid w:val="00ED3703"/>
    <w:rsid w:val="00ED7894"/>
    <w:rsid w:val="00ED7D5F"/>
    <w:rsid w:val="00EE1860"/>
    <w:rsid w:val="00EE1E22"/>
    <w:rsid w:val="00EE3638"/>
    <w:rsid w:val="00EE3F11"/>
    <w:rsid w:val="00EE5699"/>
    <w:rsid w:val="00EE5979"/>
    <w:rsid w:val="00EE61D1"/>
    <w:rsid w:val="00EE6887"/>
    <w:rsid w:val="00EF00D2"/>
    <w:rsid w:val="00EF0929"/>
    <w:rsid w:val="00EF1272"/>
    <w:rsid w:val="00EF1B98"/>
    <w:rsid w:val="00EF249D"/>
    <w:rsid w:val="00EF3338"/>
    <w:rsid w:val="00EF3A82"/>
    <w:rsid w:val="00EF46D8"/>
    <w:rsid w:val="00EF58E9"/>
    <w:rsid w:val="00EF66F8"/>
    <w:rsid w:val="00EF765F"/>
    <w:rsid w:val="00EF7B80"/>
    <w:rsid w:val="00F00440"/>
    <w:rsid w:val="00F00495"/>
    <w:rsid w:val="00F009F9"/>
    <w:rsid w:val="00F00E79"/>
    <w:rsid w:val="00F02493"/>
    <w:rsid w:val="00F02907"/>
    <w:rsid w:val="00F0354F"/>
    <w:rsid w:val="00F06203"/>
    <w:rsid w:val="00F06B11"/>
    <w:rsid w:val="00F06B1A"/>
    <w:rsid w:val="00F07EAF"/>
    <w:rsid w:val="00F12276"/>
    <w:rsid w:val="00F12581"/>
    <w:rsid w:val="00F1292F"/>
    <w:rsid w:val="00F12EAE"/>
    <w:rsid w:val="00F12F0C"/>
    <w:rsid w:val="00F130AE"/>
    <w:rsid w:val="00F16955"/>
    <w:rsid w:val="00F17B79"/>
    <w:rsid w:val="00F21289"/>
    <w:rsid w:val="00F21E35"/>
    <w:rsid w:val="00F21ED4"/>
    <w:rsid w:val="00F22115"/>
    <w:rsid w:val="00F229CE"/>
    <w:rsid w:val="00F22F64"/>
    <w:rsid w:val="00F24ACE"/>
    <w:rsid w:val="00F24E53"/>
    <w:rsid w:val="00F305B0"/>
    <w:rsid w:val="00F30D35"/>
    <w:rsid w:val="00F311EC"/>
    <w:rsid w:val="00F3141A"/>
    <w:rsid w:val="00F31AAC"/>
    <w:rsid w:val="00F32D23"/>
    <w:rsid w:val="00F330E3"/>
    <w:rsid w:val="00F33107"/>
    <w:rsid w:val="00F33912"/>
    <w:rsid w:val="00F35075"/>
    <w:rsid w:val="00F36E81"/>
    <w:rsid w:val="00F37CB2"/>
    <w:rsid w:val="00F40EA8"/>
    <w:rsid w:val="00F40F25"/>
    <w:rsid w:val="00F41A05"/>
    <w:rsid w:val="00F43A55"/>
    <w:rsid w:val="00F44A34"/>
    <w:rsid w:val="00F44CC0"/>
    <w:rsid w:val="00F44D43"/>
    <w:rsid w:val="00F45263"/>
    <w:rsid w:val="00F46844"/>
    <w:rsid w:val="00F4777D"/>
    <w:rsid w:val="00F51B2C"/>
    <w:rsid w:val="00F52A7A"/>
    <w:rsid w:val="00F52DA7"/>
    <w:rsid w:val="00F5335D"/>
    <w:rsid w:val="00F54BF9"/>
    <w:rsid w:val="00F55429"/>
    <w:rsid w:val="00F55AF7"/>
    <w:rsid w:val="00F55D76"/>
    <w:rsid w:val="00F571CA"/>
    <w:rsid w:val="00F573A6"/>
    <w:rsid w:val="00F60326"/>
    <w:rsid w:val="00F60949"/>
    <w:rsid w:val="00F60A66"/>
    <w:rsid w:val="00F614EB"/>
    <w:rsid w:val="00F62A57"/>
    <w:rsid w:val="00F62E50"/>
    <w:rsid w:val="00F632AA"/>
    <w:rsid w:val="00F64AEA"/>
    <w:rsid w:val="00F653EE"/>
    <w:rsid w:val="00F656D6"/>
    <w:rsid w:val="00F6570A"/>
    <w:rsid w:val="00F66054"/>
    <w:rsid w:val="00F70177"/>
    <w:rsid w:val="00F70904"/>
    <w:rsid w:val="00F70D37"/>
    <w:rsid w:val="00F70D4C"/>
    <w:rsid w:val="00F72ED4"/>
    <w:rsid w:val="00F74EEA"/>
    <w:rsid w:val="00F75CFA"/>
    <w:rsid w:val="00F7663E"/>
    <w:rsid w:val="00F766B9"/>
    <w:rsid w:val="00F76D0F"/>
    <w:rsid w:val="00F76D6D"/>
    <w:rsid w:val="00F776E9"/>
    <w:rsid w:val="00F77A85"/>
    <w:rsid w:val="00F80E80"/>
    <w:rsid w:val="00F80E9E"/>
    <w:rsid w:val="00F81165"/>
    <w:rsid w:val="00F83666"/>
    <w:rsid w:val="00F836E4"/>
    <w:rsid w:val="00F83DA7"/>
    <w:rsid w:val="00F84195"/>
    <w:rsid w:val="00F85C85"/>
    <w:rsid w:val="00F85E25"/>
    <w:rsid w:val="00F8660A"/>
    <w:rsid w:val="00F86AE8"/>
    <w:rsid w:val="00F9196D"/>
    <w:rsid w:val="00F93985"/>
    <w:rsid w:val="00F9398F"/>
    <w:rsid w:val="00F93EF8"/>
    <w:rsid w:val="00F9497A"/>
    <w:rsid w:val="00F96DE2"/>
    <w:rsid w:val="00F975AE"/>
    <w:rsid w:val="00F97BDA"/>
    <w:rsid w:val="00FA1827"/>
    <w:rsid w:val="00FA1C56"/>
    <w:rsid w:val="00FA4070"/>
    <w:rsid w:val="00FA4706"/>
    <w:rsid w:val="00FA49C3"/>
    <w:rsid w:val="00FA60C7"/>
    <w:rsid w:val="00FA67C6"/>
    <w:rsid w:val="00FA6CA3"/>
    <w:rsid w:val="00FA744D"/>
    <w:rsid w:val="00FB00C8"/>
    <w:rsid w:val="00FB0F26"/>
    <w:rsid w:val="00FB0F57"/>
    <w:rsid w:val="00FB152F"/>
    <w:rsid w:val="00FB210E"/>
    <w:rsid w:val="00FB2C9A"/>
    <w:rsid w:val="00FB30B7"/>
    <w:rsid w:val="00FB3303"/>
    <w:rsid w:val="00FB3FB0"/>
    <w:rsid w:val="00FB40B7"/>
    <w:rsid w:val="00FB470C"/>
    <w:rsid w:val="00FB55C0"/>
    <w:rsid w:val="00FB584C"/>
    <w:rsid w:val="00FB6E4A"/>
    <w:rsid w:val="00FB7E56"/>
    <w:rsid w:val="00FB7F32"/>
    <w:rsid w:val="00FC0BFE"/>
    <w:rsid w:val="00FC1B2B"/>
    <w:rsid w:val="00FC1F4E"/>
    <w:rsid w:val="00FC313E"/>
    <w:rsid w:val="00FC48BE"/>
    <w:rsid w:val="00FC5172"/>
    <w:rsid w:val="00FC5776"/>
    <w:rsid w:val="00FC6CDB"/>
    <w:rsid w:val="00FD0E8F"/>
    <w:rsid w:val="00FD1461"/>
    <w:rsid w:val="00FD20F6"/>
    <w:rsid w:val="00FD2104"/>
    <w:rsid w:val="00FD2442"/>
    <w:rsid w:val="00FD324A"/>
    <w:rsid w:val="00FD3C33"/>
    <w:rsid w:val="00FD4B45"/>
    <w:rsid w:val="00FD5882"/>
    <w:rsid w:val="00FD5C3E"/>
    <w:rsid w:val="00FD643D"/>
    <w:rsid w:val="00FD6B43"/>
    <w:rsid w:val="00FD6CBF"/>
    <w:rsid w:val="00FD7045"/>
    <w:rsid w:val="00FD7179"/>
    <w:rsid w:val="00FD72B4"/>
    <w:rsid w:val="00FD7A56"/>
    <w:rsid w:val="00FD7E80"/>
    <w:rsid w:val="00FE00BB"/>
    <w:rsid w:val="00FE01E2"/>
    <w:rsid w:val="00FE0A4A"/>
    <w:rsid w:val="00FE1134"/>
    <w:rsid w:val="00FE31EE"/>
    <w:rsid w:val="00FE3753"/>
    <w:rsid w:val="00FE4303"/>
    <w:rsid w:val="00FE6350"/>
    <w:rsid w:val="00FE7607"/>
    <w:rsid w:val="00FE76A4"/>
    <w:rsid w:val="00FF02A3"/>
    <w:rsid w:val="00FF0573"/>
    <w:rsid w:val="00FF0F4C"/>
    <w:rsid w:val="00FF1585"/>
    <w:rsid w:val="00FF25CF"/>
    <w:rsid w:val="00FF2A2B"/>
    <w:rsid w:val="00FF2DC8"/>
    <w:rsid w:val="00FF30F6"/>
    <w:rsid w:val="00FF4527"/>
    <w:rsid w:val="00FF5452"/>
    <w:rsid w:val="00FF6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
    <w:name w:val="heading 1"/>
    <w:basedOn w:val="a"/>
    <w:next w:val="a"/>
    <w:link w:val="10"/>
    <w:uiPriority w:val="99"/>
    <w:qFormat/>
    <w:rsid w:val="004F1125"/>
    <w:pPr>
      <w:keepNext/>
      <w:spacing w:before="120" w:after="240"/>
      <w:jc w:val="center"/>
      <w:outlineLvl w:val="0"/>
    </w:pPr>
    <w:rPr>
      <w:b/>
      <w:szCs w:val="28"/>
    </w:rPr>
  </w:style>
  <w:style w:type="paragraph" w:styleId="20">
    <w:name w:val="heading 2"/>
    <w:basedOn w:val="a"/>
    <w:next w:val="a"/>
    <w:link w:val="21"/>
    <w:uiPriority w:val="99"/>
    <w:qFormat/>
    <w:rsid w:val="009713B4"/>
    <w:pPr>
      <w:keepNext/>
      <w:spacing w:before="600" w:after="300"/>
      <w:jc w:val="center"/>
      <w:outlineLvl w:val="1"/>
    </w:pPr>
    <w:rPr>
      <w:rFonts w:ascii="Cambria" w:hAnsi="Cambria"/>
      <w:b/>
      <w:bCs/>
      <w:i/>
      <w:iCs/>
      <w:szCs w:val="28"/>
    </w:rPr>
  </w:style>
  <w:style w:type="paragraph" w:styleId="3">
    <w:name w:val="heading 3"/>
    <w:aliases w:val="Знак,Знак3"/>
    <w:basedOn w:val="a"/>
    <w:next w:val="a"/>
    <w:link w:val="30"/>
    <w:uiPriority w:val="99"/>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uiPriority w:val="99"/>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uiPriority w:val="99"/>
    <w:qFormat/>
    <w:rsid w:val="009713B4"/>
    <w:pPr>
      <w:keepNext/>
      <w:ind w:left="6521"/>
      <w:outlineLvl w:val="4"/>
    </w:pPr>
    <w:rPr>
      <w:rFonts w:ascii="Calibri" w:hAnsi="Calibri"/>
      <w:b/>
      <w:bCs/>
      <w:i/>
      <w:iCs/>
      <w:sz w:val="26"/>
      <w:szCs w:val="26"/>
    </w:rPr>
  </w:style>
  <w:style w:type="paragraph" w:styleId="6">
    <w:name w:val="heading 6"/>
    <w:basedOn w:val="a"/>
    <w:next w:val="a"/>
    <w:link w:val="60"/>
    <w:uiPriority w:val="99"/>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uiPriority w:val="99"/>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uiPriority w:val="99"/>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F1125"/>
    <w:rPr>
      <w:rFonts w:cs="Times New Roman"/>
      <w:b/>
      <w:sz w:val="28"/>
    </w:rPr>
  </w:style>
  <w:style w:type="character" w:customStyle="1" w:styleId="21">
    <w:name w:val="Заголовок 2 Знак"/>
    <w:basedOn w:val="a0"/>
    <w:link w:val="20"/>
    <w:uiPriority w:val="99"/>
    <w:locked/>
    <w:rsid w:val="009713B4"/>
    <w:rPr>
      <w:rFonts w:ascii="Cambria" w:hAnsi="Cambria" w:cs="Times New Roman"/>
      <w:b/>
      <w:i/>
      <w:sz w:val="28"/>
    </w:rPr>
  </w:style>
  <w:style w:type="character" w:customStyle="1" w:styleId="30">
    <w:name w:val="Заголовок 3 Знак"/>
    <w:aliases w:val="Знак Знак1,Знак3 Знак"/>
    <w:basedOn w:val="a0"/>
    <w:link w:val="3"/>
    <w:uiPriority w:val="99"/>
    <w:locked/>
    <w:rsid w:val="009713B4"/>
    <w:rPr>
      <w:rFonts w:ascii="Cambria" w:hAnsi="Cambria" w:cs="Times New Roman"/>
      <w:b/>
      <w:sz w:val="26"/>
    </w:rPr>
  </w:style>
  <w:style w:type="character" w:customStyle="1" w:styleId="40">
    <w:name w:val="Заголовок 4 Знак"/>
    <w:basedOn w:val="a0"/>
    <w:link w:val="4"/>
    <w:uiPriority w:val="9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basedOn w:val="a"/>
    <w:link w:val="a4"/>
    <w:uiPriority w:val="99"/>
    <w:rsid w:val="009713B4"/>
    <w:pPr>
      <w:tabs>
        <w:tab w:val="center" w:pos="4153"/>
        <w:tab w:val="right" w:pos="8306"/>
      </w:tabs>
    </w:pPr>
    <w:rPr>
      <w:szCs w:val="28"/>
    </w:rPr>
  </w:style>
  <w:style w:type="character" w:customStyle="1" w:styleId="a4">
    <w:name w:val="Верхний колонтитул Знак"/>
    <w:basedOn w:val="a0"/>
    <w:link w:val="a3"/>
    <w:uiPriority w:val="99"/>
    <w:locked/>
    <w:rsid w:val="009713B4"/>
    <w:rPr>
      <w:rFonts w:cs="Times New Roman"/>
      <w:sz w:val="28"/>
    </w:rPr>
  </w:style>
  <w:style w:type="character" w:styleId="a5">
    <w:name w:val="page number"/>
    <w:basedOn w:val="a0"/>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uiPriority w:val="99"/>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uiPriority w:val="99"/>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uiPriority w:val="99"/>
    <w:semiHidden/>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uiPriority w:val="99"/>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59"/>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basedOn w:val="a"/>
    <w:next w:val="a"/>
    <w:link w:val="af1"/>
    <w:uiPriority w:val="99"/>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uiPriority w:val="99"/>
    <w:rsid w:val="00587EE9"/>
    <w:pPr>
      <w:numPr>
        <w:numId w:val="11"/>
      </w:numPr>
      <w:tabs>
        <w:tab w:val="clear" w:pos="360"/>
      </w:tabs>
      <w:ind w:left="610"/>
      <w:jc w:val="center"/>
    </w:pPr>
    <w:rPr>
      <w:b/>
      <w:caps/>
      <w:sz w:val="24"/>
      <w:szCs w:val="24"/>
    </w:rPr>
  </w:style>
  <w:style w:type="paragraph" w:customStyle="1" w:styleId="S3">
    <w:name w:val="S_Заголовок 3"/>
    <w:basedOn w:val="3"/>
    <w:link w:val="S30"/>
    <w:uiPriority w:val="99"/>
    <w:rsid w:val="00587EE9"/>
    <w:pPr>
      <w:keepNext w:val="0"/>
      <w:numPr>
        <w:ilvl w:val="2"/>
        <w:numId w:val="1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1"/>
      </w:numPr>
      <w:spacing w:before="0" w:line="240" w:lineRule="auto"/>
      <w:jc w:val="left"/>
    </w:pPr>
    <w:rPr>
      <w:i/>
      <w:sz w:val="24"/>
      <w:szCs w:val="24"/>
    </w:rPr>
  </w:style>
  <w:style w:type="paragraph" w:customStyle="1" w:styleId="S">
    <w:name w:val="S_Обычный в таблице"/>
    <w:basedOn w:val="a"/>
    <w:link w:val="S0"/>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uiPriority w:val="99"/>
    <w:rsid w:val="00683760"/>
    <w:pPr>
      <w:shd w:val="clear" w:color="auto" w:fill="FFFFFF"/>
      <w:spacing w:before="100" w:beforeAutospacing="1" w:after="100" w:afterAutospacing="1"/>
    </w:pPr>
    <w:rPr>
      <w:sz w:val="24"/>
    </w:rPr>
  </w:style>
  <w:style w:type="character" w:customStyle="1" w:styleId="af5">
    <w:name w:val="Обычный (веб) Знак"/>
    <w:link w:val="af4"/>
    <w:uiPriority w:val="99"/>
    <w:locked/>
    <w:rsid w:val="00683760"/>
    <w:rPr>
      <w:sz w:val="24"/>
      <w:shd w:val="clear" w:color="auto" w:fill="FFFFFF"/>
    </w:rPr>
  </w:style>
  <w:style w:type="paragraph" w:styleId="af6">
    <w:name w:val="Title"/>
    <w:basedOn w:val="a"/>
    <w:next w:val="a"/>
    <w:link w:val="af7"/>
    <w:uiPriority w:val="99"/>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uiPriority w:val="99"/>
    <w:qFormat/>
    <w:rsid w:val="00683760"/>
    <w:rPr>
      <w:rFonts w:cs="Times New Roman"/>
      <w:sz w:val="24"/>
    </w:rPr>
  </w:style>
  <w:style w:type="paragraph" w:styleId="af9">
    <w:name w:val="No Spacing"/>
    <w:basedOn w:val="a"/>
    <w:link w:val="afa"/>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99"/>
    <w:locked/>
    <w:rsid w:val="00B83A5B"/>
    <w:rPr>
      <w:sz w:val="24"/>
      <w:shd w:val="clear" w:color="auto" w:fill="FFFFFF"/>
    </w:rPr>
  </w:style>
  <w:style w:type="paragraph" w:styleId="afb">
    <w:name w:val="List Paragraph"/>
    <w:basedOn w:val="a"/>
    <w:uiPriority w:val="34"/>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uiPriority w:val="99"/>
    <w:rsid w:val="003563D4"/>
  </w:style>
  <w:style w:type="character" w:customStyle="1" w:styleId="S5">
    <w:name w:val="S_Обычный Знак"/>
    <w:link w:val="S2"/>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uiPriority w:val="99"/>
    <w:locked/>
    <w:rsid w:val="00EC3643"/>
    <w:rPr>
      <w:b/>
      <w:color w:val="000000"/>
      <w:sz w:val="28"/>
    </w:rPr>
  </w:style>
  <w:style w:type="paragraph" w:styleId="afd">
    <w:name w:val="Balloon Text"/>
    <w:basedOn w:val="a"/>
    <w:link w:val="afe"/>
    <w:uiPriority w:val="99"/>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uiPriority w:val="99"/>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uiPriority w:val="99"/>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B83A5B"/>
    <w:rPr>
      <w:rFonts w:ascii="Arial" w:hAnsi="Arial"/>
      <w:sz w:val="22"/>
      <w:szCs w:val="22"/>
      <w:lang w:val="ru-RU" w:eastAsia="ru-RU" w:bidi="ar-SA"/>
    </w:rPr>
  </w:style>
  <w:style w:type="paragraph" w:styleId="31">
    <w:name w:val="Body Text 3"/>
    <w:basedOn w:val="a"/>
    <w:link w:val="32"/>
    <w:uiPriority w:val="99"/>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uiPriority w:val="99"/>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uiPriority w:val="99"/>
    <w:locked/>
    <w:rsid w:val="001D1DC3"/>
    <w:rPr>
      <w:sz w:val="24"/>
    </w:rPr>
  </w:style>
  <w:style w:type="paragraph" w:customStyle="1" w:styleId="11">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2">
    <w:name w:val="Обычный (веб) Знак1"/>
    <w:uiPriority w:val="99"/>
    <w:locked/>
    <w:rsid w:val="00E102CF"/>
    <w:rPr>
      <w:sz w:val="24"/>
      <w:lang w:val="ru-RU" w:eastAsia="ru-RU"/>
    </w:rPr>
  </w:style>
  <w:style w:type="paragraph" w:customStyle="1" w:styleId="Style1">
    <w:name w:val="Style1"/>
    <w:basedOn w:val="a"/>
    <w:uiPriority w:val="99"/>
    <w:rsid w:val="00E102CF"/>
    <w:pPr>
      <w:widowControl w:val="0"/>
      <w:autoSpaceDE w:val="0"/>
      <w:autoSpaceDN w:val="0"/>
      <w:adjustRightInd w:val="0"/>
    </w:pPr>
  </w:style>
  <w:style w:type="paragraph" w:customStyle="1" w:styleId="Style2">
    <w:name w:val="Style2"/>
    <w:basedOn w:val="a"/>
    <w:uiPriority w:val="99"/>
    <w:rsid w:val="00E102CF"/>
    <w:pPr>
      <w:widowControl w:val="0"/>
      <w:autoSpaceDE w:val="0"/>
      <w:autoSpaceDN w:val="0"/>
      <w:adjustRightInd w:val="0"/>
      <w:spacing w:line="298" w:lineRule="exact"/>
      <w:ind w:firstLine="730"/>
    </w:pPr>
  </w:style>
  <w:style w:type="paragraph" w:customStyle="1" w:styleId="Style3">
    <w:name w:val="Style3"/>
    <w:basedOn w:val="a"/>
    <w:uiPriority w:val="99"/>
    <w:rsid w:val="00E102CF"/>
    <w:pPr>
      <w:widowControl w:val="0"/>
      <w:autoSpaceDE w:val="0"/>
      <w:autoSpaceDN w:val="0"/>
      <w:adjustRightInd w:val="0"/>
    </w:pPr>
  </w:style>
  <w:style w:type="paragraph" w:customStyle="1" w:styleId="Style4">
    <w:name w:val="Style4"/>
    <w:basedOn w:val="a"/>
    <w:uiPriority w:val="99"/>
    <w:rsid w:val="00E102CF"/>
    <w:pPr>
      <w:widowControl w:val="0"/>
      <w:autoSpaceDE w:val="0"/>
      <w:autoSpaceDN w:val="0"/>
      <w:adjustRightInd w:val="0"/>
      <w:spacing w:line="211" w:lineRule="exact"/>
      <w:jc w:val="center"/>
    </w:pPr>
  </w:style>
  <w:style w:type="paragraph" w:customStyle="1" w:styleId="Style5">
    <w:name w:val="Style5"/>
    <w:basedOn w:val="a"/>
    <w:uiPriority w:val="99"/>
    <w:rsid w:val="00E102CF"/>
    <w:pPr>
      <w:widowControl w:val="0"/>
      <w:autoSpaceDE w:val="0"/>
      <w:autoSpaceDN w:val="0"/>
      <w:adjustRightInd w:val="0"/>
    </w:pPr>
  </w:style>
  <w:style w:type="paragraph" w:customStyle="1" w:styleId="Style6">
    <w:name w:val="Style6"/>
    <w:basedOn w:val="a"/>
    <w:uiPriority w:val="99"/>
    <w:rsid w:val="00E102CF"/>
    <w:pPr>
      <w:widowControl w:val="0"/>
      <w:autoSpaceDE w:val="0"/>
      <w:autoSpaceDN w:val="0"/>
      <w:adjustRightInd w:val="0"/>
      <w:spacing w:line="180" w:lineRule="exact"/>
      <w:ind w:firstLine="187"/>
    </w:pPr>
  </w:style>
  <w:style w:type="paragraph" w:customStyle="1" w:styleId="Style7">
    <w:name w:val="Style7"/>
    <w:basedOn w:val="a"/>
    <w:uiPriority w:val="99"/>
    <w:rsid w:val="00E102CF"/>
    <w:pPr>
      <w:widowControl w:val="0"/>
      <w:autoSpaceDE w:val="0"/>
      <w:autoSpaceDN w:val="0"/>
      <w:adjustRightInd w:val="0"/>
      <w:spacing w:line="398" w:lineRule="exact"/>
      <w:ind w:firstLine="1238"/>
    </w:pPr>
  </w:style>
  <w:style w:type="paragraph" w:customStyle="1" w:styleId="Style8">
    <w:name w:val="Style8"/>
    <w:basedOn w:val="a"/>
    <w:uiPriority w:val="99"/>
    <w:rsid w:val="00E102CF"/>
    <w:pPr>
      <w:widowControl w:val="0"/>
      <w:autoSpaceDE w:val="0"/>
      <w:autoSpaceDN w:val="0"/>
      <w:adjustRightInd w:val="0"/>
      <w:spacing w:line="442" w:lineRule="exact"/>
    </w:pPr>
  </w:style>
  <w:style w:type="paragraph" w:customStyle="1" w:styleId="Style9">
    <w:name w:val="Style9"/>
    <w:basedOn w:val="a"/>
    <w:uiPriority w:val="99"/>
    <w:rsid w:val="00E102CF"/>
    <w:pPr>
      <w:widowControl w:val="0"/>
      <w:autoSpaceDE w:val="0"/>
      <w:autoSpaceDN w:val="0"/>
      <w:adjustRightInd w:val="0"/>
    </w:pPr>
  </w:style>
  <w:style w:type="paragraph" w:customStyle="1" w:styleId="Style10">
    <w:name w:val="Style10"/>
    <w:basedOn w:val="a"/>
    <w:uiPriority w:val="99"/>
    <w:rsid w:val="00E102CF"/>
    <w:pPr>
      <w:widowControl w:val="0"/>
      <w:autoSpaceDE w:val="0"/>
      <w:autoSpaceDN w:val="0"/>
      <w:adjustRightInd w:val="0"/>
      <w:spacing w:line="262" w:lineRule="exact"/>
    </w:pPr>
  </w:style>
  <w:style w:type="paragraph" w:customStyle="1" w:styleId="Style11">
    <w:name w:val="Style11"/>
    <w:basedOn w:val="a"/>
    <w:uiPriority w:val="99"/>
    <w:rsid w:val="00E102CF"/>
    <w:pPr>
      <w:widowControl w:val="0"/>
      <w:autoSpaceDE w:val="0"/>
      <w:autoSpaceDN w:val="0"/>
      <w:adjustRightInd w:val="0"/>
      <w:spacing w:line="149" w:lineRule="exact"/>
      <w:jc w:val="right"/>
    </w:pPr>
  </w:style>
  <w:style w:type="paragraph" w:customStyle="1" w:styleId="Style12">
    <w:name w:val="Style12"/>
    <w:basedOn w:val="a"/>
    <w:uiPriority w:val="99"/>
    <w:rsid w:val="00E102CF"/>
    <w:pPr>
      <w:widowControl w:val="0"/>
      <w:autoSpaceDE w:val="0"/>
      <w:autoSpaceDN w:val="0"/>
      <w:adjustRightInd w:val="0"/>
      <w:spacing w:line="350" w:lineRule="exact"/>
      <w:ind w:hanging="1320"/>
    </w:pPr>
  </w:style>
  <w:style w:type="paragraph" w:customStyle="1" w:styleId="Style13">
    <w:name w:val="Style13"/>
    <w:basedOn w:val="a"/>
    <w:uiPriority w:val="99"/>
    <w:rsid w:val="00E102CF"/>
    <w:pPr>
      <w:widowControl w:val="0"/>
      <w:autoSpaceDE w:val="0"/>
      <w:autoSpaceDN w:val="0"/>
      <w:adjustRightInd w:val="0"/>
      <w:spacing w:line="358" w:lineRule="exact"/>
      <w:ind w:firstLine="2232"/>
    </w:pPr>
  </w:style>
  <w:style w:type="paragraph" w:customStyle="1" w:styleId="Style14">
    <w:name w:val="Style14"/>
    <w:basedOn w:val="a"/>
    <w:uiPriority w:val="99"/>
    <w:rsid w:val="00E102CF"/>
    <w:pPr>
      <w:widowControl w:val="0"/>
      <w:autoSpaceDE w:val="0"/>
      <w:autoSpaceDN w:val="0"/>
      <w:adjustRightInd w:val="0"/>
      <w:spacing w:line="253" w:lineRule="exact"/>
      <w:ind w:hanging="2318"/>
    </w:pPr>
  </w:style>
  <w:style w:type="paragraph" w:customStyle="1" w:styleId="Style15">
    <w:name w:val="Style15"/>
    <w:basedOn w:val="a"/>
    <w:uiPriority w:val="99"/>
    <w:rsid w:val="00E102CF"/>
    <w:pPr>
      <w:widowControl w:val="0"/>
      <w:autoSpaceDE w:val="0"/>
      <w:autoSpaceDN w:val="0"/>
      <w:adjustRightInd w:val="0"/>
      <w:spacing w:line="326" w:lineRule="exact"/>
      <w:ind w:firstLine="365"/>
    </w:pPr>
  </w:style>
  <w:style w:type="paragraph" w:customStyle="1" w:styleId="Style16">
    <w:name w:val="Style16"/>
    <w:basedOn w:val="a"/>
    <w:uiPriority w:val="99"/>
    <w:rsid w:val="00E102CF"/>
    <w:pPr>
      <w:widowControl w:val="0"/>
      <w:autoSpaceDE w:val="0"/>
      <w:autoSpaceDN w:val="0"/>
      <w:adjustRightInd w:val="0"/>
      <w:spacing w:line="298" w:lineRule="exact"/>
      <w:ind w:firstLine="1238"/>
    </w:pPr>
  </w:style>
  <w:style w:type="paragraph" w:customStyle="1" w:styleId="Style17">
    <w:name w:val="Style17"/>
    <w:basedOn w:val="a"/>
    <w:uiPriority w:val="99"/>
    <w:rsid w:val="00E102CF"/>
    <w:pPr>
      <w:widowControl w:val="0"/>
      <w:autoSpaceDE w:val="0"/>
      <w:autoSpaceDN w:val="0"/>
      <w:adjustRightInd w:val="0"/>
    </w:pPr>
  </w:style>
  <w:style w:type="paragraph" w:customStyle="1" w:styleId="Style18">
    <w:name w:val="Style18"/>
    <w:basedOn w:val="a"/>
    <w:uiPriority w:val="99"/>
    <w:rsid w:val="00E102CF"/>
    <w:pPr>
      <w:widowControl w:val="0"/>
      <w:autoSpaceDE w:val="0"/>
      <w:autoSpaceDN w:val="0"/>
      <w:adjustRightInd w:val="0"/>
      <w:spacing w:line="346" w:lineRule="exact"/>
      <w:ind w:hanging="422"/>
    </w:pPr>
  </w:style>
  <w:style w:type="paragraph" w:customStyle="1" w:styleId="Style19">
    <w:name w:val="Style19"/>
    <w:basedOn w:val="a"/>
    <w:uiPriority w:val="99"/>
    <w:rsid w:val="00E102CF"/>
    <w:pPr>
      <w:widowControl w:val="0"/>
      <w:autoSpaceDE w:val="0"/>
      <w:autoSpaceDN w:val="0"/>
      <w:adjustRightInd w:val="0"/>
      <w:spacing w:line="331" w:lineRule="exact"/>
      <w:ind w:firstLine="811"/>
    </w:pPr>
  </w:style>
  <w:style w:type="paragraph" w:customStyle="1" w:styleId="Style20">
    <w:name w:val="Style20"/>
    <w:basedOn w:val="a"/>
    <w:uiPriority w:val="99"/>
    <w:rsid w:val="00E102CF"/>
    <w:pPr>
      <w:widowControl w:val="0"/>
      <w:autoSpaceDE w:val="0"/>
      <w:autoSpaceDN w:val="0"/>
      <w:adjustRightInd w:val="0"/>
    </w:pPr>
  </w:style>
  <w:style w:type="paragraph" w:customStyle="1" w:styleId="Style21">
    <w:name w:val="Style21"/>
    <w:basedOn w:val="a"/>
    <w:uiPriority w:val="99"/>
    <w:rsid w:val="00E102CF"/>
    <w:pPr>
      <w:widowControl w:val="0"/>
      <w:autoSpaceDE w:val="0"/>
      <w:autoSpaceDN w:val="0"/>
      <w:adjustRightInd w:val="0"/>
    </w:pPr>
  </w:style>
  <w:style w:type="paragraph" w:customStyle="1" w:styleId="Style22">
    <w:name w:val="Style22"/>
    <w:basedOn w:val="a"/>
    <w:uiPriority w:val="99"/>
    <w:rsid w:val="00E102CF"/>
    <w:pPr>
      <w:widowControl w:val="0"/>
      <w:autoSpaceDE w:val="0"/>
      <w:autoSpaceDN w:val="0"/>
      <w:adjustRightInd w:val="0"/>
    </w:pPr>
  </w:style>
  <w:style w:type="paragraph" w:customStyle="1" w:styleId="Style23">
    <w:name w:val="Style23"/>
    <w:basedOn w:val="a"/>
    <w:uiPriority w:val="99"/>
    <w:rsid w:val="00E102CF"/>
    <w:pPr>
      <w:widowControl w:val="0"/>
      <w:autoSpaceDE w:val="0"/>
      <w:autoSpaceDN w:val="0"/>
      <w:adjustRightInd w:val="0"/>
      <w:spacing w:line="211" w:lineRule="exact"/>
      <w:ind w:hanging="134"/>
    </w:pPr>
  </w:style>
  <w:style w:type="paragraph" w:customStyle="1" w:styleId="Style25">
    <w:name w:val="Style25"/>
    <w:basedOn w:val="a"/>
    <w:uiPriority w:val="99"/>
    <w:rsid w:val="00E102CF"/>
    <w:pPr>
      <w:widowControl w:val="0"/>
      <w:autoSpaceDE w:val="0"/>
      <w:autoSpaceDN w:val="0"/>
      <w:adjustRightInd w:val="0"/>
      <w:spacing w:line="566" w:lineRule="exact"/>
      <w:jc w:val="right"/>
    </w:pPr>
  </w:style>
  <w:style w:type="paragraph" w:customStyle="1" w:styleId="Style33">
    <w:name w:val="Style33"/>
    <w:basedOn w:val="a"/>
    <w:uiPriority w:val="99"/>
    <w:rsid w:val="00E102CF"/>
    <w:pPr>
      <w:widowControl w:val="0"/>
      <w:autoSpaceDE w:val="0"/>
      <w:autoSpaceDN w:val="0"/>
      <w:adjustRightInd w:val="0"/>
      <w:spacing w:line="173" w:lineRule="exact"/>
      <w:ind w:hanging="768"/>
    </w:pPr>
  </w:style>
  <w:style w:type="paragraph" w:customStyle="1" w:styleId="Style36">
    <w:name w:val="Style36"/>
    <w:basedOn w:val="a"/>
    <w:uiPriority w:val="99"/>
    <w:rsid w:val="00E102CF"/>
    <w:pPr>
      <w:widowControl w:val="0"/>
      <w:autoSpaceDE w:val="0"/>
      <w:autoSpaceDN w:val="0"/>
      <w:adjustRightInd w:val="0"/>
      <w:spacing w:line="168" w:lineRule="exact"/>
    </w:pPr>
  </w:style>
  <w:style w:type="paragraph" w:customStyle="1" w:styleId="Style37">
    <w:name w:val="Style37"/>
    <w:basedOn w:val="a"/>
    <w:uiPriority w:val="99"/>
    <w:rsid w:val="00E102CF"/>
    <w:pPr>
      <w:widowControl w:val="0"/>
      <w:autoSpaceDE w:val="0"/>
      <w:autoSpaceDN w:val="0"/>
      <w:adjustRightInd w:val="0"/>
      <w:spacing w:line="355" w:lineRule="exact"/>
      <w:ind w:hanging="422"/>
    </w:pPr>
  </w:style>
  <w:style w:type="paragraph" w:customStyle="1" w:styleId="Style38">
    <w:name w:val="Style38"/>
    <w:basedOn w:val="a"/>
    <w:uiPriority w:val="99"/>
    <w:rsid w:val="00E102CF"/>
    <w:pPr>
      <w:widowControl w:val="0"/>
      <w:autoSpaceDE w:val="0"/>
      <w:autoSpaceDN w:val="0"/>
      <w:adjustRightInd w:val="0"/>
      <w:spacing w:line="346" w:lineRule="exact"/>
      <w:ind w:hanging="422"/>
    </w:pPr>
  </w:style>
  <w:style w:type="paragraph" w:customStyle="1" w:styleId="Style39">
    <w:name w:val="Style39"/>
    <w:basedOn w:val="a"/>
    <w:uiPriority w:val="99"/>
    <w:rsid w:val="00E102CF"/>
    <w:pPr>
      <w:widowControl w:val="0"/>
      <w:autoSpaceDE w:val="0"/>
      <w:autoSpaceDN w:val="0"/>
      <w:adjustRightInd w:val="0"/>
      <w:spacing w:line="288" w:lineRule="exact"/>
      <w:ind w:firstLine="2309"/>
    </w:pPr>
  </w:style>
  <w:style w:type="paragraph" w:customStyle="1" w:styleId="Style40">
    <w:name w:val="Style40"/>
    <w:basedOn w:val="a"/>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
    <w:uiPriority w:val="99"/>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uiPriority w:val="99"/>
    <w:semiHidden/>
    <w:locked/>
    <w:rsid w:val="006E2C91"/>
    <w:pPr>
      <w:ind w:firstLine="0"/>
      <w:jc w:val="left"/>
    </w:pPr>
    <w:rPr>
      <w:sz w:val="20"/>
    </w:rPr>
  </w:style>
  <w:style w:type="character" w:customStyle="1" w:styleId="aff2">
    <w:name w:val="Текст сноски Знак"/>
    <w:basedOn w:val="a0"/>
    <w:link w:val="aff1"/>
    <w:uiPriority w:val="99"/>
    <w:locked/>
    <w:rsid w:val="006E2C91"/>
    <w:rPr>
      <w:rFonts w:cs="Times New Roman"/>
    </w:rPr>
  </w:style>
  <w:style w:type="character" w:styleId="aff3">
    <w:name w:val="footnote reference"/>
    <w:basedOn w:val="a0"/>
    <w:uiPriority w:val="99"/>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semiHidden/>
    <w:locked/>
    <w:rsid w:val="008D280C"/>
    <w:rPr>
      <w:rFonts w:cs="Times New Roman"/>
      <w:sz w:val="16"/>
    </w:rPr>
  </w:style>
  <w:style w:type="paragraph" w:customStyle="1" w:styleId="aff4">
    <w:name w:val="Знак Знак Знак Знак Знак Знак Знак"/>
    <w:basedOn w:val="a"/>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uiPriority w:val="99"/>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3">
    <w:name w:val="Абзац списка1"/>
    <w:basedOn w:val="a"/>
    <w:uiPriority w:val="99"/>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uiPriority w:val="99"/>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uiPriority w:val="99"/>
    <w:rsid w:val="00235B58"/>
    <w:rPr>
      <w:rFonts w:ascii="Calibri" w:hAnsi="Calibri" w:cs="Calibri"/>
      <w:sz w:val="22"/>
      <w:szCs w:val="22"/>
      <w:lang w:eastAsia="en-US"/>
    </w:rPr>
  </w:style>
  <w:style w:type="character" w:customStyle="1" w:styleId="NoSpacingChar1">
    <w:name w:val="No Spacing Char1"/>
    <w:basedOn w:val="a0"/>
    <w:link w:val="27"/>
    <w:uiPriority w:val="99"/>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4">
    <w:name w:val="Без интервала1"/>
    <w:basedOn w:val="a"/>
    <w:uiPriority w:val="99"/>
    <w:rsid w:val="00235B58"/>
    <w:pPr>
      <w:framePr w:hSpace="181" w:wrap="auto" w:vAnchor="page" w:hAnchor="margin" w:y="13336"/>
      <w:shd w:val="clear" w:color="auto" w:fill="FFFFFF"/>
      <w:ind w:firstLine="0"/>
      <w:suppressOverlap/>
      <w:jc w:val="center"/>
    </w:pPr>
    <w:rPr>
      <w:sz w:val="24"/>
    </w:rPr>
  </w:style>
  <w:style w:type="paragraph" w:customStyle="1" w:styleId="15">
    <w:name w:val="заголовок 1"/>
    <w:uiPriority w:val="99"/>
    <w:rsid w:val="00235B58"/>
    <w:pPr>
      <w:keepNext/>
      <w:widowControl w:val="0"/>
      <w:autoSpaceDE w:val="0"/>
      <w:autoSpaceDN w:val="0"/>
      <w:spacing w:before="600"/>
    </w:pPr>
    <w:rPr>
      <w:sz w:val="28"/>
      <w:szCs w:val="28"/>
    </w:rPr>
  </w:style>
  <w:style w:type="character" w:customStyle="1" w:styleId="aff7">
    <w:name w:val="Знак Знак"/>
    <w:aliases w:val="Знак3 Знак Знак1"/>
    <w:basedOn w:val="a0"/>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6">
    <w:name w:val="Основной шрифт абзаца1"/>
    <w:uiPriority w:val="99"/>
    <w:rsid w:val="009A193D"/>
  </w:style>
  <w:style w:type="character" w:customStyle="1" w:styleId="aff8">
    <w:name w:val="Символ сноски"/>
    <w:uiPriority w:val="99"/>
    <w:rsid w:val="009A193D"/>
    <w:rPr>
      <w:vertAlign w:val="superscript"/>
    </w:rPr>
  </w:style>
  <w:style w:type="character" w:customStyle="1" w:styleId="aff9">
    <w:name w:val="Символы концевой сноски"/>
    <w:uiPriority w:val="99"/>
    <w:rsid w:val="009A193D"/>
    <w:rPr>
      <w:vertAlign w:val="superscript"/>
    </w:rPr>
  </w:style>
  <w:style w:type="paragraph" w:customStyle="1" w:styleId="affa">
    <w:name w:val="Заголовок"/>
    <w:basedOn w:val="a"/>
    <w:next w:val="a9"/>
    <w:uiPriority w:val="9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uiPriority w:val="99"/>
    <w:locked/>
    <w:rsid w:val="009A193D"/>
    <w:pPr>
      <w:suppressAutoHyphens/>
      <w:ind w:firstLine="0"/>
      <w:jc w:val="center"/>
    </w:pPr>
    <w:rPr>
      <w:rFonts w:cs="Tahoma"/>
      <w:b/>
      <w:sz w:val="24"/>
      <w:szCs w:val="20"/>
      <w:lang w:eastAsia="ar-SA"/>
    </w:rPr>
  </w:style>
  <w:style w:type="paragraph" w:customStyle="1" w:styleId="17">
    <w:name w:val="Название1"/>
    <w:basedOn w:val="a"/>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8">
    <w:name w:val="Указатель1"/>
    <w:basedOn w:val="a"/>
    <w:uiPriority w:val="99"/>
    <w:rsid w:val="009A193D"/>
    <w:pPr>
      <w:suppressLineNumbers/>
      <w:suppressAutoHyphens/>
      <w:ind w:firstLine="0"/>
      <w:jc w:val="left"/>
    </w:pPr>
    <w:rPr>
      <w:rFonts w:cs="Tahoma"/>
      <w:sz w:val="20"/>
      <w:lang w:eastAsia="ar-SA"/>
    </w:rPr>
  </w:style>
  <w:style w:type="paragraph" w:customStyle="1" w:styleId="19">
    <w:name w:val="Обычный1"/>
    <w:uiPriority w:val="99"/>
    <w:rsid w:val="009A193D"/>
    <w:pPr>
      <w:suppressAutoHyphens/>
    </w:pPr>
    <w:rPr>
      <w:lang w:eastAsia="ar-SA"/>
    </w:rPr>
  </w:style>
  <w:style w:type="paragraph" w:customStyle="1" w:styleId="1a">
    <w:name w:val="Текст сноски1"/>
    <w:basedOn w:val="19"/>
    <w:uiPriority w:val="99"/>
    <w:rsid w:val="009A193D"/>
  </w:style>
  <w:style w:type="paragraph" w:customStyle="1" w:styleId="211">
    <w:name w:val="Основной текст с отступом 21"/>
    <w:basedOn w:val="a"/>
    <w:uiPriority w:val="99"/>
    <w:rsid w:val="009A193D"/>
    <w:pPr>
      <w:suppressAutoHyphens/>
      <w:ind w:firstLine="567"/>
    </w:pPr>
    <w:rPr>
      <w:sz w:val="24"/>
      <w:lang w:eastAsia="ar-SA"/>
    </w:rPr>
  </w:style>
  <w:style w:type="paragraph" w:customStyle="1" w:styleId="212">
    <w:name w:val="Основной текст 21"/>
    <w:basedOn w:val="a"/>
    <w:uiPriority w:val="99"/>
    <w:rsid w:val="009A193D"/>
    <w:pPr>
      <w:suppressAutoHyphens/>
      <w:ind w:firstLine="0"/>
      <w:jc w:val="center"/>
    </w:pPr>
    <w:rPr>
      <w:sz w:val="24"/>
      <w:lang w:eastAsia="ar-SA"/>
    </w:rPr>
  </w:style>
  <w:style w:type="paragraph" w:styleId="affc">
    <w:name w:val="endnote text"/>
    <w:basedOn w:val="a"/>
    <w:link w:val="affd"/>
    <w:uiPriority w:val="99"/>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uiPriority w:val="99"/>
    <w:semiHidden/>
    <w:locked/>
    <w:rsid w:val="009A193D"/>
    <w:rPr>
      <w:rFonts w:cs="Times New Roman"/>
      <w:lang w:eastAsia="ar-SA" w:bidi="ar-SA"/>
    </w:rPr>
  </w:style>
  <w:style w:type="paragraph" w:customStyle="1" w:styleId="affe">
    <w:name w:val="Содержимое врезки"/>
    <w:basedOn w:val="a9"/>
    <w:uiPriority w:val="99"/>
    <w:rsid w:val="009A193D"/>
    <w:pPr>
      <w:suppressAutoHyphens/>
      <w:ind w:firstLine="0"/>
      <w:jc w:val="center"/>
    </w:pPr>
    <w:rPr>
      <w:b/>
      <w:sz w:val="24"/>
      <w:szCs w:val="20"/>
      <w:lang w:eastAsia="ar-SA"/>
    </w:rPr>
  </w:style>
  <w:style w:type="paragraph" w:customStyle="1" w:styleId="caaieiaie2">
    <w:name w:val="caaieiaie 2"/>
    <w:basedOn w:val="a"/>
    <w:next w:val="a"/>
    <w:uiPriority w:val="99"/>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b">
    <w:name w:val="Верхний 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3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consultantplus://offline/ref=D431E8BA6FCCC4F22ACDF2D290BE1A98C4BF2EC8843FA1F37AFC8125090A7D3F1D07CC808418T1HAH" TargetMode="External"/><Relationship Id="rId14" Type="http://schemas.openxmlformats.org/officeDocument/2006/relationships/header" Target="header4.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74176E-2BC4-48DE-B4DB-C21579453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3320</Words>
  <Characters>27169</Characters>
  <Application>Microsoft Office Word</Application>
  <DocSecurity>0</DocSecurity>
  <Lines>226</Lines>
  <Paragraphs>60</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30429</CharactersWithSpaces>
  <SharedDoc>false</SharedDoc>
  <HLinks>
    <vt:vector size="6" baseType="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kprudnikova</cp:lastModifiedBy>
  <cp:revision>2</cp:revision>
  <cp:lastPrinted>2018-08-21T10:23:00Z</cp:lastPrinted>
  <dcterms:created xsi:type="dcterms:W3CDTF">2018-08-27T04:39:00Z</dcterms:created>
  <dcterms:modified xsi:type="dcterms:W3CDTF">2018-08-27T04:39:00Z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